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523" w:rsidRPr="00AF5523" w:rsidRDefault="00D91AD5" w:rsidP="00AF5523">
      <w:pPr>
        <w:pStyle w:val="a3"/>
        <w:rPr>
          <w:b/>
          <w:sz w:val="28"/>
          <w:szCs w:val="28"/>
        </w:rPr>
      </w:pPr>
      <w:r>
        <w:rPr>
          <w:b/>
          <w:sz w:val="28"/>
          <w:szCs w:val="28"/>
        </w:rPr>
        <w:t xml:space="preserve">                                   </w:t>
      </w:r>
    </w:p>
    <w:p w:rsidR="00AF5523" w:rsidRPr="00AF5523" w:rsidRDefault="00AF5523" w:rsidP="00AF5523">
      <w:pPr>
        <w:autoSpaceDN w:val="0"/>
        <w:spacing w:line="240" w:lineRule="auto"/>
        <w:jc w:val="center"/>
        <w:rPr>
          <w:rFonts w:eastAsia="Times New Roman"/>
          <w:lang w:eastAsia="ru-RU"/>
        </w:rPr>
      </w:pPr>
      <w:r w:rsidRPr="00AF5523">
        <w:rPr>
          <w:rFonts w:ascii="Times New Roman" w:eastAsia="Times New Roman" w:hAnsi="Times New Roman"/>
          <w:b/>
          <w:sz w:val="28"/>
          <w:szCs w:val="28"/>
          <w:lang w:eastAsia="ru-RU"/>
        </w:rPr>
        <w:t>МУНИЦИПАЛЬНОЕ БЮДЖЕТНОЕ ОБРАЗОВАТЕЛЬНОЕ УЧРЕЖДЕНИЕ ДОПОЛНИТЕЛЬНОГО ОБРАЗОВАНИЯ «ЦЕНТР ВНЕШКОЛЬНОЙ РАБОТЫ»</w:t>
      </w:r>
    </w:p>
    <w:p w:rsidR="00AF5523" w:rsidRPr="00AF5523" w:rsidRDefault="00AF5523" w:rsidP="00AF5523">
      <w:pPr>
        <w:autoSpaceDN w:val="0"/>
        <w:spacing w:line="240" w:lineRule="auto"/>
        <w:rPr>
          <w:rFonts w:ascii="Times New Roman" w:eastAsia="Times New Roman" w:hAnsi="Times New Roman"/>
          <w:b/>
          <w:sz w:val="28"/>
          <w:szCs w:val="28"/>
          <w:lang w:eastAsia="ru-RU"/>
        </w:rPr>
      </w:pPr>
    </w:p>
    <w:p w:rsidR="00AF5523" w:rsidRPr="00AF5523" w:rsidRDefault="00AF5523" w:rsidP="00AF5523">
      <w:pPr>
        <w:autoSpaceDN w:val="0"/>
        <w:spacing w:after="0" w:line="240" w:lineRule="auto"/>
        <w:jc w:val="right"/>
        <w:rPr>
          <w:rFonts w:ascii="Times New Roman" w:eastAsia="Times New Roman" w:hAnsi="Times New Roman"/>
          <w:b/>
          <w:sz w:val="24"/>
          <w:szCs w:val="24"/>
          <w:lang w:eastAsia="ru-RU"/>
        </w:rPr>
      </w:pPr>
    </w:p>
    <w:p w:rsidR="00AF5523" w:rsidRPr="00AF5523" w:rsidRDefault="00AF5523" w:rsidP="00AF5523">
      <w:pPr>
        <w:autoSpaceDN w:val="0"/>
        <w:spacing w:after="0" w:line="240" w:lineRule="auto"/>
        <w:rPr>
          <w:rFonts w:ascii="Times New Roman" w:eastAsia="Times New Roman" w:hAnsi="Times New Roman"/>
          <w:b/>
          <w:sz w:val="24"/>
          <w:szCs w:val="24"/>
          <w:lang w:eastAsia="ru-RU"/>
        </w:rPr>
      </w:pPr>
    </w:p>
    <w:tbl>
      <w:tblPr>
        <w:tblpPr w:leftFromText="180" w:rightFromText="180" w:bottomFromText="200" w:vertAnchor="page" w:horzAnchor="margin" w:tblpY="2716"/>
        <w:tblW w:w="0" w:type="auto"/>
        <w:tblLook w:val="04A0" w:firstRow="1" w:lastRow="0" w:firstColumn="1" w:lastColumn="0" w:noHBand="0" w:noVBand="1"/>
      </w:tblPr>
      <w:tblGrid>
        <w:gridCol w:w="4219"/>
        <w:gridCol w:w="567"/>
        <w:gridCol w:w="4785"/>
      </w:tblGrid>
      <w:tr w:rsidR="00AF5523" w:rsidRPr="00AF5523" w:rsidTr="00AF5523">
        <w:trPr>
          <w:trHeight w:val="1500"/>
        </w:trPr>
        <w:tc>
          <w:tcPr>
            <w:tcW w:w="4219" w:type="dxa"/>
            <w:hideMark/>
          </w:tcPr>
          <w:p w:rsidR="00AF5523" w:rsidRPr="00AF5523" w:rsidRDefault="00AF5523" w:rsidP="00AF5523">
            <w:pPr>
              <w:autoSpaceDN w:val="0"/>
              <w:spacing w:after="0"/>
              <w:rPr>
                <w:rFonts w:ascii="Times New Roman" w:eastAsia="Times New Roman" w:hAnsi="Times New Roman"/>
                <w:sz w:val="28"/>
                <w:szCs w:val="28"/>
              </w:rPr>
            </w:pPr>
            <w:r w:rsidRPr="00AF5523">
              <w:rPr>
                <w:rFonts w:ascii="Times New Roman" w:eastAsia="Times New Roman" w:hAnsi="Times New Roman"/>
                <w:sz w:val="28"/>
                <w:szCs w:val="28"/>
              </w:rPr>
              <w:t>РАССМОТРЕНО</w:t>
            </w:r>
          </w:p>
          <w:p w:rsidR="00AF5523" w:rsidRPr="00AF5523" w:rsidRDefault="00AF5523" w:rsidP="00AF5523">
            <w:pPr>
              <w:autoSpaceDN w:val="0"/>
              <w:spacing w:after="0"/>
              <w:rPr>
                <w:rFonts w:ascii="Times New Roman" w:eastAsia="Times New Roman" w:hAnsi="Times New Roman"/>
                <w:sz w:val="28"/>
                <w:szCs w:val="28"/>
              </w:rPr>
            </w:pPr>
            <w:r w:rsidRPr="00AF5523">
              <w:rPr>
                <w:rFonts w:ascii="Times New Roman" w:eastAsia="Times New Roman" w:hAnsi="Times New Roman"/>
                <w:sz w:val="28"/>
                <w:szCs w:val="28"/>
              </w:rPr>
              <w:t>Методическим советом муниципального бюджетного образовательного учреждения дополнительного образования «Центр внешкольной работы»</w:t>
            </w:r>
            <w:r w:rsidRPr="00AF5523">
              <w:rPr>
                <w:rFonts w:ascii="Times New Roman" w:eastAsia="Times New Roman" w:hAnsi="Times New Roman"/>
                <w:sz w:val="28"/>
                <w:szCs w:val="28"/>
              </w:rPr>
              <w:br/>
              <w:t>_____________/Л.Г. Крисанова</w:t>
            </w:r>
          </w:p>
          <w:p w:rsidR="00AF5523" w:rsidRPr="00AF5523" w:rsidRDefault="00AF5523" w:rsidP="00AF5523">
            <w:pPr>
              <w:autoSpaceDN w:val="0"/>
              <w:spacing w:after="0"/>
              <w:rPr>
                <w:rFonts w:ascii="Times New Roman" w:eastAsia="Times New Roman" w:hAnsi="Times New Roman"/>
                <w:sz w:val="28"/>
                <w:szCs w:val="28"/>
              </w:rPr>
            </w:pPr>
            <w:r w:rsidRPr="00AF5523">
              <w:rPr>
                <w:rFonts w:ascii="Times New Roman" w:eastAsia="Times New Roman" w:hAnsi="Times New Roman"/>
                <w:sz w:val="28"/>
                <w:szCs w:val="28"/>
              </w:rPr>
              <w:t>Протокол № 21</w:t>
            </w:r>
          </w:p>
          <w:p w:rsidR="00AF5523" w:rsidRPr="00AF5523" w:rsidRDefault="00AF5523" w:rsidP="00AF5523">
            <w:pPr>
              <w:autoSpaceDN w:val="0"/>
              <w:spacing w:after="0"/>
              <w:rPr>
                <w:rFonts w:ascii="Times New Roman" w:eastAsia="Times New Roman" w:hAnsi="Times New Roman"/>
                <w:sz w:val="28"/>
                <w:szCs w:val="28"/>
              </w:rPr>
            </w:pPr>
            <w:r w:rsidRPr="00AF5523">
              <w:rPr>
                <w:rFonts w:ascii="Times New Roman" w:eastAsia="Times New Roman" w:hAnsi="Times New Roman"/>
                <w:sz w:val="28"/>
                <w:szCs w:val="28"/>
              </w:rPr>
              <w:t>от «16» августа 2023 г.</w:t>
            </w:r>
          </w:p>
        </w:tc>
        <w:tc>
          <w:tcPr>
            <w:tcW w:w="567" w:type="dxa"/>
          </w:tcPr>
          <w:p w:rsidR="00AF5523" w:rsidRPr="00AF5523" w:rsidRDefault="00AF5523" w:rsidP="00AF5523">
            <w:pPr>
              <w:autoSpaceDN w:val="0"/>
              <w:spacing w:after="0"/>
              <w:rPr>
                <w:rFonts w:ascii="Times New Roman" w:eastAsia="Times New Roman" w:hAnsi="Times New Roman"/>
                <w:sz w:val="28"/>
                <w:szCs w:val="28"/>
              </w:rPr>
            </w:pPr>
          </w:p>
        </w:tc>
        <w:tc>
          <w:tcPr>
            <w:tcW w:w="4785" w:type="dxa"/>
            <w:hideMark/>
          </w:tcPr>
          <w:p w:rsidR="00AF5523" w:rsidRPr="00AF5523" w:rsidRDefault="00AF5523" w:rsidP="00AF5523">
            <w:pPr>
              <w:autoSpaceDN w:val="0"/>
              <w:spacing w:after="0"/>
              <w:rPr>
                <w:rFonts w:ascii="Times New Roman" w:eastAsia="Times New Roman" w:hAnsi="Times New Roman"/>
                <w:sz w:val="28"/>
                <w:szCs w:val="28"/>
              </w:rPr>
            </w:pPr>
            <w:r w:rsidRPr="00AF5523">
              <w:rPr>
                <w:rFonts w:ascii="Times New Roman" w:eastAsia="Times New Roman" w:hAnsi="Times New Roman"/>
                <w:sz w:val="28"/>
                <w:szCs w:val="28"/>
              </w:rPr>
              <w:t>УТВЕРЖДАЮ</w:t>
            </w:r>
          </w:p>
          <w:p w:rsidR="00AF5523" w:rsidRPr="00AF5523" w:rsidRDefault="00AF5523" w:rsidP="00AF5523">
            <w:pPr>
              <w:autoSpaceDN w:val="0"/>
              <w:spacing w:after="0"/>
              <w:rPr>
                <w:rFonts w:ascii="Times New Roman" w:eastAsia="Times New Roman" w:hAnsi="Times New Roman"/>
                <w:sz w:val="28"/>
                <w:szCs w:val="28"/>
              </w:rPr>
            </w:pPr>
            <w:r w:rsidRPr="00AF5523">
              <w:rPr>
                <w:rFonts w:ascii="Times New Roman" w:eastAsia="Times New Roman" w:hAnsi="Times New Roman"/>
                <w:sz w:val="28"/>
                <w:szCs w:val="28"/>
              </w:rPr>
              <w:t>Директор муниципального бюджетного образовательного учреждения дополнительного образования «Центр внешкольной работы»</w:t>
            </w:r>
            <w:r w:rsidRPr="00AF5523">
              <w:rPr>
                <w:rFonts w:ascii="Times New Roman" w:eastAsia="Times New Roman" w:hAnsi="Times New Roman"/>
                <w:sz w:val="28"/>
                <w:szCs w:val="28"/>
              </w:rPr>
              <w:br/>
              <w:t>_____________/Р.Ш.Абдулина</w:t>
            </w:r>
          </w:p>
          <w:p w:rsidR="00AF5523" w:rsidRPr="00AF5523" w:rsidRDefault="00AF5523" w:rsidP="00AF5523">
            <w:pPr>
              <w:autoSpaceDN w:val="0"/>
              <w:spacing w:after="0"/>
              <w:rPr>
                <w:rFonts w:ascii="Times New Roman" w:eastAsia="Times New Roman" w:hAnsi="Times New Roman"/>
                <w:sz w:val="28"/>
                <w:szCs w:val="28"/>
              </w:rPr>
            </w:pPr>
            <w:r w:rsidRPr="00AF5523">
              <w:rPr>
                <w:rFonts w:ascii="Times New Roman" w:eastAsia="Times New Roman" w:hAnsi="Times New Roman"/>
                <w:sz w:val="28"/>
                <w:szCs w:val="28"/>
              </w:rPr>
              <w:t>Приказ № 128 - од</w:t>
            </w:r>
          </w:p>
          <w:p w:rsidR="00AF5523" w:rsidRPr="00AF5523" w:rsidRDefault="00AF5523" w:rsidP="00AF5523">
            <w:pPr>
              <w:autoSpaceDN w:val="0"/>
              <w:spacing w:after="0"/>
              <w:rPr>
                <w:rFonts w:ascii="Times New Roman" w:eastAsia="Times New Roman" w:hAnsi="Times New Roman"/>
                <w:sz w:val="28"/>
                <w:szCs w:val="28"/>
              </w:rPr>
            </w:pPr>
            <w:r w:rsidRPr="00AF5523">
              <w:rPr>
                <w:rFonts w:ascii="Times New Roman" w:eastAsia="Times New Roman" w:hAnsi="Times New Roman"/>
                <w:sz w:val="28"/>
                <w:szCs w:val="28"/>
              </w:rPr>
              <w:t>от «16» августа 2023 г.</w:t>
            </w:r>
          </w:p>
        </w:tc>
      </w:tr>
    </w:tbl>
    <w:p w:rsidR="00AF5523" w:rsidRPr="00AF5523" w:rsidRDefault="00AF5523" w:rsidP="00AF5523">
      <w:pPr>
        <w:autoSpaceDN w:val="0"/>
        <w:spacing w:line="240" w:lineRule="auto"/>
        <w:jc w:val="center"/>
        <w:rPr>
          <w:rFonts w:ascii="Times New Roman" w:eastAsia="Times New Roman" w:hAnsi="Times New Roman"/>
          <w:b/>
          <w:sz w:val="28"/>
          <w:szCs w:val="28"/>
          <w:lang w:eastAsia="ru-RU"/>
        </w:rPr>
      </w:pPr>
      <w:r w:rsidRPr="00AF5523">
        <w:rPr>
          <w:rFonts w:ascii="Times New Roman" w:eastAsia="Times New Roman" w:hAnsi="Times New Roman"/>
          <w:b/>
          <w:sz w:val="28"/>
          <w:szCs w:val="28"/>
          <w:lang w:eastAsia="ru-RU"/>
        </w:rPr>
        <w:t>ДОПОЛНИТЕЛЬНАЯ ОБЩЕОБРАЗОВАТЕЛЬНАЯ ОБЩЕРАЗВИВАЮЩАЯ ПРОГРАММА</w:t>
      </w:r>
    </w:p>
    <w:p w:rsidR="00AF5523" w:rsidRPr="00AF5523" w:rsidRDefault="00AF5523" w:rsidP="00AF5523">
      <w:pPr>
        <w:autoSpaceDN w:val="0"/>
        <w:spacing w:after="0" w:line="240" w:lineRule="auto"/>
        <w:jc w:val="center"/>
        <w:rPr>
          <w:rFonts w:ascii="Times New Roman" w:eastAsia="Times New Roman" w:hAnsi="Times New Roman"/>
          <w:sz w:val="28"/>
          <w:szCs w:val="28"/>
          <w:lang w:eastAsia="ru-RU"/>
        </w:rPr>
      </w:pPr>
      <w:r w:rsidRPr="00AF5523">
        <w:rPr>
          <w:rFonts w:ascii="Times New Roman" w:eastAsia="Times New Roman" w:hAnsi="Times New Roman"/>
          <w:sz w:val="28"/>
          <w:szCs w:val="28"/>
          <w:lang w:eastAsia="ru-RU"/>
        </w:rPr>
        <w:t>«Спортивные игры»</w:t>
      </w:r>
    </w:p>
    <w:p w:rsidR="00AF5523" w:rsidRPr="00AF5523" w:rsidRDefault="00AF5523" w:rsidP="00AF5523">
      <w:pPr>
        <w:spacing w:after="0" w:line="240" w:lineRule="auto"/>
        <w:rPr>
          <w:rFonts w:ascii="Times New Roman" w:eastAsia="Times New Roman" w:hAnsi="Times New Roman"/>
          <w:b/>
          <w:sz w:val="28"/>
          <w:szCs w:val="24"/>
          <w:lang w:eastAsia="ru-RU"/>
        </w:rPr>
      </w:pPr>
    </w:p>
    <w:p w:rsidR="00AF5523" w:rsidRPr="00AF5523" w:rsidRDefault="00AF5523" w:rsidP="00AF5523">
      <w:pPr>
        <w:spacing w:after="0" w:line="240" w:lineRule="auto"/>
        <w:rPr>
          <w:rFonts w:ascii="Times New Roman" w:eastAsia="Times New Roman" w:hAnsi="Times New Roman"/>
          <w:b/>
          <w:sz w:val="28"/>
          <w:szCs w:val="28"/>
          <w:lang w:eastAsia="ru-RU"/>
        </w:rPr>
      </w:pPr>
    </w:p>
    <w:p w:rsidR="00AF5523" w:rsidRPr="00AF5523" w:rsidRDefault="00AF5523" w:rsidP="00AF5523">
      <w:pPr>
        <w:spacing w:after="0" w:line="240" w:lineRule="auto"/>
        <w:rPr>
          <w:rFonts w:ascii="Times New Roman" w:eastAsia="Times New Roman" w:hAnsi="Times New Roman"/>
          <w:b/>
          <w:sz w:val="28"/>
          <w:szCs w:val="28"/>
          <w:lang w:eastAsia="ru-RU"/>
        </w:rPr>
      </w:pPr>
    </w:p>
    <w:p w:rsidR="00AF5523" w:rsidRPr="00AF5523" w:rsidRDefault="00AF5523" w:rsidP="00AF5523">
      <w:pPr>
        <w:spacing w:after="0" w:line="240" w:lineRule="auto"/>
        <w:rPr>
          <w:rFonts w:ascii="Times New Roman" w:eastAsia="Times New Roman" w:hAnsi="Times New Roman"/>
          <w:b/>
          <w:sz w:val="28"/>
          <w:szCs w:val="28"/>
          <w:lang w:eastAsia="ru-RU"/>
        </w:rPr>
      </w:pPr>
    </w:p>
    <w:p w:rsidR="00AF5523" w:rsidRPr="00AF5523" w:rsidRDefault="00AF5523" w:rsidP="00AF5523">
      <w:pPr>
        <w:spacing w:after="0" w:line="240" w:lineRule="auto"/>
        <w:rPr>
          <w:rFonts w:ascii="Times New Roman" w:eastAsia="Times New Roman" w:hAnsi="Times New Roman"/>
          <w:b/>
          <w:sz w:val="28"/>
          <w:szCs w:val="28"/>
          <w:lang w:eastAsia="ru-RU"/>
        </w:rPr>
      </w:pPr>
    </w:p>
    <w:p w:rsidR="00AF5523" w:rsidRPr="00AF5523" w:rsidRDefault="00AF5523" w:rsidP="00AF5523">
      <w:pPr>
        <w:spacing w:after="0" w:line="240" w:lineRule="auto"/>
        <w:rPr>
          <w:rFonts w:ascii="Times New Roman" w:eastAsia="Times New Roman" w:hAnsi="Times New Roman"/>
          <w:sz w:val="24"/>
          <w:szCs w:val="24"/>
          <w:lang w:eastAsia="ru-RU"/>
        </w:rPr>
      </w:pPr>
      <w:r w:rsidRPr="00AF5523">
        <w:rPr>
          <w:rFonts w:ascii="Times New Roman" w:eastAsia="Times New Roman" w:hAnsi="Times New Roman"/>
          <w:b/>
          <w:sz w:val="28"/>
          <w:szCs w:val="28"/>
          <w:lang w:eastAsia="ru-RU"/>
        </w:rPr>
        <w:t xml:space="preserve">                                 Направленность программы:</w:t>
      </w:r>
      <w:r w:rsidRPr="00AF5523">
        <w:rPr>
          <w:rFonts w:ascii="Times New Roman" w:eastAsia="Times New Roman" w:hAnsi="Times New Roman"/>
          <w:i/>
          <w:sz w:val="28"/>
          <w:szCs w:val="28"/>
          <w:lang w:eastAsia="ru-RU"/>
        </w:rPr>
        <w:t xml:space="preserve"> </w:t>
      </w:r>
      <w:r w:rsidRPr="00AF5523">
        <w:rPr>
          <w:rFonts w:ascii="Times New Roman" w:eastAsia="Times New Roman" w:hAnsi="Times New Roman"/>
          <w:sz w:val="28"/>
          <w:szCs w:val="28"/>
          <w:lang w:eastAsia="ru-RU"/>
        </w:rPr>
        <w:t xml:space="preserve">физкультурно-спортивное </w:t>
      </w:r>
    </w:p>
    <w:p w:rsidR="00AF5523" w:rsidRPr="00AF5523" w:rsidRDefault="00AF5523" w:rsidP="00AF5523">
      <w:pPr>
        <w:spacing w:after="0" w:line="240" w:lineRule="auto"/>
        <w:jc w:val="right"/>
        <w:rPr>
          <w:rFonts w:ascii="Times New Roman" w:eastAsia="Times New Roman" w:hAnsi="Times New Roman"/>
          <w:b/>
          <w:sz w:val="28"/>
          <w:szCs w:val="28"/>
          <w:lang w:eastAsia="ru-RU"/>
        </w:rPr>
      </w:pPr>
      <w:r w:rsidRPr="00AF5523">
        <w:rPr>
          <w:rFonts w:ascii="Times New Roman" w:eastAsia="Times New Roman" w:hAnsi="Times New Roman"/>
          <w:b/>
          <w:sz w:val="28"/>
          <w:szCs w:val="28"/>
          <w:lang w:eastAsia="ru-RU"/>
        </w:rPr>
        <w:t xml:space="preserve">Уровень программы: </w:t>
      </w:r>
      <w:r w:rsidRPr="00AF5523">
        <w:rPr>
          <w:rFonts w:ascii="Times New Roman" w:eastAsia="Times New Roman" w:hAnsi="Times New Roman"/>
          <w:sz w:val="28"/>
          <w:szCs w:val="28"/>
          <w:lang w:eastAsia="ru-RU"/>
        </w:rPr>
        <w:t>базовый</w:t>
      </w:r>
    </w:p>
    <w:p w:rsidR="00AF5523" w:rsidRPr="00AF5523" w:rsidRDefault="00AF5523" w:rsidP="00AF5523">
      <w:pPr>
        <w:spacing w:after="0" w:line="240" w:lineRule="auto"/>
        <w:jc w:val="right"/>
        <w:rPr>
          <w:rFonts w:ascii="Times New Roman" w:eastAsia="Times New Roman" w:hAnsi="Times New Roman"/>
          <w:sz w:val="28"/>
          <w:szCs w:val="28"/>
          <w:lang w:eastAsia="ru-RU"/>
        </w:rPr>
      </w:pPr>
      <w:r w:rsidRPr="00AF5523">
        <w:rPr>
          <w:rFonts w:ascii="Times New Roman" w:eastAsia="Times New Roman" w:hAnsi="Times New Roman"/>
          <w:b/>
          <w:sz w:val="28"/>
          <w:szCs w:val="28"/>
          <w:lang w:eastAsia="ru-RU"/>
        </w:rPr>
        <w:t>Целевая группа</w:t>
      </w:r>
      <w:r w:rsidRPr="00AF5523">
        <w:rPr>
          <w:rFonts w:ascii="Times New Roman" w:eastAsia="Times New Roman" w:hAnsi="Times New Roman"/>
          <w:sz w:val="28"/>
          <w:szCs w:val="28"/>
          <w:lang w:eastAsia="ru-RU"/>
        </w:rPr>
        <w:t>: учащиеся 10-17 лет</w:t>
      </w:r>
    </w:p>
    <w:p w:rsidR="00AF5523" w:rsidRPr="00AF5523" w:rsidRDefault="00AF5523" w:rsidP="00AF5523">
      <w:pPr>
        <w:spacing w:after="0" w:line="240" w:lineRule="auto"/>
        <w:jc w:val="right"/>
        <w:rPr>
          <w:rFonts w:ascii="Times New Roman" w:eastAsia="Times New Roman" w:hAnsi="Times New Roman"/>
          <w:sz w:val="28"/>
          <w:szCs w:val="28"/>
          <w:lang w:eastAsia="ru-RU"/>
        </w:rPr>
      </w:pPr>
      <w:r w:rsidRPr="00AF5523">
        <w:rPr>
          <w:rFonts w:ascii="Times New Roman" w:eastAsia="Times New Roman" w:hAnsi="Times New Roman"/>
          <w:b/>
          <w:sz w:val="28"/>
          <w:szCs w:val="28"/>
          <w:lang w:eastAsia="ru-RU"/>
        </w:rPr>
        <w:t>Срок реализации</w:t>
      </w:r>
      <w:r w:rsidRPr="00AF5523">
        <w:rPr>
          <w:rFonts w:ascii="Times New Roman" w:eastAsia="Times New Roman" w:hAnsi="Times New Roman"/>
          <w:sz w:val="28"/>
          <w:szCs w:val="28"/>
          <w:lang w:eastAsia="ru-RU"/>
        </w:rPr>
        <w:t xml:space="preserve"> – 1 год</w:t>
      </w:r>
    </w:p>
    <w:p w:rsidR="00AF5523" w:rsidRPr="00AF5523" w:rsidRDefault="00AF5523" w:rsidP="00AF5523">
      <w:pPr>
        <w:spacing w:after="0" w:line="240" w:lineRule="auto"/>
        <w:jc w:val="right"/>
        <w:rPr>
          <w:rFonts w:ascii="Times New Roman" w:eastAsia="Times New Roman" w:hAnsi="Times New Roman"/>
          <w:sz w:val="28"/>
          <w:szCs w:val="28"/>
          <w:lang w:eastAsia="ru-RU"/>
        </w:rPr>
      </w:pPr>
      <w:r w:rsidRPr="00AF5523">
        <w:rPr>
          <w:rFonts w:ascii="Times New Roman" w:eastAsia="Times New Roman" w:hAnsi="Times New Roman"/>
          <w:b/>
          <w:sz w:val="28"/>
          <w:szCs w:val="28"/>
          <w:lang w:eastAsia="ru-RU"/>
        </w:rPr>
        <w:t>Годовое количество часов</w:t>
      </w:r>
      <w:r w:rsidRPr="00AF5523">
        <w:rPr>
          <w:rFonts w:ascii="Times New Roman" w:eastAsia="Times New Roman" w:hAnsi="Times New Roman"/>
          <w:sz w:val="28"/>
          <w:szCs w:val="28"/>
          <w:lang w:eastAsia="ru-RU"/>
        </w:rPr>
        <w:t>: 72 часа</w:t>
      </w:r>
    </w:p>
    <w:p w:rsidR="00AF5523" w:rsidRPr="00AF5523" w:rsidRDefault="00AF5523" w:rsidP="00AF5523">
      <w:pPr>
        <w:spacing w:after="0" w:line="240" w:lineRule="auto"/>
        <w:jc w:val="right"/>
        <w:rPr>
          <w:rFonts w:ascii="Times New Roman" w:eastAsia="Times New Roman" w:hAnsi="Times New Roman"/>
          <w:sz w:val="28"/>
          <w:szCs w:val="28"/>
          <w:lang w:eastAsia="ru-RU"/>
        </w:rPr>
      </w:pPr>
      <w:r w:rsidRPr="00AF5523">
        <w:rPr>
          <w:rFonts w:ascii="Times New Roman" w:eastAsia="Times New Roman" w:hAnsi="Times New Roman"/>
          <w:b/>
          <w:sz w:val="28"/>
          <w:szCs w:val="28"/>
          <w:lang w:eastAsia="ru-RU"/>
        </w:rPr>
        <w:t>Количество часов в неделю</w:t>
      </w:r>
      <w:r w:rsidRPr="00AF5523">
        <w:rPr>
          <w:rFonts w:ascii="Times New Roman" w:eastAsia="Times New Roman" w:hAnsi="Times New Roman"/>
          <w:sz w:val="28"/>
          <w:szCs w:val="28"/>
          <w:lang w:eastAsia="ru-RU"/>
        </w:rPr>
        <w:t>: 2 часа</w:t>
      </w:r>
    </w:p>
    <w:p w:rsidR="00AF5523" w:rsidRPr="00AF5523" w:rsidRDefault="00AF5523" w:rsidP="00AF5523">
      <w:pPr>
        <w:spacing w:after="0" w:line="240" w:lineRule="auto"/>
        <w:jc w:val="right"/>
        <w:rPr>
          <w:rFonts w:ascii="Times New Roman" w:eastAsia="Times New Roman" w:hAnsi="Times New Roman"/>
          <w:sz w:val="28"/>
          <w:szCs w:val="28"/>
          <w:lang w:eastAsia="ru-RU"/>
        </w:rPr>
      </w:pPr>
    </w:p>
    <w:p w:rsidR="00AF5523" w:rsidRPr="00AF5523" w:rsidRDefault="00AF5523" w:rsidP="00AF5523">
      <w:pPr>
        <w:spacing w:after="0" w:line="240" w:lineRule="auto"/>
        <w:jc w:val="right"/>
        <w:rPr>
          <w:rFonts w:ascii="Times New Roman" w:eastAsia="Times New Roman" w:hAnsi="Times New Roman"/>
          <w:sz w:val="28"/>
          <w:szCs w:val="28"/>
          <w:lang w:eastAsia="ru-RU"/>
        </w:rPr>
      </w:pPr>
      <w:r w:rsidRPr="00AF5523">
        <w:rPr>
          <w:rFonts w:ascii="Times New Roman" w:eastAsia="Times New Roman" w:hAnsi="Times New Roman"/>
          <w:b/>
          <w:sz w:val="28"/>
          <w:szCs w:val="28"/>
          <w:lang w:eastAsia="ru-RU"/>
        </w:rPr>
        <w:t>Подготовил</w:t>
      </w:r>
      <w:r w:rsidRPr="00AF5523">
        <w:rPr>
          <w:rFonts w:ascii="Times New Roman" w:eastAsia="Times New Roman" w:hAnsi="Times New Roman"/>
          <w:sz w:val="28"/>
          <w:szCs w:val="28"/>
          <w:lang w:eastAsia="ru-RU"/>
        </w:rPr>
        <w:t>: Кадиров Ахмад Насириддинович,</w:t>
      </w:r>
    </w:p>
    <w:p w:rsidR="00AF5523" w:rsidRPr="00AF5523" w:rsidRDefault="00AF5523" w:rsidP="00AF5523">
      <w:pPr>
        <w:spacing w:after="0" w:line="240" w:lineRule="auto"/>
        <w:jc w:val="right"/>
        <w:rPr>
          <w:rFonts w:ascii="Times New Roman" w:eastAsia="Times New Roman" w:hAnsi="Times New Roman"/>
          <w:sz w:val="28"/>
          <w:szCs w:val="28"/>
          <w:lang w:eastAsia="ru-RU"/>
        </w:rPr>
      </w:pPr>
      <w:r w:rsidRPr="00AF5523">
        <w:rPr>
          <w:rFonts w:ascii="Times New Roman" w:eastAsia="Times New Roman" w:hAnsi="Times New Roman"/>
          <w:sz w:val="28"/>
          <w:szCs w:val="28"/>
          <w:lang w:eastAsia="ru-RU"/>
        </w:rPr>
        <w:t xml:space="preserve">педагог дополнительного образования </w:t>
      </w:r>
    </w:p>
    <w:p w:rsidR="00AF5523" w:rsidRPr="00AF5523" w:rsidRDefault="00AF5523" w:rsidP="00AF5523">
      <w:pPr>
        <w:spacing w:after="0" w:line="240" w:lineRule="auto"/>
        <w:jc w:val="right"/>
        <w:rPr>
          <w:rFonts w:ascii="Times New Roman" w:eastAsia="Times New Roman" w:hAnsi="Times New Roman"/>
          <w:sz w:val="28"/>
          <w:szCs w:val="28"/>
          <w:lang w:eastAsia="ru-RU"/>
        </w:rPr>
      </w:pPr>
      <w:r w:rsidRPr="00AF5523">
        <w:rPr>
          <w:rFonts w:ascii="Times New Roman" w:eastAsia="Times New Roman" w:hAnsi="Times New Roman"/>
          <w:sz w:val="28"/>
          <w:szCs w:val="28"/>
          <w:lang w:eastAsia="ru-RU"/>
        </w:rPr>
        <w:t>МБОУ ДО «Центр внешкольной работы»</w:t>
      </w:r>
    </w:p>
    <w:p w:rsidR="00AF5523" w:rsidRPr="00AF5523" w:rsidRDefault="00AF5523" w:rsidP="00AF5523">
      <w:pPr>
        <w:spacing w:after="0" w:line="240" w:lineRule="auto"/>
        <w:rPr>
          <w:rFonts w:ascii="Times New Roman" w:eastAsia="Times New Roman" w:hAnsi="Times New Roman"/>
          <w:sz w:val="28"/>
          <w:szCs w:val="28"/>
          <w:lang w:eastAsia="ru-RU"/>
        </w:rPr>
      </w:pPr>
    </w:p>
    <w:p w:rsidR="00AF5523" w:rsidRPr="00AF5523" w:rsidRDefault="00AF5523" w:rsidP="00AF5523">
      <w:pPr>
        <w:rPr>
          <w:rFonts w:ascii="Times New Roman" w:hAnsi="Times New Roman"/>
          <w:sz w:val="28"/>
          <w:szCs w:val="28"/>
        </w:rPr>
      </w:pPr>
    </w:p>
    <w:p w:rsidR="00AF5523" w:rsidRPr="00AF5523" w:rsidRDefault="00AF5523" w:rsidP="00AF5523">
      <w:pPr>
        <w:spacing w:after="0" w:line="240" w:lineRule="auto"/>
        <w:ind w:left="720"/>
        <w:rPr>
          <w:rFonts w:ascii="Times New Roman" w:eastAsia="Times New Roman" w:hAnsi="Times New Roman"/>
          <w:sz w:val="28"/>
          <w:szCs w:val="28"/>
          <w:lang w:eastAsia="ru-RU"/>
        </w:rPr>
      </w:pPr>
      <w:r w:rsidRPr="00AF5523">
        <w:rPr>
          <w:rFonts w:ascii="Times New Roman" w:eastAsia="Times New Roman" w:hAnsi="Times New Roman"/>
          <w:sz w:val="28"/>
          <w:szCs w:val="28"/>
          <w:lang w:eastAsia="ru-RU"/>
        </w:rPr>
        <w:t xml:space="preserve">                                             </w:t>
      </w:r>
    </w:p>
    <w:p w:rsidR="00AF5523" w:rsidRPr="00AF5523" w:rsidRDefault="00AF5523" w:rsidP="00AF5523">
      <w:pPr>
        <w:spacing w:after="0" w:line="240" w:lineRule="auto"/>
        <w:ind w:left="720"/>
        <w:rPr>
          <w:rFonts w:ascii="Times New Roman" w:eastAsia="Times New Roman" w:hAnsi="Times New Roman"/>
          <w:sz w:val="28"/>
          <w:szCs w:val="28"/>
          <w:lang w:eastAsia="ru-RU"/>
        </w:rPr>
      </w:pPr>
    </w:p>
    <w:p w:rsidR="00AF5523" w:rsidRPr="00AF5523" w:rsidRDefault="00AF5523" w:rsidP="00AF5523">
      <w:pPr>
        <w:spacing w:after="0" w:line="240" w:lineRule="auto"/>
        <w:ind w:left="720"/>
        <w:rPr>
          <w:rFonts w:ascii="Times New Roman" w:eastAsia="Times New Roman" w:hAnsi="Times New Roman"/>
          <w:sz w:val="28"/>
          <w:szCs w:val="28"/>
          <w:lang w:eastAsia="ru-RU"/>
        </w:rPr>
      </w:pPr>
      <w:r w:rsidRPr="00AF5523">
        <w:rPr>
          <w:rFonts w:ascii="Times New Roman" w:eastAsia="Times New Roman" w:hAnsi="Times New Roman"/>
          <w:sz w:val="28"/>
          <w:szCs w:val="28"/>
          <w:lang w:eastAsia="ru-RU"/>
        </w:rPr>
        <w:t xml:space="preserve">                                             с. Бушуй</w:t>
      </w:r>
    </w:p>
    <w:p w:rsidR="00AF5523" w:rsidRPr="00AF5523" w:rsidRDefault="00AF5523" w:rsidP="00AF5523">
      <w:pPr>
        <w:spacing w:after="0" w:line="240" w:lineRule="auto"/>
        <w:ind w:left="720"/>
        <w:rPr>
          <w:rFonts w:ascii="Times New Roman" w:eastAsia="Times New Roman" w:hAnsi="Times New Roman"/>
          <w:sz w:val="28"/>
          <w:szCs w:val="28"/>
          <w:lang w:eastAsia="ru-RU"/>
        </w:rPr>
      </w:pPr>
      <w:r w:rsidRPr="00AF5523">
        <w:rPr>
          <w:rFonts w:ascii="Times New Roman" w:eastAsia="Times New Roman" w:hAnsi="Times New Roman"/>
          <w:sz w:val="28"/>
          <w:szCs w:val="28"/>
          <w:lang w:eastAsia="ru-RU"/>
        </w:rPr>
        <w:t xml:space="preserve">                                                  2023</w:t>
      </w:r>
    </w:p>
    <w:p w:rsidR="004C2242" w:rsidRDefault="00AF5523" w:rsidP="004C2242">
      <w:pPr>
        <w:rPr>
          <w:rFonts w:ascii="Times New Roman" w:hAnsi="Times New Roman"/>
          <w:sz w:val="28"/>
          <w:szCs w:val="28"/>
        </w:rPr>
      </w:pPr>
      <w:r>
        <w:rPr>
          <w:rFonts w:ascii="Times New Roman" w:hAnsi="Times New Roman"/>
          <w:b/>
          <w:sz w:val="28"/>
          <w:szCs w:val="28"/>
        </w:rPr>
        <w:lastRenderedPageBreak/>
        <w:t xml:space="preserve">                                      </w:t>
      </w:r>
      <w:bookmarkStart w:id="0" w:name="_GoBack"/>
      <w:bookmarkEnd w:id="0"/>
      <w:r w:rsidR="00801EB4" w:rsidRPr="00737CD0">
        <w:rPr>
          <w:rFonts w:ascii="Times New Roman" w:hAnsi="Times New Roman"/>
          <w:b/>
          <w:sz w:val="28"/>
          <w:szCs w:val="28"/>
        </w:rPr>
        <w:t>1</w:t>
      </w:r>
      <w:r w:rsidR="00801EB4" w:rsidRPr="00737CD0">
        <w:rPr>
          <w:rFonts w:ascii="Times New Roman" w:hAnsi="Times New Roman"/>
          <w:sz w:val="28"/>
          <w:szCs w:val="28"/>
        </w:rPr>
        <w:t xml:space="preserve">. </w:t>
      </w:r>
      <w:r w:rsidR="00801EB4" w:rsidRPr="00737CD0">
        <w:rPr>
          <w:rFonts w:ascii="Times New Roman" w:eastAsia="Times New Roman" w:hAnsi="Times New Roman"/>
          <w:b/>
          <w:sz w:val="28"/>
          <w:szCs w:val="28"/>
        </w:rPr>
        <w:t>Пояснительная записка</w:t>
      </w:r>
    </w:p>
    <w:p w:rsidR="004C2242" w:rsidRPr="004C2242" w:rsidRDefault="00625BE3" w:rsidP="00270C92">
      <w:pPr>
        <w:pStyle w:val="a3"/>
        <w:spacing w:line="276" w:lineRule="auto"/>
        <w:jc w:val="both"/>
        <w:rPr>
          <w:sz w:val="28"/>
          <w:szCs w:val="28"/>
        </w:rPr>
      </w:pPr>
      <w:r>
        <w:rPr>
          <w:sz w:val="28"/>
          <w:szCs w:val="28"/>
        </w:rPr>
        <w:t xml:space="preserve">            </w:t>
      </w:r>
    </w:p>
    <w:p w:rsidR="00270C92" w:rsidRDefault="00625BE3" w:rsidP="00270C92">
      <w:pPr>
        <w:pStyle w:val="a3"/>
        <w:spacing w:line="276" w:lineRule="auto"/>
        <w:jc w:val="both"/>
        <w:rPr>
          <w:sz w:val="28"/>
          <w:szCs w:val="28"/>
        </w:rPr>
      </w:pPr>
      <w:r>
        <w:rPr>
          <w:sz w:val="28"/>
          <w:szCs w:val="28"/>
        </w:rPr>
        <w:t xml:space="preserve">           Общеобразовательная общеразвивающая программа </w:t>
      </w:r>
      <w:r w:rsidR="00EB6757">
        <w:rPr>
          <w:sz w:val="28"/>
          <w:szCs w:val="28"/>
        </w:rPr>
        <w:t xml:space="preserve">«Спортивные игры </w:t>
      </w:r>
      <w:r w:rsidR="00EB6757" w:rsidRPr="004C2242">
        <w:rPr>
          <w:sz w:val="28"/>
          <w:szCs w:val="28"/>
        </w:rPr>
        <w:t>предназначена</w:t>
      </w:r>
      <w:r w:rsidR="004C2242" w:rsidRPr="004C2242">
        <w:rPr>
          <w:sz w:val="28"/>
          <w:szCs w:val="28"/>
        </w:rPr>
        <w:t xml:space="preserve"> для физкультурно – спортивной и оздоров</w:t>
      </w:r>
      <w:r w:rsidR="00EB6757">
        <w:rPr>
          <w:sz w:val="28"/>
          <w:szCs w:val="28"/>
        </w:rPr>
        <w:t>ительной работы с обучающимися,</w:t>
      </w:r>
      <w:r w:rsidR="00EB6757" w:rsidRPr="004C2242">
        <w:rPr>
          <w:sz w:val="28"/>
          <w:szCs w:val="28"/>
        </w:rPr>
        <w:t xml:space="preserve"> проявляющими</w:t>
      </w:r>
      <w:r w:rsidR="004C2242" w:rsidRPr="004C2242">
        <w:rPr>
          <w:sz w:val="28"/>
          <w:szCs w:val="28"/>
        </w:rPr>
        <w:t xml:space="preserve"> интерес </w:t>
      </w:r>
      <w:r w:rsidR="00EB6757">
        <w:rPr>
          <w:sz w:val="28"/>
          <w:szCs w:val="28"/>
        </w:rPr>
        <w:t>к физической культуре и спорту.</w:t>
      </w:r>
      <w:r w:rsidR="00EB6757" w:rsidRPr="004C2242">
        <w:rPr>
          <w:sz w:val="28"/>
          <w:szCs w:val="28"/>
        </w:rPr>
        <w:t xml:space="preserve"> Материал</w:t>
      </w:r>
      <w:r w:rsidR="004C2242" w:rsidRPr="004C2242">
        <w:rPr>
          <w:sz w:val="28"/>
          <w:szCs w:val="28"/>
        </w:rPr>
        <w:t xml:space="preserve"> рабочей программы предполагает изучение основ трёх</w:t>
      </w:r>
      <w:r w:rsidR="00EB6757">
        <w:rPr>
          <w:sz w:val="28"/>
          <w:szCs w:val="28"/>
        </w:rPr>
        <w:t xml:space="preserve"> спортивных игр:</w:t>
      </w:r>
      <w:r w:rsidR="00EB6757" w:rsidRPr="004C2242">
        <w:rPr>
          <w:sz w:val="28"/>
          <w:szCs w:val="28"/>
        </w:rPr>
        <w:t xml:space="preserve"> баскетбола</w:t>
      </w:r>
      <w:r w:rsidR="004C2242" w:rsidRPr="004C2242">
        <w:rPr>
          <w:sz w:val="28"/>
          <w:szCs w:val="28"/>
        </w:rPr>
        <w:t xml:space="preserve">, волейбола, футбола и даётся в трёх разделах: </w:t>
      </w:r>
      <w:r w:rsidR="00270C92">
        <w:rPr>
          <w:sz w:val="28"/>
          <w:szCs w:val="28"/>
        </w:rPr>
        <w:t xml:space="preserve">основы знаний, общая физическая </w:t>
      </w:r>
      <w:r w:rsidR="004C2242" w:rsidRPr="004C2242">
        <w:rPr>
          <w:sz w:val="28"/>
          <w:szCs w:val="28"/>
        </w:rPr>
        <w:t>подготовка и спец</w:t>
      </w:r>
      <w:r w:rsidR="00EB6757">
        <w:rPr>
          <w:sz w:val="28"/>
          <w:szCs w:val="28"/>
        </w:rPr>
        <w:t>иальная техническая подготовка.</w:t>
      </w:r>
    </w:p>
    <w:p w:rsidR="00EB6757" w:rsidRDefault="00625BE3" w:rsidP="00270C92">
      <w:pPr>
        <w:pStyle w:val="a3"/>
        <w:spacing w:line="276" w:lineRule="auto"/>
        <w:jc w:val="both"/>
        <w:rPr>
          <w:sz w:val="28"/>
          <w:szCs w:val="28"/>
        </w:rPr>
      </w:pPr>
      <w:r>
        <w:rPr>
          <w:sz w:val="28"/>
          <w:szCs w:val="28"/>
        </w:rPr>
        <w:t xml:space="preserve">         </w:t>
      </w:r>
      <w:r w:rsidR="00EB6757" w:rsidRPr="004C2242">
        <w:rPr>
          <w:sz w:val="28"/>
          <w:szCs w:val="28"/>
        </w:rPr>
        <w:t>Рабочая</w:t>
      </w:r>
      <w:r w:rsidR="004C2242" w:rsidRPr="004C2242">
        <w:rPr>
          <w:sz w:val="28"/>
          <w:szCs w:val="28"/>
        </w:rPr>
        <w:t xml:space="preserve"> программа «Спортивные игры» может рассмат</w:t>
      </w:r>
      <w:r w:rsidR="00EB6757">
        <w:rPr>
          <w:sz w:val="28"/>
          <w:szCs w:val="28"/>
        </w:rPr>
        <w:t xml:space="preserve">риваться как одна из ступеней к </w:t>
      </w:r>
      <w:r w:rsidR="004C2242" w:rsidRPr="004C2242">
        <w:rPr>
          <w:sz w:val="28"/>
          <w:szCs w:val="28"/>
        </w:rPr>
        <w:t>формированию культуры здоровья и является неотъемле</w:t>
      </w:r>
      <w:r w:rsidR="00EB6757">
        <w:rPr>
          <w:sz w:val="28"/>
          <w:szCs w:val="28"/>
        </w:rPr>
        <w:t xml:space="preserve">мой частью всего воспитательно- </w:t>
      </w:r>
      <w:r w:rsidR="004C2242" w:rsidRPr="004C2242">
        <w:rPr>
          <w:sz w:val="28"/>
          <w:szCs w:val="28"/>
        </w:rPr>
        <w:t xml:space="preserve">образовательного процесса. </w:t>
      </w:r>
    </w:p>
    <w:p w:rsidR="004C2242" w:rsidRPr="004C2242" w:rsidRDefault="00625BE3" w:rsidP="00270C92">
      <w:pPr>
        <w:pStyle w:val="a3"/>
        <w:spacing w:line="276" w:lineRule="auto"/>
        <w:jc w:val="both"/>
        <w:rPr>
          <w:sz w:val="28"/>
          <w:szCs w:val="28"/>
        </w:rPr>
      </w:pPr>
      <w:r>
        <w:rPr>
          <w:sz w:val="28"/>
          <w:szCs w:val="28"/>
        </w:rPr>
        <w:t xml:space="preserve">         </w:t>
      </w:r>
      <w:r w:rsidR="004C2242" w:rsidRPr="004C2242">
        <w:rPr>
          <w:sz w:val="28"/>
          <w:szCs w:val="28"/>
        </w:rPr>
        <w:t>Основная идея пр</w:t>
      </w:r>
      <w:r w:rsidR="00EB6757">
        <w:rPr>
          <w:sz w:val="28"/>
          <w:szCs w:val="28"/>
        </w:rPr>
        <w:t xml:space="preserve">ограммы заключается в мотивации </w:t>
      </w:r>
      <w:r w:rsidR="004C2242" w:rsidRPr="004C2242">
        <w:rPr>
          <w:sz w:val="28"/>
          <w:szCs w:val="28"/>
        </w:rPr>
        <w:t>обучающихся на ведение здорового образа жизни, в форм</w:t>
      </w:r>
      <w:r w:rsidR="00EB6757">
        <w:rPr>
          <w:sz w:val="28"/>
          <w:szCs w:val="28"/>
        </w:rPr>
        <w:t xml:space="preserve">ировании потребности сохранения </w:t>
      </w:r>
      <w:r w:rsidR="004C2242" w:rsidRPr="004C2242">
        <w:rPr>
          <w:sz w:val="28"/>
          <w:szCs w:val="28"/>
        </w:rPr>
        <w:t>физического и психического здоровья как необходимого у</w:t>
      </w:r>
      <w:r w:rsidR="00EB6757">
        <w:rPr>
          <w:sz w:val="28"/>
          <w:szCs w:val="28"/>
        </w:rPr>
        <w:t xml:space="preserve">словия социального благополучия </w:t>
      </w:r>
      <w:r w:rsidR="004C2242" w:rsidRPr="004C2242">
        <w:rPr>
          <w:sz w:val="28"/>
          <w:szCs w:val="28"/>
        </w:rPr>
        <w:t>и успешности человека.</w:t>
      </w:r>
    </w:p>
    <w:p w:rsidR="004C2242" w:rsidRPr="004C2242" w:rsidRDefault="00625BE3" w:rsidP="00270C92">
      <w:pPr>
        <w:pStyle w:val="a3"/>
        <w:spacing w:line="276" w:lineRule="auto"/>
        <w:jc w:val="both"/>
        <w:rPr>
          <w:sz w:val="28"/>
          <w:szCs w:val="28"/>
        </w:rPr>
      </w:pPr>
      <w:r>
        <w:rPr>
          <w:sz w:val="28"/>
          <w:szCs w:val="28"/>
        </w:rPr>
        <w:t xml:space="preserve">         </w:t>
      </w:r>
      <w:r w:rsidR="004C2242" w:rsidRPr="004C2242">
        <w:rPr>
          <w:sz w:val="28"/>
          <w:szCs w:val="28"/>
        </w:rPr>
        <w:t>Данная рабочая программа направлена на формирование, с</w:t>
      </w:r>
      <w:r w:rsidR="00EB6757">
        <w:rPr>
          <w:sz w:val="28"/>
          <w:szCs w:val="28"/>
        </w:rPr>
        <w:t xml:space="preserve">охранение и укрепления здоровья </w:t>
      </w:r>
      <w:r>
        <w:rPr>
          <w:sz w:val="28"/>
          <w:szCs w:val="28"/>
        </w:rPr>
        <w:t>обучающихся. В</w:t>
      </w:r>
      <w:r w:rsidR="004C2242" w:rsidRPr="004C2242">
        <w:rPr>
          <w:sz w:val="28"/>
          <w:szCs w:val="28"/>
        </w:rPr>
        <w:t xml:space="preserve"> основу</w:t>
      </w:r>
      <w:r>
        <w:rPr>
          <w:sz w:val="28"/>
          <w:szCs w:val="28"/>
        </w:rPr>
        <w:t xml:space="preserve"> программы</w:t>
      </w:r>
      <w:r w:rsidR="004C2242" w:rsidRPr="004C2242">
        <w:rPr>
          <w:sz w:val="28"/>
          <w:szCs w:val="28"/>
        </w:rPr>
        <w:t xml:space="preserve"> положены </w:t>
      </w:r>
      <w:r w:rsidR="00EB6757">
        <w:rPr>
          <w:sz w:val="28"/>
          <w:szCs w:val="28"/>
        </w:rPr>
        <w:t xml:space="preserve">культурологический и личностно- </w:t>
      </w:r>
      <w:r w:rsidR="004C2242" w:rsidRPr="004C2242">
        <w:rPr>
          <w:sz w:val="28"/>
          <w:szCs w:val="28"/>
        </w:rPr>
        <w:t xml:space="preserve">ориентированный </w:t>
      </w:r>
      <w:r w:rsidR="00EB6757" w:rsidRPr="004C2242">
        <w:rPr>
          <w:sz w:val="28"/>
          <w:szCs w:val="28"/>
        </w:rPr>
        <w:t>подходы. Основой</w:t>
      </w:r>
      <w:r w:rsidR="004C2242" w:rsidRPr="004C2242">
        <w:rPr>
          <w:sz w:val="28"/>
          <w:szCs w:val="28"/>
        </w:rPr>
        <w:t xml:space="preserve"> для разработки дополнительной общеобразовательной общеразвивающей программы физкультурно – спортивной направленности «Спортивные игры» являются следующие нормативные документы:</w:t>
      </w:r>
    </w:p>
    <w:p w:rsidR="004C2242" w:rsidRPr="00E22A59" w:rsidRDefault="004C2242" w:rsidP="004C2242">
      <w:pPr>
        <w:spacing w:after="0"/>
        <w:jc w:val="both"/>
        <w:rPr>
          <w:rFonts w:ascii="Times New Roman" w:hAnsi="Times New Roman"/>
          <w:sz w:val="28"/>
          <w:szCs w:val="28"/>
        </w:rPr>
      </w:pPr>
      <w:r w:rsidRPr="00E22A59">
        <w:rPr>
          <w:rFonts w:ascii="Times New Roman" w:hAnsi="Times New Roman"/>
          <w:sz w:val="28"/>
          <w:szCs w:val="28"/>
        </w:rPr>
        <w:t>− Федеральный закон от 29.12.2012 N 273</w:t>
      </w:r>
      <w:r>
        <w:rPr>
          <w:rFonts w:ascii="Times New Roman" w:hAnsi="Times New Roman"/>
          <w:sz w:val="28"/>
          <w:szCs w:val="28"/>
        </w:rPr>
        <w:t xml:space="preserve"> </w:t>
      </w:r>
      <w:r w:rsidRPr="00E22A59">
        <w:rPr>
          <w:rFonts w:ascii="Times New Roman" w:hAnsi="Times New Roman"/>
          <w:sz w:val="28"/>
          <w:szCs w:val="28"/>
        </w:rPr>
        <w:t>-</w:t>
      </w:r>
      <w:r>
        <w:rPr>
          <w:rFonts w:ascii="Times New Roman" w:hAnsi="Times New Roman"/>
          <w:sz w:val="28"/>
          <w:szCs w:val="28"/>
        </w:rPr>
        <w:t xml:space="preserve"> </w:t>
      </w:r>
      <w:r w:rsidRPr="00E22A59">
        <w:rPr>
          <w:rFonts w:ascii="Times New Roman" w:hAnsi="Times New Roman"/>
          <w:sz w:val="28"/>
          <w:szCs w:val="28"/>
        </w:rPr>
        <w:t xml:space="preserve">ФЗ (ред. от 30.12.2021) "Об образовании в Российской Федерации" (с изм. и доп., вступ. в силу с 01.03.2022); </w:t>
      </w:r>
    </w:p>
    <w:p w:rsidR="004C2242" w:rsidRPr="00E22A59" w:rsidRDefault="004C2242" w:rsidP="004C2242">
      <w:pPr>
        <w:spacing w:after="0"/>
        <w:jc w:val="both"/>
        <w:rPr>
          <w:rFonts w:ascii="Times New Roman" w:hAnsi="Times New Roman"/>
          <w:sz w:val="28"/>
          <w:szCs w:val="28"/>
        </w:rPr>
      </w:pPr>
      <w:r w:rsidRPr="00E22A59">
        <w:rPr>
          <w:rFonts w:ascii="Times New Roman" w:hAnsi="Times New Roman"/>
          <w:sz w:val="28"/>
          <w:szCs w:val="28"/>
        </w:rPr>
        <w:t>− Стратегия развития воспитания в Российской Федерации до 2025 года, утвержденная распоряжением Правительства РФ от 29.05.2015 г. № 996</w:t>
      </w:r>
      <w:r>
        <w:rPr>
          <w:rFonts w:ascii="Times New Roman" w:hAnsi="Times New Roman"/>
          <w:sz w:val="28"/>
          <w:szCs w:val="28"/>
        </w:rPr>
        <w:t xml:space="preserve"> </w:t>
      </w:r>
      <w:r w:rsidRPr="00E22A59">
        <w:rPr>
          <w:rFonts w:ascii="Times New Roman" w:hAnsi="Times New Roman"/>
          <w:sz w:val="28"/>
          <w:szCs w:val="28"/>
        </w:rPr>
        <w:t>-</w:t>
      </w:r>
      <w:r>
        <w:rPr>
          <w:rFonts w:ascii="Times New Roman" w:hAnsi="Times New Roman"/>
          <w:sz w:val="28"/>
          <w:szCs w:val="28"/>
        </w:rPr>
        <w:t xml:space="preserve"> </w:t>
      </w:r>
      <w:r w:rsidRPr="00E22A59">
        <w:rPr>
          <w:rFonts w:ascii="Times New Roman" w:hAnsi="Times New Roman"/>
          <w:sz w:val="28"/>
          <w:szCs w:val="28"/>
        </w:rPr>
        <w:t>р.;</w:t>
      </w:r>
    </w:p>
    <w:p w:rsidR="004C2242" w:rsidRPr="00E22A59" w:rsidRDefault="004C2242" w:rsidP="004C2242">
      <w:pPr>
        <w:spacing w:after="0"/>
        <w:jc w:val="both"/>
        <w:rPr>
          <w:rFonts w:ascii="Times New Roman" w:hAnsi="Times New Roman"/>
          <w:sz w:val="28"/>
          <w:szCs w:val="28"/>
        </w:rPr>
      </w:pPr>
      <w:r w:rsidRPr="00E22A59">
        <w:rPr>
          <w:rFonts w:ascii="Times New Roman" w:hAnsi="Times New Roman"/>
          <w:sz w:val="28"/>
          <w:szCs w:val="28"/>
        </w:rPr>
        <w:t xml:space="preserve"> − Концепция развития дополнительного образования детей до 2030 (Распоряжение Правительства РФ от 31.03.2022 г. № 678</w:t>
      </w:r>
      <w:r>
        <w:rPr>
          <w:rFonts w:ascii="Times New Roman" w:hAnsi="Times New Roman"/>
          <w:sz w:val="28"/>
          <w:szCs w:val="28"/>
        </w:rPr>
        <w:t xml:space="preserve"> </w:t>
      </w:r>
      <w:r w:rsidRPr="00E22A59">
        <w:rPr>
          <w:rFonts w:ascii="Times New Roman" w:hAnsi="Times New Roman"/>
          <w:sz w:val="28"/>
          <w:szCs w:val="28"/>
        </w:rPr>
        <w:t>-</w:t>
      </w:r>
      <w:r>
        <w:rPr>
          <w:rFonts w:ascii="Times New Roman" w:hAnsi="Times New Roman"/>
          <w:sz w:val="28"/>
          <w:szCs w:val="28"/>
        </w:rPr>
        <w:t xml:space="preserve"> </w:t>
      </w:r>
      <w:r w:rsidRPr="00E22A59">
        <w:rPr>
          <w:rFonts w:ascii="Times New Roman" w:hAnsi="Times New Roman"/>
          <w:sz w:val="28"/>
          <w:szCs w:val="28"/>
        </w:rPr>
        <w:t xml:space="preserve">р); </w:t>
      </w:r>
    </w:p>
    <w:p w:rsidR="004C2242" w:rsidRPr="00E22A59" w:rsidRDefault="004C2242" w:rsidP="004C2242">
      <w:pPr>
        <w:spacing w:after="0"/>
        <w:jc w:val="both"/>
        <w:rPr>
          <w:rFonts w:ascii="Times New Roman" w:hAnsi="Times New Roman"/>
          <w:sz w:val="28"/>
          <w:szCs w:val="28"/>
        </w:rPr>
      </w:pPr>
      <w:r w:rsidRPr="00E22A59">
        <w:rPr>
          <w:rFonts w:ascii="Times New Roman" w:hAnsi="Times New Roman"/>
          <w:sz w:val="28"/>
          <w:szCs w:val="28"/>
        </w:rPr>
        <w:t xml:space="preserve">− Приказ Министерства образования и науки Российской Федерации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4C2242" w:rsidRPr="00E22A59" w:rsidRDefault="004C2242" w:rsidP="004C2242">
      <w:pPr>
        <w:spacing w:after="0"/>
        <w:jc w:val="both"/>
        <w:rPr>
          <w:rFonts w:ascii="Times New Roman" w:hAnsi="Times New Roman"/>
          <w:sz w:val="28"/>
          <w:szCs w:val="28"/>
        </w:rPr>
      </w:pPr>
      <w:r w:rsidRPr="00E22A59">
        <w:rPr>
          <w:rFonts w:ascii="Times New Roman" w:hAnsi="Times New Roman"/>
          <w:sz w:val="28"/>
          <w:szCs w:val="28"/>
        </w:rPr>
        <w:t>− Письмо Министерства образования и науки Российской Федерации от 18.11.2015 г. № 09</w:t>
      </w:r>
      <w:r>
        <w:rPr>
          <w:rFonts w:ascii="Times New Roman" w:hAnsi="Times New Roman"/>
          <w:sz w:val="28"/>
          <w:szCs w:val="28"/>
        </w:rPr>
        <w:t xml:space="preserve"> </w:t>
      </w:r>
      <w:r w:rsidRPr="00E22A59">
        <w:rPr>
          <w:rFonts w:ascii="Times New Roman" w:hAnsi="Times New Roman"/>
          <w:sz w:val="28"/>
          <w:szCs w:val="28"/>
        </w:rPr>
        <w:t>-</w:t>
      </w:r>
      <w:r>
        <w:rPr>
          <w:rFonts w:ascii="Times New Roman" w:hAnsi="Times New Roman"/>
          <w:sz w:val="28"/>
          <w:szCs w:val="28"/>
        </w:rPr>
        <w:t xml:space="preserve"> </w:t>
      </w:r>
      <w:r w:rsidRPr="00E22A59">
        <w:rPr>
          <w:rFonts w:ascii="Times New Roman" w:hAnsi="Times New Roman"/>
          <w:sz w:val="28"/>
          <w:szCs w:val="28"/>
        </w:rPr>
        <w:t>3242 «О направлении методических рекомендаций по проектированию дополнительных общеразвивающих программ (включая разноуровневые программы);</w:t>
      </w:r>
    </w:p>
    <w:p w:rsidR="004C2242" w:rsidRPr="00E22A59" w:rsidRDefault="004C2242" w:rsidP="004C2242">
      <w:pPr>
        <w:spacing w:after="0"/>
        <w:jc w:val="both"/>
        <w:rPr>
          <w:rFonts w:ascii="Times New Roman" w:hAnsi="Times New Roman"/>
          <w:sz w:val="28"/>
          <w:szCs w:val="28"/>
        </w:rPr>
      </w:pPr>
      <w:r w:rsidRPr="00E22A59">
        <w:rPr>
          <w:rFonts w:ascii="Times New Roman" w:hAnsi="Times New Roman"/>
          <w:sz w:val="28"/>
          <w:szCs w:val="28"/>
        </w:rPr>
        <w:lastRenderedPageBreak/>
        <w:t xml:space="preserve"> − Письмо Министерства просвещения Российской Федерации от 31.01.2022 № ДГ</w:t>
      </w:r>
      <w:r>
        <w:rPr>
          <w:rFonts w:ascii="Times New Roman" w:hAnsi="Times New Roman"/>
          <w:sz w:val="28"/>
          <w:szCs w:val="28"/>
        </w:rPr>
        <w:t xml:space="preserve"> </w:t>
      </w:r>
      <w:r w:rsidRPr="00E22A59">
        <w:rPr>
          <w:rFonts w:ascii="Times New Roman" w:hAnsi="Times New Roman"/>
          <w:sz w:val="28"/>
          <w:szCs w:val="28"/>
        </w:rPr>
        <w:t>-</w:t>
      </w:r>
      <w:r>
        <w:rPr>
          <w:rFonts w:ascii="Times New Roman" w:hAnsi="Times New Roman"/>
          <w:sz w:val="28"/>
          <w:szCs w:val="28"/>
        </w:rPr>
        <w:t xml:space="preserve"> </w:t>
      </w:r>
      <w:r w:rsidRPr="00E22A59">
        <w:rPr>
          <w:rFonts w:ascii="Times New Roman" w:hAnsi="Times New Roman"/>
          <w:sz w:val="28"/>
          <w:szCs w:val="28"/>
        </w:rPr>
        <w:t>245/06 "О направлении методических рекомендаций" (вместе с "Методическими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w:t>
      </w:r>
    </w:p>
    <w:p w:rsidR="004C2242" w:rsidRPr="00E22A59" w:rsidRDefault="004C2242" w:rsidP="004C2242">
      <w:pPr>
        <w:spacing w:after="0"/>
        <w:jc w:val="both"/>
        <w:rPr>
          <w:rFonts w:ascii="Times New Roman" w:hAnsi="Times New Roman"/>
          <w:sz w:val="28"/>
          <w:szCs w:val="28"/>
        </w:rPr>
      </w:pPr>
      <w:r w:rsidRPr="00E22A59">
        <w:rPr>
          <w:rFonts w:ascii="Times New Roman" w:hAnsi="Times New Roman"/>
          <w:sz w:val="28"/>
          <w:szCs w:val="28"/>
        </w:rPr>
        <w:t xml:space="preserve"> − Письмо Министерства образования и науки Российской Федерации от 28.08.2015 г. № АК</w:t>
      </w:r>
      <w:r>
        <w:rPr>
          <w:rFonts w:ascii="Times New Roman" w:hAnsi="Times New Roman"/>
          <w:sz w:val="28"/>
          <w:szCs w:val="28"/>
        </w:rPr>
        <w:t xml:space="preserve"> </w:t>
      </w:r>
      <w:r w:rsidRPr="00E22A59">
        <w:rPr>
          <w:rFonts w:ascii="Times New Roman" w:hAnsi="Times New Roman"/>
          <w:sz w:val="28"/>
          <w:szCs w:val="28"/>
        </w:rPr>
        <w:t>-</w:t>
      </w:r>
      <w:r>
        <w:rPr>
          <w:rFonts w:ascii="Times New Roman" w:hAnsi="Times New Roman"/>
          <w:sz w:val="28"/>
          <w:szCs w:val="28"/>
        </w:rPr>
        <w:t xml:space="preserve"> </w:t>
      </w:r>
      <w:r w:rsidRPr="00E22A59">
        <w:rPr>
          <w:rFonts w:ascii="Times New Roman" w:hAnsi="Times New Roman"/>
          <w:sz w:val="28"/>
          <w:szCs w:val="28"/>
        </w:rPr>
        <w:t xml:space="preserve">2563/05 «О методических рекомендациях по организации образовательной деятельности с использованием сетевых форм реализации образовательных программ»; </w:t>
      </w:r>
    </w:p>
    <w:p w:rsidR="004C2242" w:rsidRPr="00E22A59" w:rsidRDefault="004C2242" w:rsidP="004C2242">
      <w:pPr>
        <w:spacing w:after="0"/>
        <w:jc w:val="both"/>
        <w:rPr>
          <w:rFonts w:ascii="Times New Roman" w:hAnsi="Times New Roman"/>
          <w:sz w:val="28"/>
          <w:szCs w:val="28"/>
        </w:rPr>
      </w:pPr>
      <w:r w:rsidRPr="00E22A59">
        <w:rPr>
          <w:rFonts w:ascii="Times New Roman" w:hAnsi="Times New Roman"/>
          <w:sz w:val="28"/>
          <w:szCs w:val="28"/>
        </w:rPr>
        <w:t>− Постановление Главного государственного санитарного врача Российской Федерации от 28.09.2020 г. № 28 «Об утверждении СанПиН 2.4.3648-20 «Санитарно</w:t>
      </w:r>
      <w:r>
        <w:rPr>
          <w:rFonts w:ascii="Times New Roman" w:hAnsi="Times New Roman"/>
          <w:sz w:val="28"/>
          <w:szCs w:val="28"/>
        </w:rPr>
        <w:t xml:space="preserve"> </w:t>
      </w:r>
      <w:r w:rsidRPr="00E22A59">
        <w:rPr>
          <w:rFonts w:ascii="Times New Roman" w:hAnsi="Times New Roman"/>
          <w:sz w:val="28"/>
          <w:szCs w:val="28"/>
        </w:rPr>
        <w:t>-</w:t>
      </w:r>
      <w:r>
        <w:rPr>
          <w:rFonts w:ascii="Times New Roman" w:hAnsi="Times New Roman"/>
          <w:sz w:val="28"/>
          <w:szCs w:val="28"/>
        </w:rPr>
        <w:t xml:space="preserve"> </w:t>
      </w:r>
      <w:r w:rsidRPr="00E22A59">
        <w:rPr>
          <w:rFonts w:ascii="Times New Roman" w:hAnsi="Times New Roman"/>
          <w:sz w:val="28"/>
          <w:szCs w:val="28"/>
        </w:rPr>
        <w:t>эпидемиологические требования к организациям воспитания и обучения, отдыха и оздоровления детей и молодежи»;</w:t>
      </w:r>
    </w:p>
    <w:p w:rsidR="004C2242" w:rsidRPr="00E22A59" w:rsidRDefault="004C2242" w:rsidP="004C2242">
      <w:pPr>
        <w:spacing w:after="0"/>
        <w:jc w:val="both"/>
        <w:rPr>
          <w:rFonts w:ascii="Times New Roman" w:hAnsi="Times New Roman"/>
          <w:sz w:val="28"/>
          <w:szCs w:val="28"/>
        </w:rPr>
      </w:pPr>
      <w:r w:rsidRPr="00E22A59">
        <w:rPr>
          <w:rFonts w:ascii="Times New Roman" w:hAnsi="Times New Roman"/>
          <w:sz w:val="28"/>
          <w:szCs w:val="28"/>
        </w:rPr>
        <w:t>−Устав МБОУ ДО «Центр внешкольной работы».</w:t>
      </w:r>
    </w:p>
    <w:p w:rsidR="00174048" w:rsidRPr="00F84E2E" w:rsidRDefault="00174048" w:rsidP="00270C92">
      <w:pPr>
        <w:spacing w:after="0"/>
        <w:ind w:left="540"/>
        <w:jc w:val="both"/>
        <w:rPr>
          <w:rFonts w:ascii="Times New Roman" w:hAnsi="Times New Roman"/>
          <w:b/>
          <w:bCs/>
          <w:iCs/>
          <w:sz w:val="28"/>
          <w:szCs w:val="28"/>
        </w:rPr>
      </w:pPr>
      <w:r w:rsidRPr="00F84E2E">
        <w:rPr>
          <w:rFonts w:ascii="Times New Roman" w:hAnsi="Times New Roman"/>
          <w:b/>
          <w:bCs/>
          <w:iCs/>
          <w:sz w:val="28"/>
          <w:szCs w:val="28"/>
        </w:rPr>
        <w:t xml:space="preserve">Направленность </w:t>
      </w:r>
      <w:r w:rsidRPr="00174048">
        <w:rPr>
          <w:rFonts w:ascii="Times New Roman" w:hAnsi="Times New Roman"/>
          <w:b/>
          <w:bCs/>
          <w:iCs/>
          <w:color w:val="000000" w:themeColor="text1"/>
          <w:sz w:val="28"/>
          <w:szCs w:val="28"/>
        </w:rPr>
        <w:t xml:space="preserve">программы: физкультурно-спортивная </w:t>
      </w:r>
    </w:p>
    <w:p w:rsidR="007F1089" w:rsidRPr="007F1089" w:rsidRDefault="007F1089" w:rsidP="00270C92">
      <w:pPr>
        <w:jc w:val="both"/>
        <w:rPr>
          <w:rFonts w:ascii="Times New Roman" w:hAnsi="Times New Roman"/>
          <w:sz w:val="28"/>
          <w:szCs w:val="28"/>
        </w:rPr>
      </w:pPr>
      <w:r w:rsidRPr="007F1089">
        <w:rPr>
          <w:rFonts w:ascii="Times New Roman" w:hAnsi="Times New Roman"/>
          <w:sz w:val="28"/>
          <w:szCs w:val="28"/>
        </w:rPr>
        <w:t xml:space="preserve">Современные научные исследования свидетельствуют о том, что здоровье нации ухудшается и наряду с теоретическими знаниями нужны конкретные практические рекомендации, игры, упражнения, мероприятия по профилактике заболеваний детей, которые будут содействовать оздоровлению детей.  Охрана здоровья подрастающего поколения, формирование у него навыков здорового образа рассматриваются как важнейшие задачи воспитания детей. Чем раньше мы научим детей ценить, беречь и укреплять свое здоровье, и мы сами будем выступать личным примером демонстрировать здоровый образ жизни, то только в этом случае можно надеяться, что будущие поколения будут более здоровы и развиты не только личностно, интеллектуально, духовно, но и физически. На решение этих задач и направлена программа «Спортивный час». </w:t>
      </w:r>
    </w:p>
    <w:p w:rsidR="00625BE3" w:rsidRDefault="00625BE3" w:rsidP="00625BE3">
      <w:pPr>
        <w:jc w:val="both"/>
        <w:rPr>
          <w:rFonts w:ascii="Times New Roman" w:hAnsi="Times New Roman"/>
          <w:b/>
          <w:bCs/>
          <w:iCs/>
          <w:sz w:val="28"/>
          <w:szCs w:val="28"/>
        </w:rPr>
      </w:pPr>
      <w:r>
        <w:rPr>
          <w:rFonts w:ascii="Times New Roman" w:hAnsi="Times New Roman"/>
          <w:sz w:val="28"/>
          <w:szCs w:val="28"/>
        </w:rPr>
        <w:t xml:space="preserve">      </w:t>
      </w:r>
      <w:r w:rsidR="007F1089" w:rsidRPr="00F84E2E">
        <w:rPr>
          <w:rFonts w:ascii="Times New Roman" w:hAnsi="Times New Roman"/>
          <w:b/>
          <w:bCs/>
          <w:iCs/>
          <w:sz w:val="28"/>
          <w:szCs w:val="28"/>
        </w:rPr>
        <w:t>Новизна программы</w:t>
      </w:r>
      <w:r w:rsidR="00CB1A55">
        <w:rPr>
          <w:rFonts w:ascii="Times New Roman" w:hAnsi="Times New Roman"/>
          <w:b/>
          <w:bCs/>
          <w:iCs/>
          <w:sz w:val="28"/>
          <w:szCs w:val="28"/>
        </w:rPr>
        <w:t>:</w:t>
      </w:r>
    </w:p>
    <w:p w:rsidR="00CB1A55" w:rsidRPr="00625BE3" w:rsidRDefault="00CB1A55" w:rsidP="00625BE3">
      <w:pPr>
        <w:jc w:val="both"/>
        <w:rPr>
          <w:rFonts w:ascii="Times New Roman" w:hAnsi="Times New Roman"/>
          <w:b/>
          <w:bCs/>
          <w:iCs/>
          <w:sz w:val="28"/>
          <w:szCs w:val="28"/>
        </w:rPr>
      </w:pPr>
      <w:r w:rsidRPr="00CB1A55">
        <w:rPr>
          <w:rStyle w:val="c6"/>
          <w:rFonts w:ascii="Times New Roman" w:hAnsi="Times New Roman"/>
          <w:sz w:val="28"/>
          <w:szCs w:val="28"/>
        </w:rPr>
        <w:t xml:space="preserve">Новизна данной программы заключается в том, что уже на начальном этапе физического воспитания школьника вводятся подвижные игры с элементами базовых видов спорта: волейбола, </w:t>
      </w:r>
      <w:r>
        <w:rPr>
          <w:rStyle w:val="c6"/>
          <w:rFonts w:ascii="Times New Roman" w:hAnsi="Times New Roman"/>
          <w:sz w:val="28"/>
          <w:szCs w:val="28"/>
        </w:rPr>
        <w:t>баскетбола и футбола,</w:t>
      </w:r>
      <w:r w:rsidRPr="00CB1A55">
        <w:rPr>
          <w:rStyle w:val="c6"/>
          <w:rFonts w:ascii="Times New Roman" w:hAnsi="Times New Roman"/>
          <w:sz w:val="28"/>
          <w:szCs w:val="28"/>
        </w:rPr>
        <w:t xml:space="preserve"> а также прививается у ребенка интерес к развитию своего организма</w:t>
      </w:r>
      <w:r>
        <w:rPr>
          <w:rStyle w:val="c6"/>
          <w:rFonts w:ascii="Times New Roman" w:hAnsi="Times New Roman"/>
          <w:sz w:val="28"/>
          <w:szCs w:val="28"/>
        </w:rPr>
        <w:t>.</w:t>
      </w:r>
    </w:p>
    <w:p w:rsidR="007F1089" w:rsidRPr="007F1089" w:rsidRDefault="00D06CC9" w:rsidP="00CB1A55">
      <w:pPr>
        <w:spacing w:after="0"/>
        <w:jc w:val="both"/>
        <w:rPr>
          <w:rFonts w:ascii="Times New Roman" w:hAnsi="Times New Roman"/>
          <w:sz w:val="28"/>
          <w:szCs w:val="28"/>
        </w:rPr>
      </w:pPr>
      <w:r>
        <w:rPr>
          <w:rFonts w:ascii="Times New Roman" w:hAnsi="Times New Roman"/>
          <w:sz w:val="28"/>
          <w:szCs w:val="28"/>
        </w:rPr>
        <w:t xml:space="preserve">        </w:t>
      </w:r>
      <w:r w:rsidR="007F1089" w:rsidRPr="007F1089">
        <w:rPr>
          <w:rFonts w:ascii="Times New Roman" w:hAnsi="Times New Roman"/>
          <w:sz w:val="28"/>
          <w:szCs w:val="28"/>
        </w:rPr>
        <w:t xml:space="preserve">В настоящее время возникла </w:t>
      </w:r>
      <w:r w:rsidR="00F84E2E" w:rsidRPr="007F1089">
        <w:rPr>
          <w:rFonts w:ascii="Times New Roman" w:hAnsi="Times New Roman"/>
          <w:sz w:val="28"/>
          <w:szCs w:val="28"/>
        </w:rPr>
        <w:t>необходимость в</w:t>
      </w:r>
      <w:r w:rsidR="007F1089" w:rsidRPr="007F1089">
        <w:rPr>
          <w:rFonts w:ascii="Times New Roman" w:hAnsi="Times New Roman"/>
          <w:sz w:val="28"/>
          <w:szCs w:val="28"/>
        </w:rPr>
        <w:t xml:space="preserve"> составлении программы   спортивно – оздоровительной направленности. В основе оздоровления лежат представления о здоровом образе жизни, что является практически достижимой нормой детского развития.</w:t>
      </w:r>
    </w:p>
    <w:p w:rsidR="007F1089" w:rsidRPr="007F1089" w:rsidRDefault="007F1089" w:rsidP="00CB1A55">
      <w:pPr>
        <w:spacing w:after="0"/>
        <w:ind w:firstLine="540"/>
        <w:jc w:val="both"/>
        <w:rPr>
          <w:rFonts w:ascii="Times New Roman" w:hAnsi="Times New Roman"/>
          <w:sz w:val="28"/>
          <w:szCs w:val="28"/>
        </w:rPr>
      </w:pPr>
      <w:r w:rsidRPr="007F1089">
        <w:rPr>
          <w:rFonts w:ascii="Times New Roman" w:hAnsi="Times New Roman"/>
          <w:sz w:val="28"/>
          <w:szCs w:val="28"/>
        </w:rPr>
        <w:lastRenderedPageBreak/>
        <w:t>Подготовка к здоровому образу жизни ребенка на о</w:t>
      </w:r>
      <w:r w:rsidR="00D610F7">
        <w:rPr>
          <w:rFonts w:ascii="Times New Roman" w:hAnsi="Times New Roman"/>
          <w:sz w:val="28"/>
          <w:szCs w:val="28"/>
        </w:rPr>
        <w:t>снове двигательной деятельности</w:t>
      </w:r>
      <w:r w:rsidRPr="007F1089">
        <w:rPr>
          <w:rFonts w:ascii="Times New Roman" w:hAnsi="Times New Roman"/>
          <w:sz w:val="28"/>
          <w:szCs w:val="28"/>
        </w:rPr>
        <w:t xml:space="preserve"> детей с общеразвивающей направленностью должна стать приоритетным направлением в деятельности каждого образовательного учреждения для детей среднего школьного возраста. Детей необходимо обучать элементарным приемам ЗОЖ и профилактическим методикам: оздоровительная гимнастика, пальцевая, корригирующая, дыхательная. </w:t>
      </w:r>
      <w:r w:rsidR="00D06CC9">
        <w:rPr>
          <w:rFonts w:ascii="Times New Roman" w:hAnsi="Times New Roman"/>
          <w:sz w:val="28"/>
          <w:szCs w:val="28"/>
        </w:rPr>
        <w:t xml:space="preserve">       </w:t>
      </w:r>
      <w:r w:rsidRPr="007F1089">
        <w:rPr>
          <w:rFonts w:ascii="Times New Roman" w:hAnsi="Times New Roman"/>
          <w:sz w:val="28"/>
          <w:szCs w:val="28"/>
        </w:rPr>
        <w:t>Необходимо прививать детям элементарные гигиенические навыки, использовать физкультминутки и подвижные переменки, своевременно обеспечивать проветривание и влажную уборку помещений, проводить занятия оздоровительной физкультурой, подвижные игры.</w:t>
      </w:r>
    </w:p>
    <w:p w:rsidR="007F1089" w:rsidRPr="007F1089" w:rsidRDefault="007F1089" w:rsidP="00CB1A55">
      <w:pPr>
        <w:spacing w:after="0"/>
        <w:ind w:firstLine="540"/>
        <w:jc w:val="both"/>
        <w:rPr>
          <w:rFonts w:ascii="Times New Roman" w:hAnsi="Times New Roman"/>
          <w:sz w:val="28"/>
          <w:szCs w:val="28"/>
        </w:rPr>
      </w:pPr>
      <w:r w:rsidRPr="007F1089">
        <w:rPr>
          <w:rFonts w:ascii="Times New Roman" w:hAnsi="Times New Roman"/>
          <w:sz w:val="28"/>
          <w:szCs w:val="28"/>
        </w:rPr>
        <w:t>Массовые оздоровительные мероприятия:</w:t>
      </w:r>
    </w:p>
    <w:p w:rsidR="007F1089" w:rsidRPr="007F1089" w:rsidRDefault="007F1089" w:rsidP="00CB1A55">
      <w:pPr>
        <w:spacing w:after="0"/>
        <w:ind w:firstLine="540"/>
        <w:jc w:val="both"/>
        <w:rPr>
          <w:rFonts w:ascii="Times New Roman" w:hAnsi="Times New Roman"/>
          <w:sz w:val="28"/>
          <w:szCs w:val="28"/>
        </w:rPr>
      </w:pPr>
      <w:r w:rsidRPr="007F1089">
        <w:rPr>
          <w:rFonts w:ascii="Times New Roman" w:hAnsi="Times New Roman"/>
          <w:sz w:val="28"/>
          <w:szCs w:val="28"/>
        </w:rPr>
        <w:t xml:space="preserve">1. Спортивно-оздоровительные праздники. </w:t>
      </w:r>
    </w:p>
    <w:p w:rsidR="007F1089" w:rsidRPr="007F1089" w:rsidRDefault="007F1089" w:rsidP="00CB1A55">
      <w:pPr>
        <w:spacing w:after="0"/>
        <w:ind w:firstLine="540"/>
        <w:jc w:val="both"/>
        <w:rPr>
          <w:rFonts w:ascii="Times New Roman" w:hAnsi="Times New Roman"/>
          <w:sz w:val="28"/>
          <w:szCs w:val="28"/>
        </w:rPr>
      </w:pPr>
      <w:r w:rsidRPr="007F1089">
        <w:rPr>
          <w:rFonts w:ascii="Times New Roman" w:hAnsi="Times New Roman"/>
          <w:sz w:val="28"/>
          <w:szCs w:val="28"/>
        </w:rPr>
        <w:t>2. Тематические праздники здоровья.</w:t>
      </w:r>
    </w:p>
    <w:p w:rsidR="007F1089" w:rsidRPr="007F1089" w:rsidRDefault="007F1089" w:rsidP="00CB1A55">
      <w:pPr>
        <w:spacing w:after="0"/>
        <w:ind w:firstLine="540"/>
        <w:jc w:val="both"/>
        <w:rPr>
          <w:rFonts w:ascii="Times New Roman" w:hAnsi="Times New Roman"/>
          <w:sz w:val="28"/>
          <w:szCs w:val="28"/>
        </w:rPr>
      </w:pPr>
      <w:r w:rsidRPr="007F1089">
        <w:rPr>
          <w:rFonts w:ascii="Times New Roman" w:hAnsi="Times New Roman"/>
          <w:sz w:val="28"/>
          <w:szCs w:val="28"/>
        </w:rPr>
        <w:t>3. Работа с семьей (пропаганда ЗОЖ).</w:t>
      </w:r>
    </w:p>
    <w:p w:rsidR="002F3F17" w:rsidRPr="002F3F17" w:rsidRDefault="007F1089" w:rsidP="002F3F17">
      <w:pPr>
        <w:spacing w:after="0"/>
        <w:ind w:firstLine="540"/>
        <w:jc w:val="both"/>
        <w:rPr>
          <w:rFonts w:ascii="Times New Roman" w:hAnsi="Times New Roman"/>
          <w:b/>
          <w:bCs/>
          <w:i/>
          <w:iCs/>
          <w:sz w:val="28"/>
          <w:szCs w:val="28"/>
        </w:rPr>
      </w:pPr>
      <w:r w:rsidRPr="002F3F17">
        <w:rPr>
          <w:rFonts w:ascii="Times New Roman" w:hAnsi="Times New Roman"/>
          <w:b/>
          <w:bCs/>
          <w:iCs/>
          <w:sz w:val="28"/>
          <w:szCs w:val="28"/>
        </w:rPr>
        <w:t>Актуальность</w:t>
      </w:r>
    </w:p>
    <w:p w:rsidR="002F3F17" w:rsidRDefault="002F3F17" w:rsidP="002F3F17">
      <w:pPr>
        <w:spacing w:after="0"/>
        <w:ind w:firstLine="540"/>
        <w:jc w:val="both"/>
        <w:rPr>
          <w:rFonts w:ascii="Times New Roman" w:hAnsi="Times New Roman"/>
          <w:b/>
          <w:bCs/>
          <w:i/>
          <w:iCs/>
          <w:sz w:val="28"/>
          <w:szCs w:val="28"/>
        </w:rPr>
      </w:pPr>
      <w:r w:rsidRPr="002F3F17">
        <w:rPr>
          <w:rFonts w:ascii="Times New Roman" w:eastAsia="Times New Roman" w:hAnsi="Times New Roman"/>
          <w:sz w:val="28"/>
          <w:szCs w:val="28"/>
          <w:lang w:eastAsia="ru-RU"/>
        </w:rPr>
        <w:t>Актуальность программы заключается в том, что она ориентирована на реализацию двигательной потребности ребенка с учетом его конституционных особенностей и физических возможностей.</w:t>
      </w:r>
    </w:p>
    <w:p w:rsidR="002F3F17" w:rsidRPr="002F3F17" w:rsidRDefault="002F3F17" w:rsidP="002F3F17">
      <w:pPr>
        <w:spacing w:after="0"/>
        <w:ind w:firstLine="540"/>
        <w:jc w:val="both"/>
        <w:rPr>
          <w:rFonts w:ascii="Times New Roman" w:hAnsi="Times New Roman"/>
          <w:b/>
          <w:bCs/>
          <w:i/>
          <w:iCs/>
          <w:sz w:val="28"/>
          <w:szCs w:val="28"/>
        </w:rPr>
      </w:pPr>
      <w:r w:rsidRPr="002F3F17">
        <w:rPr>
          <w:rFonts w:ascii="Times New Roman" w:eastAsia="Times New Roman" w:hAnsi="Times New Roman"/>
          <w:sz w:val="28"/>
          <w:szCs w:val="28"/>
          <w:lang w:eastAsia="ru-RU"/>
        </w:rPr>
        <w:t>В основу концепции программы легло знание о том, что все дети любят играть. Играя, они лучше осваивают различного рода физические навыки.  Обучающиеся осваивают сначала элементарные, а затем и более сложные навыки спортивных игр, выполняют различные приемы, в результате у них лучше формируется представление о движении. Повышенный интерес школьников к занятиям по физической культуре через реализацию мгновенно меняющихся игровых ситуаций и в процессе тренировочных упражнений, и в процессе игры создает благоприятный психо -эмоциональный фон для изучения требуемого двигательного действия.</w:t>
      </w:r>
    </w:p>
    <w:p w:rsidR="007F1089" w:rsidRPr="007F1089" w:rsidRDefault="00F84E2E" w:rsidP="00CB1A55">
      <w:pPr>
        <w:spacing w:after="0"/>
        <w:jc w:val="both"/>
        <w:rPr>
          <w:rFonts w:ascii="Times New Roman" w:hAnsi="Times New Roman"/>
          <w:sz w:val="28"/>
          <w:szCs w:val="28"/>
        </w:rPr>
      </w:pPr>
      <w:r>
        <w:rPr>
          <w:rFonts w:ascii="Times New Roman" w:hAnsi="Times New Roman"/>
          <w:b/>
          <w:bCs/>
          <w:i/>
          <w:iCs/>
          <w:sz w:val="28"/>
          <w:szCs w:val="28"/>
        </w:rPr>
        <w:t xml:space="preserve">     </w:t>
      </w:r>
      <w:r w:rsidR="007F1089" w:rsidRPr="00F84E2E">
        <w:rPr>
          <w:rFonts w:ascii="Times New Roman" w:hAnsi="Times New Roman"/>
          <w:b/>
          <w:bCs/>
          <w:iCs/>
          <w:sz w:val="28"/>
          <w:szCs w:val="28"/>
        </w:rPr>
        <w:t>Педагогическая целесообразность</w:t>
      </w:r>
      <w:r w:rsidR="007F1089" w:rsidRPr="007F1089">
        <w:rPr>
          <w:rFonts w:ascii="Times New Roman" w:hAnsi="Times New Roman"/>
          <w:b/>
          <w:bCs/>
          <w:sz w:val="28"/>
          <w:szCs w:val="28"/>
        </w:rPr>
        <w:t xml:space="preserve"> </w:t>
      </w:r>
      <w:r w:rsidR="007F1089" w:rsidRPr="007F1089">
        <w:rPr>
          <w:rFonts w:ascii="Times New Roman" w:hAnsi="Times New Roman"/>
          <w:sz w:val="28"/>
          <w:szCs w:val="28"/>
        </w:rPr>
        <w:t>данной программы</w:t>
      </w:r>
      <w:r w:rsidR="007F1089" w:rsidRPr="007F1089">
        <w:rPr>
          <w:rFonts w:ascii="Times New Roman" w:hAnsi="Times New Roman"/>
          <w:b/>
          <w:bCs/>
          <w:sz w:val="28"/>
          <w:szCs w:val="28"/>
        </w:rPr>
        <w:t xml:space="preserve"> </w:t>
      </w:r>
      <w:r w:rsidR="007F1089" w:rsidRPr="007F1089">
        <w:rPr>
          <w:rFonts w:ascii="Times New Roman" w:hAnsi="Times New Roman"/>
          <w:sz w:val="28"/>
          <w:szCs w:val="28"/>
        </w:rPr>
        <w:t>заключается в том, что она отвечает потребности общества и образовательным стандартам второго поколения в формировании разносторонне физически развитой личности. Программа носит сбалансированный характер и направлена на физическое развитие воспитанников.</w:t>
      </w:r>
    </w:p>
    <w:p w:rsidR="00CB1A55" w:rsidRDefault="00D06CC9" w:rsidP="00CB1A55">
      <w:pPr>
        <w:spacing w:after="0"/>
        <w:jc w:val="both"/>
        <w:rPr>
          <w:rFonts w:ascii="Times New Roman" w:hAnsi="Times New Roman"/>
          <w:sz w:val="28"/>
          <w:szCs w:val="28"/>
        </w:rPr>
      </w:pPr>
      <w:r>
        <w:rPr>
          <w:rFonts w:ascii="Times New Roman" w:hAnsi="Times New Roman"/>
          <w:sz w:val="28"/>
          <w:szCs w:val="28"/>
        </w:rPr>
        <w:t xml:space="preserve">       </w:t>
      </w:r>
      <w:r w:rsidR="007F1089" w:rsidRPr="007F1089">
        <w:rPr>
          <w:rFonts w:ascii="Times New Roman" w:hAnsi="Times New Roman"/>
          <w:sz w:val="28"/>
          <w:szCs w:val="28"/>
        </w:rPr>
        <w:t>Программа «Спортивные игры» включает в себя изучение и овладение оздоровительными приемами, направлена на формирование устойчивых мотивов и потребностей школьников в бережном отношении к своему здоровью, целостном развитии физических и психических качеств, использовании средств физической культуры в орга</w:t>
      </w:r>
      <w:r w:rsidR="00CB1A55">
        <w:rPr>
          <w:rFonts w:ascii="Times New Roman" w:hAnsi="Times New Roman"/>
          <w:sz w:val="28"/>
          <w:szCs w:val="28"/>
        </w:rPr>
        <w:t>низации здорового образа жизни.</w:t>
      </w:r>
    </w:p>
    <w:p w:rsidR="00CB1A55" w:rsidRDefault="007F1089" w:rsidP="00CB1A55">
      <w:pPr>
        <w:spacing w:after="0"/>
        <w:jc w:val="both"/>
        <w:rPr>
          <w:rFonts w:ascii="Times New Roman" w:eastAsia="Times New Roman" w:hAnsi="Times New Roman"/>
          <w:sz w:val="28"/>
          <w:szCs w:val="28"/>
          <w:lang w:eastAsia="ru-RU"/>
        </w:rPr>
      </w:pPr>
      <w:r w:rsidRPr="00D25F11">
        <w:rPr>
          <w:rFonts w:ascii="Times New Roman" w:eastAsia="Times New Roman" w:hAnsi="Times New Roman"/>
          <w:b/>
          <w:bCs/>
          <w:sz w:val="28"/>
          <w:szCs w:val="28"/>
          <w:lang w:eastAsia="ru-RU"/>
        </w:rPr>
        <w:lastRenderedPageBreak/>
        <w:t>Цель:</w:t>
      </w:r>
      <w:r w:rsidR="00D25F11" w:rsidRPr="00D25F11">
        <w:rPr>
          <w:rFonts w:ascii="Times New Roman" w:eastAsia="Times New Roman" w:hAnsi="Times New Roman"/>
          <w:sz w:val="28"/>
          <w:szCs w:val="28"/>
          <w:lang w:eastAsia="ru-RU"/>
        </w:rPr>
        <w:t xml:space="preserve"> укрепление здоровья, подготовленности обучающихся,</w:t>
      </w:r>
      <w:r w:rsidR="00CB1A55" w:rsidRPr="00CB1A55">
        <w:rPr>
          <w:rFonts w:ascii="Times New Roman" w:eastAsia="Times New Roman" w:hAnsi="Times New Roman"/>
          <w:sz w:val="28"/>
          <w:szCs w:val="28"/>
          <w:lang w:eastAsia="ru-RU"/>
        </w:rPr>
        <w:t xml:space="preserve"> </w:t>
      </w:r>
      <w:r w:rsidR="00CB1A55" w:rsidRPr="00D25F11">
        <w:rPr>
          <w:rFonts w:ascii="Times New Roman" w:eastAsia="Times New Roman" w:hAnsi="Times New Roman"/>
          <w:sz w:val="28"/>
          <w:szCs w:val="28"/>
          <w:lang w:eastAsia="ru-RU"/>
        </w:rPr>
        <w:t>развитие физических способностей (силовых, скорост</w:t>
      </w:r>
      <w:r w:rsidR="00CB1A55" w:rsidRPr="00D25F11">
        <w:rPr>
          <w:rFonts w:ascii="Times New Roman" w:eastAsia="Times New Roman" w:hAnsi="Times New Roman"/>
          <w:sz w:val="28"/>
          <w:szCs w:val="28"/>
          <w:lang w:eastAsia="ru-RU"/>
        </w:rPr>
        <w:softHyphen/>
        <w:t>ных, скоростно-силовых, координационных, выносливости, гибкости);</w:t>
      </w:r>
      <w:r w:rsidR="00D25F11" w:rsidRPr="00D25F11">
        <w:rPr>
          <w:rFonts w:ascii="Times New Roman" w:eastAsia="Times New Roman" w:hAnsi="Times New Roman"/>
          <w:sz w:val="28"/>
          <w:szCs w:val="28"/>
          <w:lang w:eastAsia="ru-RU"/>
        </w:rPr>
        <w:t xml:space="preserve"> освоение и совершенствование жизненно важных двигательных навыков, основ спортивной техники избранных видов спорта. </w:t>
      </w:r>
    </w:p>
    <w:p w:rsidR="00CB1A55" w:rsidRDefault="00CB1A55" w:rsidP="00CB1A55">
      <w:pPr>
        <w:spacing w:after="0"/>
        <w:jc w:val="both"/>
        <w:rPr>
          <w:rFonts w:ascii="Times New Roman" w:eastAsia="Times New Roman" w:hAnsi="Times New Roman"/>
          <w:b/>
          <w:sz w:val="28"/>
          <w:szCs w:val="28"/>
          <w:lang w:eastAsia="ru-RU"/>
        </w:rPr>
      </w:pPr>
      <w:r w:rsidRPr="00CB1A55">
        <w:rPr>
          <w:rFonts w:ascii="Times New Roman" w:eastAsia="Times New Roman" w:hAnsi="Times New Roman"/>
          <w:b/>
          <w:sz w:val="28"/>
          <w:szCs w:val="28"/>
          <w:lang w:eastAsia="ru-RU"/>
        </w:rPr>
        <w:t>Задачи:</w:t>
      </w:r>
    </w:p>
    <w:p w:rsidR="00CB1A55" w:rsidRPr="00C072B4" w:rsidRDefault="00CB1A55" w:rsidP="00CB1A55">
      <w:pPr>
        <w:shd w:val="clear" w:color="auto" w:fill="FFFFFF"/>
        <w:spacing w:after="0" w:line="240" w:lineRule="auto"/>
        <w:rPr>
          <w:rFonts w:ascii="Times New Roman" w:eastAsia="Times New Roman" w:hAnsi="Times New Roman"/>
          <w:sz w:val="28"/>
          <w:szCs w:val="28"/>
        </w:rPr>
      </w:pPr>
      <w:r w:rsidRPr="00C072B4">
        <w:rPr>
          <w:rFonts w:ascii="Times New Roman" w:eastAsia="Times New Roman" w:hAnsi="Times New Roman"/>
          <w:b/>
          <w:bCs/>
          <w:sz w:val="28"/>
          <w:szCs w:val="28"/>
        </w:rPr>
        <w:t>Предметные:</w:t>
      </w:r>
      <w:r>
        <w:rPr>
          <w:rFonts w:ascii="Times New Roman" w:eastAsia="Times New Roman" w:hAnsi="Times New Roman"/>
          <w:sz w:val="28"/>
          <w:szCs w:val="28"/>
        </w:rPr>
        <w:br/>
        <w:t>1. Ф</w:t>
      </w:r>
      <w:r w:rsidRPr="00C072B4">
        <w:rPr>
          <w:rFonts w:ascii="Times New Roman" w:eastAsia="Times New Roman" w:hAnsi="Times New Roman"/>
          <w:sz w:val="28"/>
          <w:szCs w:val="28"/>
        </w:rPr>
        <w:t xml:space="preserve">ормирование представлений о </w:t>
      </w:r>
      <w:r w:rsidR="00454A5F">
        <w:rPr>
          <w:rFonts w:ascii="Times New Roman" w:eastAsia="Times New Roman" w:hAnsi="Times New Roman"/>
          <w:sz w:val="28"/>
          <w:szCs w:val="28"/>
        </w:rPr>
        <w:t>спортивных</w:t>
      </w:r>
      <w:r>
        <w:rPr>
          <w:rFonts w:ascii="Times New Roman" w:eastAsia="Times New Roman" w:hAnsi="Times New Roman"/>
          <w:sz w:val="28"/>
          <w:szCs w:val="28"/>
        </w:rPr>
        <w:t xml:space="preserve"> </w:t>
      </w:r>
      <w:r w:rsidR="00454A5F">
        <w:rPr>
          <w:rFonts w:ascii="Times New Roman" w:eastAsia="Times New Roman" w:hAnsi="Times New Roman"/>
          <w:sz w:val="28"/>
          <w:szCs w:val="28"/>
        </w:rPr>
        <w:t>играх</w:t>
      </w:r>
      <w:r w:rsidR="00D610F7">
        <w:rPr>
          <w:rFonts w:ascii="Times New Roman" w:eastAsia="Times New Roman" w:hAnsi="Times New Roman"/>
          <w:sz w:val="28"/>
          <w:szCs w:val="28"/>
        </w:rPr>
        <w:t>, их</w:t>
      </w:r>
      <w:r w:rsidRPr="00C072B4">
        <w:rPr>
          <w:rFonts w:ascii="Times New Roman" w:eastAsia="Times New Roman" w:hAnsi="Times New Roman"/>
          <w:sz w:val="28"/>
          <w:szCs w:val="28"/>
        </w:rPr>
        <w:t xml:space="preserve"> возникновении, развитии и правилах соревнований;</w:t>
      </w:r>
    </w:p>
    <w:p w:rsidR="00CB1A55" w:rsidRPr="00C072B4" w:rsidRDefault="00CB1A55" w:rsidP="00CB1A55">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2. П</w:t>
      </w:r>
      <w:r w:rsidRPr="00C072B4">
        <w:rPr>
          <w:rFonts w:ascii="Times New Roman" w:eastAsia="Times New Roman" w:hAnsi="Times New Roman"/>
          <w:sz w:val="28"/>
          <w:szCs w:val="28"/>
        </w:rPr>
        <w:t xml:space="preserve">риобретение практических навыков и теоретических знаний в области </w:t>
      </w:r>
      <w:r w:rsidR="00562C0B">
        <w:rPr>
          <w:rFonts w:ascii="Times New Roman" w:eastAsia="Times New Roman" w:hAnsi="Times New Roman"/>
          <w:sz w:val="28"/>
          <w:szCs w:val="28"/>
        </w:rPr>
        <w:t>спортивных игр</w:t>
      </w:r>
      <w:r w:rsidRPr="00C072B4">
        <w:rPr>
          <w:rFonts w:ascii="Times New Roman" w:eastAsia="Times New Roman" w:hAnsi="Times New Roman"/>
          <w:sz w:val="28"/>
          <w:szCs w:val="28"/>
        </w:rPr>
        <w:t>, а также соблюдение общей и частной гигиены и осуществление самоконтроля.</w:t>
      </w:r>
    </w:p>
    <w:p w:rsidR="00454A5F" w:rsidRDefault="00CB1A55" w:rsidP="00CB1A55">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3. Ф</w:t>
      </w:r>
      <w:r w:rsidRPr="00C072B4">
        <w:rPr>
          <w:rFonts w:ascii="Times New Roman" w:eastAsia="Times New Roman" w:hAnsi="Times New Roman"/>
          <w:sz w:val="28"/>
          <w:szCs w:val="28"/>
        </w:rPr>
        <w:t>ормирование определённых игровых наклонностей (с учётом желания само</w:t>
      </w:r>
      <w:r w:rsidR="00454A5F">
        <w:rPr>
          <w:rFonts w:ascii="Times New Roman" w:eastAsia="Times New Roman" w:hAnsi="Times New Roman"/>
          <w:sz w:val="28"/>
          <w:szCs w:val="28"/>
        </w:rPr>
        <w:t>го спортсмена выполнять функции</w:t>
      </w:r>
      <w:r w:rsidRPr="00C072B4">
        <w:rPr>
          <w:rFonts w:ascii="Times New Roman" w:eastAsia="Times New Roman" w:hAnsi="Times New Roman"/>
          <w:sz w:val="28"/>
          <w:szCs w:val="28"/>
        </w:rPr>
        <w:t xml:space="preserve"> защитника, полузащитника или нападающего</w:t>
      </w:r>
      <w:r w:rsidR="00454A5F">
        <w:rPr>
          <w:rFonts w:ascii="Times New Roman" w:eastAsia="Times New Roman" w:hAnsi="Times New Roman"/>
          <w:sz w:val="28"/>
          <w:szCs w:val="28"/>
        </w:rPr>
        <w:t>)</w:t>
      </w:r>
    </w:p>
    <w:p w:rsidR="00CB1A55" w:rsidRPr="00C072B4" w:rsidRDefault="00454A5F" w:rsidP="00CB1A55">
      <w:pPr>
        <w:shd w:val="clear" w:color="auto" w:fill="FFFFFF"/>
        <w:spacing w:after="0" w:line="240" w:lineRule="auto"/>
        <w:rPr>
          <w:rFonts w:ascii="Times New Roman" w:eastAsia="Times New Roman" w:hAnsi="Times New Roman"/>
          <w:sz w:val="28"/>
          <w:szCs w:val="28"/>
        </w:rPr>
      </w:pPr>
      <w:r w:rsidRPr="00C072B4">
        <w:rPr>
          <w:rFonts w:ascii="Times New Roman" w:eastAsia="Times New Roman" w:hAnsi="Times New Roman"/>
          <w:sz w:val="28"/>
          <w:szCs w:val="28"/>
        </w:rPr>
        <w:t xml:space="preserve"> </w:t>
      </w:r>
      <w:r w:rsidRPr="00454A5F">
        <w:rPr>
          <w:rFonts w:ascii="Times New Roman" w:eastAsia="Times New Roman" w:hAnsi="Times New Roman"/>
          <w:b/>
          <w:sz w:val="28"/>
          <w:szCs w:val="28"/>
        </w:rPr>
        <w:t>Личностные</w:t>
      </w:r>
      <w:r w:rsidR="00CB1A55" w:rsidRPr="00454A5F">
        <w:rPr>
          <w:rFonts w:ascii="Times New Roman" w:eastAsia="Times New Roman" w:hAnsi="Times New Roman"/>
          <w:b/>
          <w:bCs/>
          <w:sz w:val="28"/>
          <w:szCs w:val="28"/>
        </w:rPr>
        <w:t>:</w:t>
      </w:r>
      <w:r w:rsidR="00CB1A55" w:rsidRPr="00C072B4">
        <w:rPr>
          <w:rFonts w:ascii="Times New Roman" w:eastAsia="Times New Roman" w:hAnsi="Times New Roman"/>
          <w:b/>
          <w:bCs/>
          <w:sz w:val="28"/>
          <w:szCs w:val="28"/>
        </w:rPr>
        <w:br/>
      </w:r>
      <w:r w:rsidR="00CB1A55">
        <w:rPr>
          <w:rFonts w:ascii="Times New Roman" w:eastAsia="Times New Roman" w:hAnsi="Times New Roman"/>
          <w:sz w:val="28"/>
          <w:szCs w:val="28"/>
        </w:rPr>
        <w:t>1. Р</w:t>
      </w:r>
      <w:r w:rsidR="00CB1A55" w:rsidRPr="00C072B4">
        <w:rPr>
          <w:rFonts w:ascii="Times New Roman" w:eastAsia="Times New Roman" w:hAnsi="Times New Roman"/>
          <w:sz w:val="28"/>
          <w:szCs w:val="28"/>
        </w:rPr>
        <w:t>азвитие коллективизма, для успеш</w:t>
      </w:r>
      <w:r w:rsidR="00CB1A55">
        <w:rPr>
          <w:rFonts w:ascii="Times New Roman" w:eastAsia="Times New Roman" w:hAnsi="Times New Roman"/>
          <w:sz w:val="28"/>
          <w:szCs w:val="28"/>
        </w:rPr>
        <w:t>ной игры;</w:t>
      </w:r>
      <w:r w:rsidR="00CB1A55">
        <w:rPr>
          <w:rFonts w:ascii="Times New Roman" w:eastAsia="Times New Roman" w:hAnsi="Times New Roman"/>
          <w:sz w:val="28"/>
          <w:szCs w:val="28"/>
        </w:rPr>
        <w:br/>
        <w:t>2. Р</w:t>
      </w:r>
      <w:r w:rsidR="00CB1A55" w:rsidRPr="00C072B4">
        <w:rPr>
          <w:rFonts w:ascii="Times New Roman" w:eastAsia="Times New Roman" w:hAnsi="Times New Roman"/>
          <w:sz w:val="28"/>
          <w:szCs w:val="28"/>
        </w:rPr>
        <w:t>азвитие лидерских качеств, иници</w:t>
      </w:r>
      <w:r w:rsidR="00CB1A55">
        <w:rPr>
          <w:rFonts w:ascii="Times New Roman" w:eastAsia="Times New Roman" w:hAnsi="Times New Roman"/>
          <w:sz w:val="28"/>
          <w:szCs w:val="28"/>
        </w:rPr>
        <w:t>ативы и социальной активности;</w:t>
      </w:r>
      <w:r w:rsidR="00CB1A55">
        <w:rPr>
          <w:rFonts w:ascii="Times New Roman" w:eastAsia="Times New Roman" w:hAnsi="Times New Roman"/>
          <w:sz w:val="28"/>
          <w:szCs w:val="28"/>
        </w:rPr>
        <w:br/>
        <w:t>3. Р</w:t>
      </w:r>
      <w:r w:rsidR="00CB1A55" w:rsidRPr="00C072B4">
        <w:rPr>
          <w:rFonts w:ascii="Times New Roman" w:eastAsia="Times New Roman" w:hAnsi="Times New Roman"/>
          <w:sz w:val="28"/>
          <w:szCs w:val="28"/>
        </w:rPr>
        <w:t>азвитие морально</w:t>
      </w:r>
      <w:r w:rsidR="00CB1A55">
        <w:rPr>
          <w:rFonts w:ascii="Times New Roman" w:eastAsia="Times New Roman" w:hAnsi="Times New Roman"/>
          <w:sz w:val="28"/>
          <w:szCs w:val="28"/>
        </w:rPr>
        <w:t xml:space="preserve"> </w:t>
      </w:r>
      <w:r w:rsidR="00CB1A55" w:rsidRPr="00C072B4">
        <w:rPr>
          <w:rFonts w:ascii="Times New Roman" w:eastAsia="Times New Roman" w:hAnsi="Times New Roman"/>
          <w:sz w:val="28"/>
          <w:szCs w:val="28"/>
        </w:rPr>
        <w:t>-</w:t>
      </w:r>
      <w:r w:rsidR="00CB1A55">
        <w:rPr>
          <w:rFonts w:ascii="Times New Roman" w:eastAsia="Times New Roman" w:hAnsi="Times New Roman"/>
          <w:sz w:val="28"/>
          <w:szCs w:val="28"/>
        </w:rPr>
        <w:t xml:space="preserve"> </w:t>
      </w:r>
      <w:r w:rsidR="00CB1A55" w:rsidRPr="00C072B4">
        <w:rPr>
          <w:rFonts w:ascii="Times New Roman" w:eastAsia="Times New Roman" w:hAnsi="Times New Roman"/>
          <w:sz w:val="28"/>
          <w:szCs w:val="28"/>
        </w:rPr>
        <w:t>волевых качеств.</w:t>
      </w:r>
      <w:r w:rsidR="00CB1A55" w:rsidRPr="00C072B4">
        <w:rPr>
          <w:rFonts w:ascii="Times New Roman" w:eastAsia="Times New Roman" w:hAnsi="Times New Roman"/>
          <w:sz w:val="28"/>
          <w:szCs w:val="28"/>
        </w:rPr>
        <w:br/>
      </w:r>
      <w:r w:rsidR="00CB1A55" w:rsidRPr="00C072B4">
        <w:rPr>
          <w:rFonts w:ascii="Times New Roman" w:eastAsia="Times New Roman" w:hAnsi="Times New Roman"/>
          <w:b/>
          <w:bCs/>
          <w:sz w:val="28"/>
          <w:szCs w:val="28"/>
        </w:rPr>
        <w:t>Метапредметные:</w:t>
      </w:r>
      <w:r w:rsidR="00CB1A55" w:rsidRPr="00C072B4">
        <w:rPr>
          <w:rFonts w:ascii="Times New Roman" w:eastAsia="Times New Roman" w:hAnsi="Times New Roman"/>
          <w:b/>
          <w:bCs/>
          <w:sz w:val="28"/>
          <w:szCs w:val="28"/>
        </w:rPr>
        <w:br/>
      </w:r>
      <w:r w:rsidR="00CB1A55">
        <w:rPr>
          <w:rFonts w:ascii="Times New Roman" w:eastAsia="Times New Roman" w:hAnsi="Times New Roman"/>
          <w:sz w:val="28"/>
          <w:szCs w:val="28"/>
        </w:rPr>
        <w:t>1. В</w:t>
      </w:r>
      <w:r w:rsidR="00CB1A55" w:rsidRPr="00C072B4">
        <w:rPr>
          <w:rFonts w:ascii="Times New Roman" w:eastAsia="Times New Roman" w:hAnsi="Times New Roman"/>
          <w:sz w:val="28"/>
          <w:szCs w:val="28"/>
        </w:rPr>
        <w:t xml:space="preserve">оспитание у спортсменов </w:t>
      </w:r>
      <w:r w:rsidR="00D06CC9">
        <w:rPr>
          <w:rFonts w:ascii="Times New Roman" w:eastAsia="Times New Roman" w:hAnsi="Times New Roman"/>
          <w:sz w:val="28"/>
          <w:szCs w:val="28"/>
        </w:rPr>
        <w:t>чувства</w:t>
      </w:r>
      <w:r w:rsidR="00CB1A55" w:rsidRPr="00C072B4">
        <w:rPr>
          <w:rFonts w:ascii="Times New Roman" w:eastAsia="Times New Roman" w:hAnsi="Times New Roman"/>
          <w:sz w:val="28"/>
          <w:szCs w:val="28"/>
        </w:rPr>
        <w:t xml:space="preserve"> ответственности за св</w:t>
      </w:r>
      <w:r w:rsidR="00CB1A55">
        <w:rPr>
          <w:rFonts w:ascii="Times New Roman" w:eastAsia="Times New Roman" w:hAnsi="Times New Roman"/>
          <w:sz w:val="28"/>
          <w:szCs w:val="28"/>
        </w:rPr>
        <w:t>ои действия перед коллективом;</w:t>
      </w:r>
      <w:r w:rsidR="00CB1A55">
        <w:rPr>
          <w:rFonts w:ascii="Times New Roman" w:eastAsia="Times New Roman" w:hAnsi="Times New Roman"/>
          <w:sz w:val="28"/>
          <w:szCs w:val="28"/>
        </w:rPr>
        <w:br/>
        <w:t>2. В</w:t>
      </w:r>
      <w:r w:rsidR="00CB1A55" w:rsidRPr="00C072B4">
        <w:rPr>
          <w:rFonts w:ascii="Times New Roman" w:eastAsia="Times New Roman" w:hAnsi="Times New Roman"/>
          <w:sz w:val="28"/>
          <w:szCs w:val="28"/>
        </w:rPr>
        <w:t>оспитание взаимопомощи и трудолюбия;</w:t>
      </w:r>
    </w:p>
    <w:p w:rsidR="00CB1A55" w:rsidRPr="00426184" w:rsidRDefault="00CB1A55" w:rsidP="00426184">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3. Ф</w:t>
      </w:r>
      <w:r w:rsidR="00426184">
        <w:rPr>
          <w:rFonts w:ascii="Times New Roman" w:eastAsia="Times New Roman" w:hAnsi="Times New Roman"/>
          <w:sz w:val="28"/>
          <w:szCs w:val="28"/>
        </w:rPr>
        <w:t>ормирование интереса к спортивным играм,</w:t>
      </w:r>
      <w:r w:rsidR="00D06CC9">
        <w:rPr>
          <w:rFonts w:ascii="Times New Roman" w:eastAsia="Times New Roman" w:hAnsi="Times New Roman"/>
          <w:sz w:val="28"/>
          <w:szCs w:val="28"/>
        </w:rPr>
        <w:t xml:space="preserve"> культуры</w:t>
      </w:r>
      <w:r w:rsidR="00426184" w:rsidRPr="00426184">
        <w:rPr>
          <w:rFonts w:ascii="Times New Roman" w:eastAsia="Times New Roman" w:hAnsi="Times New Roman"/>
          <w:sz w:val="28"/>
          <w:szCs w:val="28"/>
        </w:rPr>
        <w:t xml:space="preserve"> общения со свер</w:t>
      </w:r>
      <w:r w:rsidR="002F3F17">
        <w:rPr>
          <w:rFonts w:ascii="Times New Roman" w:eastAsia="Times New Roman" w:hAnsi="Times New Roman"/>
          <w:sz w:val="28"/>
          <w:szCs w:val="28"/>
        </w:rPr>
        <w:t>стниками и формирование навыков</w:t>
      </w:r>
      <w:r w:rsidR="00426184">
        <w:rPr>
          <w:rFonts w:ascii="Times New Roman" w:eastAsia="Times New Roman" w:hAnsi="Times New Roman"/>
          <w:sz w:val="28"/>
          <w:szCs w:val="28"/>
        </w:rPr>
        <w:t xml:space="preserve"> </w:t>
      </w:r>
      <w:r w:rsidR="00426184" w:rsidRPr="00426184">
        <w:rPr>
          <w:rFonts w:ascii="Times New Roman" w:eastAsia="Times New Roman" w:hAnsi="Times New Roman"/>
          <w:sz w:val="28"/>
          <w:szCs w:val="28"/>
        </w:rPr>
        <w:t>с</w:t>
      </w:r>
      <w:r w:rsidR="00426184">
        <w:rPr>
          <w:rFonts w:ascii="Times New Roman" w:eastAsia="Times New Roman" w:hAnsi="Times New Roman"/>
          <w:sz w:val="28"/>
          <w:szCs w:val="28"/>
        </w:rPr>
        <w:t xml:space="preserve">отрудничества в условиях игровой и соревновательной </w:t>
      </w:r>
      <w:r w:rsidR="00426184" w:rsidRPr="00426184">
        <w:rPr>
          <w:rFonts w:ascii="Times New Roman" w:eastAsia="Times New Roman" w:hAnsi="Times New Roman"/>
          <w:sz w:val="28"/>
          <w:szCs w:val="28"/>
        </w:rPr>
        <w:t>деятельности;</w:t>
      </w:r>
    </w:p>
    <w:p w:rsidR="00737CD0" w:rsidRPr="00737CD0" w:rsidRDefault="00737CD0" w:rsidP="00CB1A55">
      <w:pPr>
        <w:tabs>
          <w:tab w:val="left" w:pos="5529"/>
        </w:tabs>
        <w:spacing w:after="0"/>
        <w:ind w:right="-1" w:firstLine="709"/>
        <w:jc w:val="both"/>
        <w:rPr>
          <w:rFonts w:ascii="Times New Roman" w:eastAsia="Times New Roman" w:hAnsi="Times New Roman"/>
          <w:b/>
          <w:sz w:val="28"/>
          <w:szCs w:val="28"/>
        </w:rPr>
      </w:pPr>
      <w:r w:rsidRPr="00737CD0">
        <w:rPr>
          <w:rFonts w:ascii="Times New Roman" w:eastAsia="Times New Roman" w:hAnsi="Times New Roman"/>
          <w:b/>
          <w:sz w:val="28"/>
          <w:szCs w:val="28"/>
        </w:rPr>
        <w:t xml:space="preserve">Сроки реализации и особенности организации образовательного процесса, </w:t>
      </w:r>
      <w:r w:rsidRPr="00737CD0">
        <w:rPr>
          <w:rFonts w:ascii="Times New Roman" w:eastAsia="Times New Roman" w:hAnsi="Times New Roman"/>
          <w:sz w:val="28"/>
          <w:szCs w:val="28"/>
        </w:rPr>
        <w:t xml:space="preserve">программа рассчитана на 1 год, </w:t>
      </w:r>
      <w:r w:rsidRPr="00737CD0">
        <w:rPr>
          <w:rFonts w:ascii="Times New Roman" w:hAnsi="Times New Roman"/>
          <w:sz w:val="28"/>
          <w:szCs w:val="28"/>
        </w:rPr>
        <w:t>количество часов в неделю - 2, количество учебных часов по программе – 72.</w:t>
      </w:r>
    </w:p>
    <w:p w:rsidR="00801EB4" w:rsidRPr="00737CD0" w:rsidRDefault="00801EB4" w:rsidP="00CB1A55">
      <w:pPr>
        <w:spacing w:after="0"/>
        <w:jc w:val="both"/>
        <w:rPr>
          <w:rFonts w:ascii="Times New Roman" w:eastAsia="Times New Roman" w:hAnsi="Times New Roman"/>
          <w:b/>
          <w:sz w:val="28"/>
          <w:szCs w:val="28"/>
          <w:lang w:eastAsia="ru-RU"/>
        </w:rPr>
      </w:pPr>
      <w:r w:rsidRPr="00737CD0">
        <w:rPr>
          <w:rFonts w:ascii="Times New Roman" w:eastAsia="Times New Roman" w:hAnsi="Times New Roman"/>
          <w:sz w:val="28"/>
          <w:szCs w:val="28"/>
          <w:lang w:eastAsia="ru-RU"/>
        </w:rPr>
        <w:t> </w:t>
      </w:r>
      <w:r w:rsidR="00D06CC9">
        <w:rPr>
          <w:rFonts w:ascii="Times New Roman" w:eastAsia="Times New Roman" w:hAnsi="Times New Roman"/>
          <w:sz w:val="28"/>
          <w:szCs w:val="28"/>
          <w:lang w:eastAsia="ru-RU"/>
        </w:rPr>
        <w:t xml:space="preserve">        </w:t>
      </w:r>
      <w:r w:rsidR="00737CD0">
        <w:rPr>
          <w:rFonts w:ascii="Times New Roman" w:eastAsia="Times New Roman" w:hAnsi="Times New Roman"/>
          <w:b/>
          <w:sz w:val="28"/>
          <w:szCs w:val="28"/>
          <w:lang w:eastAsia="ru-RU"/>
        </w:rPr>
        <w:t>Формы организации занятий:</w:t>
      </w:r>
    </w:p>
    <w:p w:rsidR="00801EB4" w:rsidRPr="00737CD0" w:rsidRDefault="00801EB4" w:rsidP="00CB1A55">
      <w:pPr>
        <w:spacing w:after="0"/>
        <w:jc w:val="both"/>
        <w:rPr>
          <w:rFonts w:ascii="Times New Roman" w:eastAsia="Times New Roman" w:hAnsi="Times New Roman"/>
          <w:sz w:val="28"/>
          <w:szCs w:val="28"/>
          <w:lang w:eastAsia="ru-RU"/>
        </w:rPr>
      </w:pPr>
      <w:r w:rsidRPr="00737CD0">
        <w:rPr>
          <w:rFonts w:ascii="Times New Roman" w:eastAsia="Times New Roman" w:hAnsi="Times New Roman"/>
          <w:sz w:val="28"/>
          <w:szCs w:val="28"/>
          <w:lang w:eastAsia="ru-RU"/>
        </w:rPr>
        <w:t>- Групповые учебно-тренировочные занятия.</w:t>
      </w:r>
    </w:p>
    <w:p w:rsidR="00801EB4" w:rsidRPr="00737CD0" w:rsidRDefault="00801EB4" w:rsidP="00CB1A55">
      <w:pPr>
        <w:spacing w:after="0"/>
        <w:jc w:val="both"/>
        <w:rPr>
          <w:rFonts w:ascii="Times New Roman" w:eastAsia="Times New Roman" w:hAnsi="Times New Roman"/>
          <w:sz w:val="28"/>
          <w:szCs w:val="28"/>
          <w:lang w:eastAsia="ru-RU"/>
        </w:rPr>
      </w:pPr>
      <w:r w:rsidRPr="00737CD0">
        <w:rPr>
          <w:rFonts w:ascii="Times New Roman" w:eastAsia="Times New Roman" w:hAnsi="Times New Roman"/>
          <w:sz w:val="28"/>
          <w:szCs w:val="28"/>
          <w:lang w:eastAsia="ru-RU"/>
        </w:rPr>
        <w:t>- Групповые и индивидуальные теоретические занятия.</w:t>
      </w:r>
    </w:p>
    <w:p w:rsidR="00801EB4" w:rsidRPr="00737CD0" w:rsidRDefault="00801EB4" w:rsidP="00CB1A55">
      <w:pPr>
        <w:spacing w:after="0"/>
        <w:jc w:val="both"/>
        <w:rPr>
          <w:rFonts w:ascii="Times New Roman" w:eastAsia="Times New Roman" w:hAnsi="Times New Roman"/>
          <w:sz w:val="28"/>
          <w:szCs w:val="28"/>
          <w:lang w:eastAsia="ru-RU"/>
        </w:rPr>
      </w:pPr>
      <w:r w:rsidRPr="00737CD0">
        <w:rPr>
          <w:rFonts w:ascii="Times New Roman" w:eastAsia="Times New Roman" w:hAnsi="Times New Roman"/>
          <w:sz w:val="28"/>
          <w:szCs w:val="28"/>
          <w:lang w:eastAsia="ru-RU"/>
        </w:rPr>
        <w:t>- Восстановительные мероприятия.</w:t>
      </w:r>
    </w:p>
    <w:p w:rsidR="00801EB4" w:rsidRPr="00737CD0" w:rsidRDefault="00801EB4" w:rsidP="00CB1A55">
      <w:pPr>
        <w:spacing w:after="0"/>
        <w:jc w:val="both"/>
        <w:rPr>
          <w:rFonts w:ascii="Times New Roman" w:eastAsia="Times New Roman" w:hAnsi="Times New Roman"/>
          <w:sz w:val="28"/>
          <w:szCs w:val="28"/>
          <w:lang w:eastAsia="ru-RU"/>
        </w:rPr>
      </w:pPr>
      <w:r w:rsidRPr="00737CD0">
        <w:rPr>
          <w:rFonts w:ascii="Times New Roman" w:eastAsia="Times New Roman" w:hAnsi="Times New Roman"/>
          <w:sz w:val="28"/>
          <w:szCs w:val="28"/>
          <w:lang w:eastAsia="ru-RU"/>
        </w:rPr>
        <w:t>- Участие в матчевых встречах.</w:t>
      </w:r>
    </w:p>
    <w:p w:rsidR="00801EB4" w:rsidRPr="00737CD0" w:rsidRDefault="00801EB4" w:rsidP="00CB1A55">
      <w:pPr>
        <w:spacing w:after="0"/>
        <w:jc w:val="both"/>
        <w:rPr>
          <w:rFonts w:ascii="Times New Roman" w:eastAsia="Times New Roman" w:hAnsi="Times New Roman"/>
          <w:sz w:val="28"/>
          <w:szCs w:val="28"/>
          <w:lang w:eastAsia="ru-RU"/>
        </w:rPr>
      </w:pPr>
      <w:r w:rsidRPr="00737CD0">
        <w:rPr>
          <w:rFonts w:ascii="Times New Roman" w:eastAsia="Times New Roman" w:hAnsi="Times New Roman"/>
          <w:sz w:val="28"/>
          <w:szCs w:val="28"/>
          <w:lang w:eastAsia="ru-RU"/>
        </w:rPr>
        <w:t>- Участие в соревнованиях.</w:t>
      </w:r>
    </w:p>
    <w:p w:rsidR="00801EB4" w:rsidRPr="00737CD0" w:rsidRDefault="00801EB4" w:rsidP="00CB1A55">
      <w:pPr>
        <w:spacing w:after="0"/>
        <w:jc w:val="both"/>
        <w:rPr>
          <w:rFonts w:ascii="Times New Roman" w:eastAsia="Times New Roman" w:hAnsi="Times New Roman"/>
          <w:sz w:val="28"/>
          <w:szCs w:val="28"/>
          <w:lang w:eastAsia="ru-RU"/>
        </w:rPr>
      </w:pPr>
      <w:r w:rsidRPr="00737CD0">
        <w:rPr>
          <w:rFonts w:ascii="Times New Roman" w:eastAsia="Times New Roman" w:hAnsi="Times New Roman"/>
          <w:sz w:val="28"/>
          <w:szCs w:val="28"/>
          <w:lang w:eastAsia="ru-RU"/>
        </w:rPr>
        <w:t>- Зачеты, тестирования.</w:t>
      </w:r>
    </w:p>
    <w:p w:rsidR="00801EB4" w:rsidRPr="00737CD0" w:rsidRDefault="00801EB4" w:rsidP="00CB1A55">
      <w:pPr>
        <w:spacing w:after="0"/>
        <w:jc w:val="both"/>
        <w:rPr>
          <w:rFonts w:ascii="Times New Roman" w:eastAsia="Times New Roman" w:hAnsi="Times New Roman"/>
          <w:sz w:val="28"/>
          <w:szCs w:val="28"/>
          <w:lang w:eastAsia="ru-RU"/>
        </w:rPr>
      </w:pPr>
      <w:r w:rsidRPr="00737CD0">
        <w:rPr>
          <w:rFonts w:ascii="Times New Roman" w:eastAsia="Times New Roman" w:hAnsi="Times New Roman"/>
          <w:sz w:val="28"/>
          <w:szCs w:val="28"/>
          <w:lang w:eastAsia="ru-RU"/>
        </w:rPr>
        <w:t>- Конкурсы, викторины.</w:t>
      </w:r>
    </w:p>
    <w:p w:rsidR="005A31CE" w:rsidRPr="00F719EC" w:rsidRDefault="00F719EC" w:rsidP="00F719EC">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426184" w:rsidRPr="00E67E50" w:rsidRDefault="00426184" w:rsidP="00426184">
      <w:pPr>
        <w:shd w:val="clear" w:color="auto" w:fill="FFFFFF"/>
        <w:spacing w:after="0" w:line="240" w:lineRule="auto"/>
        <w:jc w:val="center"/>
        <w:rPr>
          <w:rFonts w:ascii="Times New Roman" w:eastAsia="Times New Roman" w:hAnsi="Times New Roman"/>
          <w:b/>
          <w:sz w:val="28"/>
          <w:szCs w:val="28"/>
          <w:lang w:eastAsia="ru-RU"/>
        </w:rPr>
      </w:pPr>
      <w:r w:rsidRPr="00E67E50">
        <w:rPr>
          <w:rFonts w:ascii="Times New Roman" w:eastAsia="Times New Roman" w:hAnsi="Times New Roman"/>
          <w:b/>
          <w:sz w:val="28"/>
          <w:szCs w:val="28"/>
          <w:lang w:eastAsia="ru-RU"/>
        </w:rPr>
        <w:t>2. УЧЕБНЫЙ ПЛАН</w:t>
      </w:r>
    </w:p>
    <w:p w:rsidR="00426184" w:rsidRPr="00E67E50" w:rsidRDefault="00426184" w:rsidP="00426184">
      <w:pPr>
        <w:shd w:val="clear" w:color="auto" w:fill="FFFFFF"/>
        <w:spacing w:after="0" w:line="240" w:lineRule="auto"/>
        <w:jc w:val="center"/>
        <w:rPr>
          <w:rFonts w:ascii="Times New Roman" w:eastAsia="Times New Roman" w:hAnsi="Times New Roman"/>
          <w:b/>
          <w:sz w:val="28"/>
          <w:szCs w:val="28"/>
          <w:lang w:eastAsia="ru-RU"/>
        </w:rPr>
      </w:pPr>
    </w:p>
    <w:tbl>
      <w:tblPr>
        <w:tblW w:w="9773"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650"/>
        <w:gridCol w:w="3434"/>
        <w:gridCol w:w="993"/>
        <w:gridCol w:w="1134"/>
        <w:gridCol w:w="1417"/>
        <w:gridCol w:w="2145"/>
      </w:tblGrid>
      <w:tr w:rsidR="00426184" w:rsidRPr="00473FBC" w:rsidTr="002F3F17">
        <w:tc>
          <w:tcPr>
            <w:tcW w:w="6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473FBC" w:rsidRDefault="00426184" w:rsidP="002F3F17">
            <w:pPr>
              <w:spacing w:after="150" w:line="240" w:lineRule="auto"/>
              <w:rPr>
                <w:rFonts w:ascii="Times New Roman" w:eastAsia="Times New Roman" w:hAnsi="Times New Roman"/>
                <w:sz w:val="28"/>
                <w:szCs w:val="28"/>
              </w:rPr>
            </w:pPr>
            <w:r w:rsidRPr="00473FBC">
              <w:rPr>
                <w:rFonts w:ascii="Times New Roman" w:eastAsia="Times New Roman" w:hAnsi="Times New Roman"/>
                <w:sz w:val="28"/>
                <w:szCs w:val="28"/>
              </w:rPr>
              <w:t>№</w:t>
            </w:r>
            <w:r>
              <w:rPr>
                <w:rFonts w:ascii="Times New Roman" w:eastAsia="Times New Roman" w:hAnsi="Times New Roman"/>
                <w:sz w:val="28"/>
                <w:szCs w:val="28"/>
              </w:rPr>
              <w:t xml:space="preserve"> </w:t>
            </w:r>
            <w:r w:rsidRPr="00473FBC">
              <w:rPr>
                <w:rFonts w:ascii="Times New Roman" w:eastAsia="Times New Roman" w:hAnsi="Times New Roman"/>
                <w:sz w:val="28"/>
                <w:szCs w:val="28"/>
              </w:rPr>
              <w:lastRenderedPageBreak/>
              <w:t>п/п</w:t>
            </w:r>
          </w:p>
        </w:tc>
        <w:tc>
          <w:tcPr>
            <w:tcW w:w="34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473FBC" w:rsidRDefault="00426184" w:rsidP="002F3F17">
            <w:pPr>
              <w:spacing w:after="150" w:line="240" w:lineRule="auto"/>
              <w:rPr>
                <w:rFonts w:ascii="Times New Roman" w:eastAsia="Times New Roman" w:hAnsi="Times New Roman"/>
                <w:sz w:val="28"/>
                <w:szCs w:val="28"/>
              </w:rPr>
            </w:pPr>
            <w:r w:rsidRPr="00473FBC">
              <w:rPr>
                <w:rFonts w:ascii="Times New Roman" w:eastAsia="Times New Roman" w:hAnsi="Times New Roman"/>
                <w:sz w:val="28"/>
                <w:szCs w:val="28"/>
              </w:rPr>
              <w:lastRenderedPageBreak/>
              <w:t>Название раздела, темы</w:t>
            </w:r>
          </w:p>
        </w:tc>
        <w:tc>
          <w:tcPr>
            <w:tcW w:w="354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473FBC" w:rsidRDefault="00426184" w:rsidP="002F3F17">
            <w:pPr>
              <w:spacing w:after="150" w:line="240" w:lineRule="auto"/>
              <w:jc w:val="center"/>
              <w:rPr>
                <w:rFonts w:ascii="Times New Roman" w:eastAsia="Times New Roman" w:hAnsi="Times New Roman"/>
                <w:sz w:val="28"/>
                <w:szCs w:val="28"/>
              </w:rPr>
            </w:pPr>
            <w:r w:rsidRPr="00473FBC">
              <w:rPr>
                <w:rFonts w:ascii="Times New Roman" w:eastAsia="Times New Roman" w:hAnsi="Times New Roman"/>
                <w:sz w:val="28"/>
                <w:szCs w:val="28"/>
              </w:rPr>
              <w:t>Количество часов</w:t>
            </w:r>
          </w:p>
        </w:tc>
        <w:tc>
          <w:tcPr>
            <w:tcW w:w="21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473FBC" w:rsidRDefault="00426184" w:rsidP="002F3F17">
            <w:pPr>
              <w:spacing w:after="150" w:line="240" w:lineRule="auto"/>
              <w:jc w:val="center"/>
              <w:rPr>
                <w:rFonts w:ascii="Times New Roman" w:eastAsia="Times New Roman" w:hAnsi="Times New Roman"/>
                <w:sz w:val="28"/>
                <w:szCs w:val="28"/>
              </w:rPr>
            </w:pPr>
            <w:r w:rsidRPr="00473FBC">
              <w:rPr>
                <w:rFonts w:ascii="Times New Roman" w:eastAsia="Times New Roman" w:hAnsi="Times New Roman"/>
                <w:sz w:val="28"/>
                <w:szCs w:val="28"/>
              </w:rPr>
              <w:t xml:space="preserve">Форма </w:t>
            </w:r>
            <w:r w:rsidRPr="00473FBC">
              <w:rPr>
                <w:rFonts w:ascii="Times New Roman" w:eastAsia="Times New Roman" w:hAnsi="Times New Roman"/>
                <w:sz w:val="28"/>
                <w:szCs w:val="28"/>
              </w:rPr>
              <w:lastRenderedPageBreak/>
              <w:t>аттестации контроля</w:t>
            </w:r>
          </w:p>
        </w:tc>
      </w:tr>
      <w:tr w:rsidR="00426184" w:rsidRPr="00473FBC" w:rsidTr="002F3F17">
        <w:tc>
          <w:tcPr>
            <w:tcW w:w="6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6184" w:rsidRPr="00473FBC" w:rsidRDefault="00426184" w:rsidP="002F3F17">
            <w:pPr>
              <w:spacing w:after="0" w:line="240" w:lineRule="auto"/>
              <w:rPr>
                <w:rFonts w:ascii="Times New Roman" w:eastAsia="Times New Roman" w:hAnsi="Times New Roman"/>
                <w:sz w:val="28"/>
                <w:szCs w:val="28"/>
              </w:rPr>
            </w:pPr>
          </w:p>
        </w:tc>
        <w:tc>
          <w:tcPr>
            <w:tcW w:w="34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6184" w:rsidRPr="00473FBC" w:rsidRDefault="00426184" w:rsidP="002F3F17">
            <w:pPr>
              <w:spacing w:after="0" w:line="240" w:lineRule="auto"/>
              <w:rPr>
                <w:rFonts w:ascii="Times New Roman" w:eastAsia="Times New Roman" w:hAnsi="Times New Roman"/>
                <w:sz w:val="28"/>
                <w:szCs w:val="28"/>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473FBC" w:rsidRDefault="00426184" w:rsidP="002F3F17">
            <w:pPr>
              <w:spacing w:after="150" w:line="240" w:lineRule="auto"/>
              <w:rPr>
                <w:rFonts w:ascii="Times New Roman" w:eastAsia="Times New Roman" w:hAnsi="Times New Roman"/>
                <w:sz w:val="28"/>
                <w:szCs w:val="28"/>
              </w:rPr>
            </w:pPr>
            <w:r w:rsidRPr="00473FBC">
              <w:rPr>
                <w:rFonts w:ascii="Times New Roman" w:eastAsia="Times New Roman" w:hAnsi="Times New Roman"/>
                <w:sz w:val="28"/>
                <w:szCs w:val="28"/>
              </w:rPr>
              <w:t>всего</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473FBC" w:rsidRDefault="00426184" w:rsidP="002F3F17">
            <w:pPr>
              <w:spacing w:after="150" w:line="240" w:lineRule="auto"/>
              <w:rPr>
                <w:rFonts w:ascii="Times New Roman" w:eastAsia="Times New Roman" w:hAnsi="Times New Roman"/>
                <w:sz w:val="28"/>
                <w:szCs w:val="28"/>
              </w:rPr>
            </w:pPr>
            <w:r w:rsidRPr="00473FBC">
              <w:rPr>
                <w:rFonts w:ascii="Times New Roman" w:eastAsia="Times New Roman" w:hAnsi="Times New Roman"/>
                <w:sz w:val="28"/>
                <w:szCs w:val="28"/>
              </w:rPr>
              <w:t>теория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473FBC" w:rsidRDefault="00426184" w:rsidP="002F3F17">
            <w:pPr>
              <w:spacing w:after="150" w:line="240" w:lineRule="auto"/>
              <w:rPr>
                <w:rFonts w:ascii="Times New Roman" w:eastAsia="Times New Roman" w:hAnsi="Times New Roman"/>
                <w:sz w:val="28"/>
                <w:szCs w:val="28"/>
              </w:rPr>
            </w:pPr>
            <w:r w:rsidRPr="00473FBC">
              <w:rPr>
                <w:rFonts w:ascii="Times New Roman" w:eastAsia="Times New Roman" w:hAnsi="Times New Roman"/>
                <w:sz w:val="28"/>
                <w:szCs w:val="28"/>
              </w:rPr>
              <w:t>практика</w:t>
            </w:r>
          </w:p>
        </w:tc>
        <w:tc>
          <w:tcPr>
            <w:tcW w:w="2145" w:type="dxa"/>
            <w:vMerge/>
            <w:tcBorders>
              <w:top w:val="single" w:sz="6" w:space="0" w:color="000000"/>
              <w:left w:val="single" w:sz="6" w:space="0" w:color="000000"/>
              <w:bottom w:val="single" w:sz="6" w:space="0" w:color="000000"/>
              <w:right w:val="single" w:sz="6" w:space="0" w:color="000000"/>
            </w:tcBorders>
            <w:shd w:val="clear" w:color="auto" w:fill="FFFFFF"/>
            <w:hideMark/>
          </w:tcPr>
          <w:p w:rsidR="00426184" w:rsidRPr="00473FBC" w:rsidRDefault="00426184" w:rsidP="002F3F17">
            <w:pPr>
              <w:spacing w:after="0" w:line="240" w:lineRule="auto"/>
              <w:rPr>
                <w:rFonts w:ascii="Times New Roman" w:eastAsia="Times New Roman" w:hAnsi="Times New Roman"/>
                <w:sz w:val="28"/>
                <w:szCs w:val="28"/>
              </w:rPr>
            </w:pPr>
          </w:p>
        </w:tc>
      </w:tr>
      <w:tr w:rsidR="00426184" w:rsidRPr="00473FBC" w:rsidTr="002F3F17">
        <w:trPr>
          <w:trHeight w:val="345"/>
        </w:trPr>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625BE3" w:rsidRDefault="00426184" w:rsidP="002F3F17">
            <w:pPr>
              <w:spacing w:after="150" w:line="240" w:lineRule="auto"/>
              <w:rPr>
                <w:rFonts w:ascii="Times New Roman" w:eastAsia="Times New Roman" w:hAnsi="Times New Roman"/>
                <w:sz w:val="28"/>
                <w:szCs w:val="28"/>
              </w:rPr>
            </w:pPr>
            <w:r w:rsidRPr="00625BE3">
              <w:rPr>
                <w:rFonts w:ascii="Times New Roman" w:eastAsia="Times New Roman" w:hAnsi="Times New Roman"/>
                <w:bCs/>
                <w:sz w:val="28"/>
                <w:szCs w:val="28"/>
              </w:rPr>
              <w:lastRenderedPageBreak/>
              <w:t>1.</w:t>
            </w:r>
          </w:p>
        </w:tc>
        <w:tc>
          <w:tcPr>
            <w:tcW w:w="34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625BE3" w:rsidRDefault="00426184" w:rsidP="002F3F17">
            <w:pPr>
              <w:spacing w:after="0" w:line="240" w:lineRule="auto"/>
              <w:rPr>
                <w:rFonts w:ascii="Times New Roman" w:eastAsia="Times New Roman" w:hAnsi="Times New Roman"/>
                <w:sz w:val="28"/>
                <w:szCs w:val="28"/>
              </w:rPr>
            </w:pPr>
            <w:r w:rsidRPr="00625BE3">
              <w:rPr>
                <w:rFonts w:ascii="Times New Roman" w:eastAsia="Times New Roman" w:hAnsi="Times New Roman"/>
                <w:sz w:val="28"/>
                <w:szCs w:val="28"/>
              </w:rPr>
              <w:t xml:space="preserve">Введение в программу. </w:t>
            </w:r>
            <w:r w:rsidR="005A31CE" w:rsidRPr="00625BE3">
              <w:rPr>
                <w:rFonts w:ascii="Times New Roman" w:eastAsia="Times New Roman" w:hAnsi="Times New Roman"/>
                <w:bCs/>
                <w:sz w:val="28"/>
                <w:szCs w:val="28"/>
                <w:lang w:eastAsia="ru-RU"/>
              </w:rPr>
              <w:t>История развития баскетбола</w:t>
            </w:r>
            <w:r w:rsidR="002F3F17" w:rsidRPr="00625BE3">
              <w:rPr>
                <w:rFonts w:ascii="Times New Roman" w:eastAsia="Times New Roman" w:hAnsi="Times New Roman"/>
                <w:bCs/>
                <w:sz w:val="28"/>
                <w:szCs w:val="28"/>
                <w:lang w:eastAsia="ru-RU"/>
              </w:rPr>
              <w:t>, футбола и</w:t>
            </w:r>
            <w:r w:rsidR="005A31CE" w:rsidRPr="00625BE3">
              <w:rPr>
                <w:rFonts w:ascii="Times New Roman" w:eastAsia="Times New Roman" w:hAnsi="Times New Roman"/>
                <w:bCs/>
                <w:sz w:val="28"/>
                <w:szCs w:val="28"/>
                <w:lang w:eastAsia="ru-RU"/>
              </w:rPr>
              <w:t xml:space="preserve"> волейбола</w:t>
            </w:r>
          </w:p>
          <w:p w:rsidR="00426184" w:rsidRPr="00625BE3" w:rsidRDefault="00426184" w:rsidP="002F3F17">
            <w:pPr>
              <w:spacing w:after="0" w:line="240" w:lineRule="auto"/>
              <w:rPr>
                <w:rFonts w:ascii="Times New Roman" w:eastAsia="Times New Roman" w:hAnsi="Times New Roman"/>
                <w:sz w:val="28"/>
                <w:szCs w:val="28"/>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625BE3" w:rsidRDefault="008C1C90" w:rsidP="002F3F17">
            <w:pPr>
              <w:spacing w:after="150" w:line="240" w:lineRule="auto"/>
              <w:jc w:val="center"/>
              <w:rPr>
                <w:rFonts w:ascii="Times New Roman" w:eastAsia="Times New Roman" w:hAnsi="Times New Roman"/>
                <w:sz w:val="28"/>
                <w:szCs w:val="28"/>
              </w:rPr>
            </w:pPr>
            <w:r w:rsidRPr="00625BE3">
              <w:rPr>
                <w:rFonts w:ascii="Times New Roman" w:eastAsia="Times New Roman" w:hAnsi="Times New Roman"/>
                <w:bCs/>
                <w:sz w:val="28"/>
                <w:szCs w:val="28"/>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625BE3" w:rsidRDefault="00426184" w:rsidP="002F3F17">
            <w:pPr>
              <w:spacing w:after="150" w:line="240" w:lineRule="auto"/>
              <w:jc w:val="center"/>
              <w:rPr>
                <w:rFonts w:ascii="Times New Roman" w:eastAsia="Times New Roman" w:hAnsi="Times New Roman"/>
                <w:sz w:val="28"/>
                <w:szCs w:val="28"/>
              </w:rPr>
            </w:pPr>
            <w:r w:rsidRPr="00625BE3">
              <w:rPr>
                <w:rFonts w:ascii="Times New Roman" w:eastAsia="Times New Roman" w:hAnsi="Times New Roman"/>
                <w:bCs/>
                <w:sz w:val="28"/>
                <w:szCs w:val="28"/>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625BE3" w:rsidRDefault="008C1C90" w:rsidP="002F3F17">
            <w:pPr>
              <w:spacing w:after="150" w:line="240" w:lineRule="auto"/>
              <w:jc w:val="center"/>
              <w:rPr>
                <w:rFonts w:ascii="Times New Roman" w:eastAsia="Times New Roman" w:hAnsi="Times New Roman"/>
                <w:sz w:val="28"/>
                <w:szCs w:val="28"/>
              </w:rPr>
            </w:pPr>
            <w:r w:rsidRPr="00625BE3">
              <w:rPr>
                <w:rFonts w:ascii="Times New Roman" w:eastAsia="Times New Roman" w:hAnsi="Times New Roman"/>
                <w:bCs/>
                <w:sz w:val="28"/>
                <w:szCs w:val="28"/>
              </w:rPr>
              <w:t>1</w:t>
            </w:r>
          </w:p>
        </w:tc>
        <w:tc>
          <w:tcPr>
            <w:tcW w:w="214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15" w:type="dxa"/>
              <w:bottom w:w="0" w:type="dxa"/>
              <w:right w:w="115" w:type="dxa"/>
            </w:tcMar>
            <w:hideMark/>
          </w:tcPr>
          <w:p w:rsidR="00426184" w:rsidRPr="008A4AF4" w:rsidRDefault="00426184" w:rsidP="002F3F17">
            <w:pPr>
              <w:spacing w:after="150" w:line="240" w:lineRule="auto"/>
              <w:rPr>
                <w:rFonts w:ascii="Times New Roman" w:eastAsia="Times New Roman" w:hAnsi="Times New Roman"/>
                <w:sz w:val="28"/>
                <w:szCs w:val="28"/>
              </w:rPr>
            </w:pPr>
            <w:r>
              <w:rPr>
                <w:rFonts w:ascii="Times New Roman" w:eastAsia="Times New Roman" w:hAnsi="Times New Roman"/>
                <w:sz w:val="28"/>
                <w:szCs w:val="28"/>
              </w:rPr>
              <w:t>Собеседование.</w:t>
            </w:r>
            <w:r w:rsidRPr="00473FBC">
              <w:rPr>
                <w:rFonts w:ascii="Times New Roman" w:eastAsia="Times New Roman" w:hAnsi="Times New Roman"/>
                <w:sz w:val="28"/>
                <w:szCs w:val="28"/>
              </w:rPr>
              <w:t xml:space="preserve"> Практические задания</w:t>
            </w:r>
          </w:p>
        </w:tc>
      </w:tr>
      <w:tr w:rsidR="00426184" w:rsidRPr="00473FBC" w:rsidTr="002F3F17">
        <w:trPr>
          <w:trHeight w:val="420"/>
        </w:trPr>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625BE3" w:rsidRDefault="00426184" w:rsidP="002F3F17">
            <w:pPr>
              <w:spacing w:after="0" w:line="240" w:lineRule="auto"/>
              <w:rPr>
                <w:rFonts w:ascii="Times New Roman" w:eastAsia="Times New Roman" w:hAnsi="Times New Roman"/>
                <w:sz w:val="28"/>
                <w:szCs w:val="28"/>
              </w:rPr>
            </w:pPr>
            <w:r w:rsidRPr="00625BE3">
              <w:rPr>
                <w:rFonts w:ascii="Times New Roman" w:eastAsia="Times New Roman" w:hAnsi="Times New Roman"/>
                <w:bCs/>
                <w:sz w:val="28"/>
                <w:szCs w:val="28"/>
              </w:rPr>
              <w:t>2.</w:t>
            </w:r>
          </w:p>
        </w:tc>
        <w:tc>
          <w:tcPr>
            <w:tcW w:w="34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210C7" w:rsidRPr="00625BE3" w:rsidRDefault="00D53B5D" w:rsidP="002F3F17">
            <w:pPr>
              <w:spacing w:after="0" w:line="240" w:lineRule="auto"/>
              <w:rPr>
                <w:rFonts w:ascii="Times New Roman" w:eastAsia="Times New Roman" w:hAnsi="Times New Roman"/>
                <w:i/>
                <w:sz w:val="28"/>
                <w:szCs w:val="28"/>
              </w:rPr>
            </w:pPr>
            <w:r w:rsidRPr="00625BE3">
              <w:rPr>
                <w:rFonts w:ascii="Times New Roman" w:eastAsia="Times New Roman" w:hAnsi="Times New Roman"/>
                <w:bCs/>
                <w:sz w:val="28"/>
                <w:szCs w:val="28"/>
                <w:lang w:eastAsia="ru-RU"/>
              </w:rPr>
              <w:t>Общая физическая подготовка</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625BE3" w:rsidRDefault="00445D7D" w:rsidP="002F3F17">
            <w:pPr>
              <w:spacing w:after="150" w:line="240" w:lineRule="auto"/>
              <w:jc w:val="center"/>
              <w:rPr>
                <w:rFonts w:ascii="Times New Roman" w:eastAsia="Times New Roman" w:hAnsi="Times New Roman"/>
                <w:sz w:val="28"/>
                <w:szCs w:val="28"/>
              </w:rPr>
            </w:pPr>
            <w:r w:rsidRPr="00625BE3">
              <w:rPr>
                <w:rFonts w:ascii="Times New Roman" w:eastAsia="Times New Roman" w:hAnsi="Times New Roman"/>
                <w:bCs/>
                <w:sz w:val="28"/>
                <w:szCs w:val="28"/>
              </w:rPr>
              <w:t>30</w:t>
            </w:r>
          </w:p>
          <w:p w:rsidR="00426184" w:rsidRPr="00625BE3" w:rsidRDefault="00426184" w:rsidP="002F3F17">
            <w:pPr>
              <w:spacing w:after="150" w:line="240" w:lineRule="auto"/>
              <w:jc w:val="center"/>
              <w:rPr>
                <w:rFonts w:ascii="Times New Roman" w:eastAsia="Times New Roman" w:hAnsi="Times New Roman"/>
                <w:sz w:val="28"/>
                <w:szCs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625BE3" w:rsidRDefault="0005239B" w:rsidP="002F3F17">
            <w:pPr>
              <w:spacing w:after="150" w:line="240" w:lineRule="auto"/>
              <w:jc w:val="center"/>
              <w:rPr>
                <w:rFonts w:ascii="Times New Roman" w:eastAsia="Times New Roman" w:hAnsi="Times New Roman"/>
                <w:sz w:val="28"/>
                <w:szCs w:val="28"/>
              </w:rPr>
            </w:pPr>
            <w:r w:rsidRPr="00625BE3">
              <w:rPr>
                <w:rFonts w:ascii="Times New Roman" w:eastAsia="Times New Roman" w:hAnsi="Times New Roman"/>
                <w:bCs/>
                <w:sz w:val="28"/>
                <w:szCs w:val="28"/>
              </w:rPr>
              <w:t>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625BE3" w:rsidRDefault="0005239B" w:rsidP="002F3F17">
            <w:pPr>
              <w:spacing w:after="150" w:line="240" w:lineRule="auto"/>
              <w:jc w:val="center"/>
              <w:rPr>
                <w:rFonts w:ascii="Times New Roman" w:eastAsia="Times New Roman" w:hAnsi="Times New Roman"/>
                <w:sz w:val="28"/>
                <w:szCs w:val="28"/>
              </w:rPr>
            </w:pPr>
            <w:r w:rsidRPr="00625BE3">
              <w:rPr>
                <w:rFonts w:ascii="Times New Roman" w:eastAsia="Times New Roman" w:hAnsi="Times New Roman"/>
                <w:bCs/>
                <w:sz w:val="28"/>
                <w:szCs w:val="28"/>
              </w:rPr>
              <w:t>25</w:t>
            </w:r>
          </w:p>
        </w:tc>
        <w:tc>
          <w:tcPr>
            <w:tcW w:w="21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D53B5D" w:rsidRDefault="00426184" w:rsidP="002F3F17">
            <w:pPr>
              <w:spacing w:after="0" w:line="240" w:lineRule="auto"/>
              <w:jc w:val="center"/>
              <w:rPr>
                <w:rFonts w:ascii="Times New Roman" w:eastAsia="Times New Roman" w:hAnsi="Times New Roman"/>
                <w:sz w:val="28"/>
                <w:szCs w:val="28"/>
              </w:rPr>
            </w:pPr>
            <w:r w:rsidRPr="00D53B5D">
              <w:rPr>
                <w:rFonts w:ascii="Times New Roman" w:eastAsia="Times New Roman" w:hAnsi="Times New Roman"/>
                <w:sz w:val="28"/>
                <w:szCs w:val="28"/>
              </w:rPr>
              <w:t>Выполнение нормативов.</w:t>
            </w:r>
          </w:p>
          <w:p w:rsidR="00426184" w:rsidRPr="00D53B5D" w:rsidRDefault="00426184" w:rsidP="002F3F17">
            <w:pPr>
              <w:spacing w:after="0" w:line="240" w:lineRule="auto"/>
              <w:jc w:val="center"/>
              <w:rPr>
                <w:rFonts w:ascii="Times New Roman" w:eastAsia="Times New Roman" w:hAnsi="Times New Roman"/>
                <w:sz w:val="28"/>
                <w:szCs w:val="28"/>
              </w:rPr>
            </w:pPr>
            <w:r w:rsidRPr="00D53B5D">
              <w:rPr>
                <w:rFonts w:ascii="Times New Roman" w:eastAsia="Times New Roman" w:hAnsi="Times New Roman"/>
                <w:sz w:val="28"/>
                <w:szCs w:val="28"/>
              </w:rPr>
              <w:t>Практические задания</w:t>
            </w:r>
          </w:p>
        </w:tc>
      </w:tr>
      <w:tr w:rsidR="00426184" w:rsidRPr="00473FBC" w:rsidTr="002F3F1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473FBC" w:rsidRDefault="00426184" w:rsidP="002F3F17">
            <w:pPr>
              <w:spacing w:after="150" w:line="240" w:lineRule="auto"/>
              <w:rPr>
                <w:rFonts w:ascii="Times New Roman" w:eastAsia="Times New Roman" w:hAnsi="Times New Roman"/>
                <w:sz w:val="28"/>
                <w:szCs w:val="28"/>
              </w:rPr>
            </w:pPr>
            <w:r>
              <w:rPr>
                <w:rFonts w:ascii="Times New Roman" w:eastAsia="Times New Roman" w:hAnsi="Times New Roman"/>
                <w:sz w:val="28"/>
                <w:szCs w:val="28"/>
              </w:rPr>
              <w:t>2</w:t>
            </w:r>
            <w:r w:rsidRPr="00473FBC">
              <w:rPr>
                <w:rFonts w:ascii="Times New Roman" w:eastAsia="Times New Roman" w:hAnsi="Times New Roman"/>
                <w:sz w:val="28"/>
                <w:szCs w:val="28"/>
              </w:rPr>
              <w:t>.</w:t>
            </w:r>
            <w:r>
              <w:rPr>
                <w:rFonts w:ascii="Times New Roman" w:eastAsia="Times New Roman" w:hAnsi="Times New Roman"/>
                <w:sz w:val="28"/>
                <w:szCs w:val="28"/>
              </w:rPr>
              <w:t>1.</w:t>
            </w:r>
          </w:p>
        </w:tc>
        <w:tc>
          <w:tcPr>
            <w:tcW w:w="34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473FBC" w:rsidRDefault="00426184" w:rsidP="00D23EB3">
            <w:pPr>
              <w:spacing w:after="0" w:line="240" w:lineRule="auto"/>
              <w:rPr>
                <w:rFonts w:ascii="Times New Roman" w:eastAsia="Times New Roman" w:hAnsi="Times New Roman"/>
                <w:sz w:val="28"/>
                <w:szCs w:val="28"/>
              </w:rPr>
            </w:pPr>
            <w:r>
              <w:rPr>
                <w:rFonts w:ascii="Times New Roman" w:eastAsia="Times New Roman" w:hAnsi="Times New Roman"/>
                <w:sz w:val="28"/>
                <w:szCs w:val="28"/>
              </w:rPr>
              <w:t>Физическая подготовка,</w:t>
            </w:r>
            <w:r w:rsidR="00D23EB3">
              <w:rPr>
                <w:rFonts w:ascii="Times New Roman" w:eastAsia="Times New Roman" w:hAnsi="Times New Roman"/>
                <w:sz w:val="28"/>
                <w:szCs w:val="28"/>
              </w:rPr>
              <w:t xml:space="preserve"> связанная </w:t>
            </w:r>
            <w:r w:rsidR="007210C7">
              <w:rPr>
                <w:rFonts w:ascii="Times New Roman" w:eastAsia="Times New Roman" w:hAnsi="Times New Roman"/>
                <w:sz w:val="28"/>
                <w:szCs w:val="28"/>
              </w:rPr>
              <w:t xml:space="preserve">со </w:t>
            </w:r>
            <w:r w:rsidR="00D23EB3">
              <w:rPr>
                <w:rFonts w:ascii="Times New Roman" w:eastAsia="Times New Roman" w:hAnsi="Times New Roman"/>
                <w:sz w:val="28"/>
                <w:szCs w:val="28"/>
              </w:rPr>
              <w:t>спортивными играми.</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05239B" w:rsidRDefault="00F477DB" w:rsidP="002F3F17">
            <w:pPr>
              <w:spacing w:after="150" w:line="240" w:lineRule="auto"/>
              <w:jc w:val="center"/>
              <w:rPr>
                <w:rFonts w:ascii="Times New Roman" w:eastAsia="Times New Roman" w:hAnsi="Times New Roman"/>
                <w:sz w:val="28"/>
                <w:szCs w:val="28"/>
              </w:rPr>
            </w:pPr>
            <w:r w:rsidRPr="0005239B">
              <w:rPr>
                <w:rFonts w:ascii="Times New Roman" w:eastAsia="Times New Roman" w:hAnsi="Times New Roman"/>
                <w:sz w:val="28"/>
                <w:szCs w:val="28"/>
              </w:rPr>
              <w:t>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473FBC" w:rsidRDefault="00426184" w:rsidP="002F3F17">
            <w:pPr>
              <w:spacing w:after="15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473FBC" w:rsidRDefault="00F477DB" w:rsidP="002F3F17">
            <w:pPr>
              <w:spacing w:after="150" w:line="240" w:lineRule="auto"/>
              <w:jc w:val="center"/>
              <w:rPr>
                <w:rFonts w:ascii="Times New Roman" w:eastAsia="Times New Roman" w:hAnsi="Times New Roman"/>
                <w:sz w:val="28"/>
                <w:szCs w:val="28"/>
              </w:rPr>
            </w:pPr>
            <w:r>
              <w:rPr>
                <w:rFonts w:ascii="Times New Roman" w:eastAsia="Times New Roman" w:hAnsi="Times New Roman"/>
                <w:sz w:val="28"/>
                <w:szCs w:val="28"/>
              </w:rPr>
              <w:t>9</w:t>
            </w:r>
          </w:p>
        </w:tc>
        <w:tc>
          <w:tcPr>
            <w:tcW w:w="21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4F0483" w:rsidRDefault="00426184" w:rsidP="002F3F17">
            <w:pPr>
              <w:spacing w:after="150" w:line="240" w:lineRule="auto"/>
              <w:jc w:val="center"/>
              <w:rPr>
                <w:rFonts w:ascii="Times New Roman" w:eastAsia="Times New Roman" w:hAnsi="Times New Roman"/>
                <w:sz w:val="28"/>
                <w:szCs w:val="28"/>
                <w:highlight w:val="yellow"/>
              </w:rPr>
            </w:pPr>
            <w:r>
              <w:rPr>
                <w:rFonts w:ascii="Times New Roman" w:eastAsia="Times New Roman" w:hAnsi="Times New Roman"/>
                <w:sz w:val="28"/>
                <w:szCs w:val="28"/>
              </w:rPr>
              <w:t>Практические</w:t>
            </w:r>
            <w:r w:rsidRPr="009217CD">
              <w:rPr>
                <w:rFonts w:ascii="Times New Roman" w:eastAsia="Times New Roman" w:hAnsi="Times New Roman"/>
                <w:sz w:val="28"/>
                <w:szCs w:val="28"/>
              </w:rPr>
              <w:t xml:space="preserve"> </w:t>
            </w:r>
            <w:r>
              <w:rPr>
                <w:rFonts w:ascii="Times New Roman" w:eastAsia="Times New Roman" w:hAnsi="Times New Roman"/>
                <w:sz w:val="28"/>
                <w:szCs w:val="28"/>
              </w:rPr>
              <w:t>задания</w:t>
            </w:r>
          </w:p>
        </w:tc>
      </w:tr>
      <w:tr w:rsidR="00426184" w:rsidRPr="00473FBC" w:rsidTr="002F3F1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473FBC" w:rsidRDefault="00426184" w:rsidP="002F3F17">
            <w:pPr>
              <w:spacing w:after="150" w:line="240" w:lineRule="auto"/>
              <w:rPr>
                <w:rFonts w:ascii="Times New Roman" w:eastAsia="Times New Roman" w:hAnsi="Times New Roman"/>
                <w:sz w:val="28"/>
                <w:szCs w:val="28"/>
              </w:rPr>
            </w:pPr>
            <w:r>
              <w:rPr>
                <w:rFonts w:ascii="Times New Roman" w:eastAsia="Times New Roman" w:hAnsi="Times New Roman"/>
                <w:sz w:val="28"/>
                <w:szCs w:val="28"/>
              </w:rPr>
              <w:t>2</w:t>
            </w:r>
            <w:r w:rsidRPr="00473FBC">
              <w:rPr>
                <w:rFonts w:ascii="Times New Roman" w:eastAsia="Times New Roman" w:hAnsi="Times New Roman"/>
                <w:sz w:val="28"/>
                <w:szCs w:val="28"/>
              </w:rPr>
              <w:t>.</w:t>
            </w:r>
            <w:r>
              <w:rPr>
                <w:rFonts w:ascii="Times New Roman" w:eastAsia="Times New Roman" w:hAnsi="Times New Roman"/>
                <w:sz w:val="28"/>
                <w:szCs w:val="28"/>
              </w:rPr>
              <w:t>2.</w:t>
            </w:r>
          </w:p>
        </w:tc>
        <w:tc>
          <w:tcPr>
            <w:tcW w:w="34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473FBC" w:rsidRDefault="00426184" w:rsidP="002F3F17">
            <w:pPr>
              <w:spacing w:after="0" w:line="240" w:lineRule="auto"/>
              <w:rPr>
                <w:rFonts w:ascii="Times New Roman" w:eastAsia="Times New Roman" w:hAnsi="Times New Roman"/>
                <w:sz w:val="28"/>
                <w:szCs w:val="28"/>
              </w:rPr>
            </w:pPr>
            <w:r>
              <w:rPr>
                <w:rFonts w:ascii="Times New Roman" w:eastAsia="Times New Roman" w:hAnsi="Times New Roman"/>
                <w:sz w:val="28"/>
                <w:szCs w:val="28"/>
              </w:rPr>
              <w:t>Строевые упражнения</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05239B" w:rsidRDefault="00F477DB" w:rsidP="002F3F17">
            <w:pPr>
              <w:spacing w:after="150" w:line="240" w:lineRule="auto"/>
              <w:jc w:val="center"/>
              <w:rPr>
                <w:rFonts w:ascii="Times New Roman" w:eastAsia="Times New Roman" w:hAnsi="Times New Roman"/>
                <w:sz w:val="28"/>
                <w:szCs w:val="28"/>
              </w:rPr>
            </w:pPr>
            <w:r w:rsidRPr="0005239B">
              <w:rPr>
                <w:rFonts w:ascii="Times New Roman" w:eastAsia="Times New Roman" w:hAnsi="Times New Roman"/>
                <w:sz w:val="28"/>
                <w:szCs w:val="28"/>
              </w:rPr>
              <w:t>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473FBC" w:rsidRDefault="00426184" w:rsidP="002F3F17">
            <w:pPr>
              <w:spacing w:after="15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473FBC" w:rsidRDefault="00F477DB" w:rsidP="002F3F17">
            <w:pPr>
              <w:spacing w:after="150" w:line="240" w:lineRule="auto"/>
              <w:jc w:val="center"/>
              <w:rPr>
                <w:rFonts w:ascii="Times New Roman" w:eastAsia="Times New Roman" w:hAnsi="Times New Roman"/>
                <w:sz w:val="28"/>
                <w:szCs w:val="28"/>
              </w:rPr>
            </w:pPr>
            <w:r>
              <w:rPr>
                <w:rFonts w:ascii="Times New Roman" w:eastAsia="Times New Roman" w:hAnsi="Times New Roman"/>
                <w:sz w:val="28"/>
                <w:szCs w:val="28"/>
              </w:rPr>
              <w:t>9</w:t>
            </w:r>
          </w:p>
        </w:tc>
        <w:tc>
          <w:tcPr>
            <w:tcW w:w="21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4F0483" w:rsidRDefault="00426184" w:rsidP="002F3F17">
            <w:pPr>
              <w:spacing w:after="150" w:line="240" w:lineRule="auto"/>
              <w:jc w:val="center"/>
              <w:rPr>
                <w:rFonts w:ascii="Times New Roman" w:eastAsia="Times New Roman" w:hAnsi="Times New Roman"/>
                <w:sz w:val="28"/>
                <w:szCs w:val="28"/>
                <w:highlight w:val="yellow"/>
              </w:rPr>
            </w:pPr>
            <w:r>
              <w:rPr>
                <w:rFonts w:ascii="Times New Roman" w:eastAsia="Times New Roman" w:hAnsi="Times New Roman"/>
                <w:sz w:val="28"/>
                <w:szCs w:val="28"/>
              </w:rPr>
              <w:t>Практические задания</w:t>
            </w:r>
          </w:p>
        </w:tc>
      </w:tr>
      <w:tr w:rsidR="00426184" w:rsidRPr="00473FBC" w:rsidTr="002F3F1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473FBC" w:rsidRDefault="00426184" w:rsidP="002F3F17">
            <w:pPr>
              <w:spacing w:after="0" w:line="240" w:lineRule="auto"/>
              <w:rPr>
                <w:rFonts w:ascii="Times New Roman" w:eastAsia="Times New Roman" w:hAnsi="Times New Roman"/>
                <w:sz w:val="28"/>
                <w:szCs w:val="28"/>
              </w:rPr>
            </w:pPr>
            <w:r>
              <w:rPr>
                <w:rFonts w:ascii="Times New Roman" w:eastAsia="Times New Roman" w:hAnsi="Times New Roman"/>
                <w:sz w:val="28"/>
                <w:szCs w:val="28"/>
              </w:rPr>
              <w:t>2</w:t>
            </w:r>
            <w:r w:rsidRPr="00473FBC">
              <w:rPr>
                <w:rFonts w:ascii="Times New Roman" w:eastAsia="Times New Roman" w:hAnsi="Times New Roman"/>
                <w:sz w:val="28"/>
                <w:szCs w:val="28"/>
              </w:rPr>
              <w:t>.</w:t>
            </w:r>
            <w:r>
              <w:rPr>
                <w:rFonts w:ascii="Times New Roman" w:eastAsia="Times New Roman" w:hAnsi="Times New Roman"/>
                <w:sz w:val="28"/>
                <w:szCs w:val="28"/>
              </w:rPr>
              <w:t>3.</w:t>
            </w:r>
          </w:p>
        </w:tc>
        <w:tc>
          <w:tcPr>
            <w:tcW w:w="34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426184" w:rsidRPr="00473FBC" w:rsidRDefault="00426184" w:rsidP="002F3F17">
            <w:pPr>
              <w:spacing w:after="0" w:line="240" w:lineRule="auto"/>
              <w:rPr>
                <w:rFonts w:ascii="Times New Roman" w:eastAsia="Times New Roman" w:hAnsi="Times New Roman"/>
                <w:sz w:val="28"/>
                <w:szCs w:val="28"/>
              </w:rPr>
            </w:pPr>
            <w:r>
              <w:rPr>
                <w:rFonts w:ascii="Times New Roman" w:eastAsia="Times New Roman" w:hAnsi="Times New Roman"/>
                <w:sz w:val="28"/>
                <w:szCs w:val="28"/>
              </w:rPr>
              <w:t>Гимнастические упражнения без предметов, с предметами</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473FBC" w:rsidRDefault="008C1C90" w:rsidP="002F3F1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473FBC" w:rsidRDefault="00B63590" w:rsidP="002F3F1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473FBC" w:rsidRDefault="00B63590" w:rsidP="002F3F1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1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473FBC" w:rsidRDefault="00426184" w:rsidP="002F3F17">
            <w:pPr>
              <w:spacing w:after="0" w:line="240" w:lineRule="auto"/>
              <w:jc w:val="center"/>
              <w:rPr>
                <w:rFonts w:ascii="Times New Roman" w:eastAsia="Times New Roman" w:hAnsi="Times New Roman"/>
                <w:sz w:val="28"/>
                <w:szCs w:val="28"/>
              </w:rPr>
            </w:pPr>
            <w:r w:rsidRPr="00473FBC">
              <w:rPr>
                <w:rFonts w:ascii="Times New Roman" w:eastAsia="Times New Roman" w:hAnsi="Times New Roman"/>
                <w:sz w:val="28"/>
                <w:szCs w:val="28"/>
              </w:rPr>
              <w:t>Практические задания</w:t>
            </w:r>
          </w:p>
        </w:tc>
      </w:tr>
      <w:tr w:rsidR="00426184" w:rsidRPr="00473FBC" w:rsidTr="002F3F1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426184" w:rsidRDefault="00426184" w:rsidP="002F3F17">
            <w:pPr>
              <w:spacing w:after="0" w:line="240" w:lineRule="auto"/>
              <w:rPr>
                <w:rFonts w:ascii="Times New Roman" w:eastAsia="Times New Roman" w:hAnsi="Times New Roman"/>
                <w:sz w:val="28"/>
                <w:szCs w:val="28"/>
              </w:rPr>
            </w:pPr>
            <w:r>
              <w:rPr>
                <w:rFonts w:ascii="Times New Roman" w:eastAsia="Times New Roman" w:hAnsi="Times New Roman"/>
                <w:sz w:val="28"/>
                <w:szCs w:val="28"/>
              </w:rPr>
              <w:t>2.4.</w:t>
            </w:r>
          </w:p>
        </w:tc>
        <w:tc>
          <w:tcPr>
            <w:tcW w:w="34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426184" w:rsidRDefault="00426184" w:rsidP="002F3F17">
            <w:pPr>
              <w:spacing w:after="0" w:line="240" w:lineRule="auto"/>
              <w:rPr>
                <w:rFonts w:ascii="Times New Roman" w:eastAsia="Times New Roman" w:hAnsi="Times New Roman"/>
                <w:sz w:val="28"/>
                <w:szCs w:val="28"/>
              </w:rPr>
            </w:pPr>
            <w:r>
              <w:rPr>
                <w:rFonts w:ascii="Times New Roman" w:eastAsia="Times New Roman" w:hAnsi="Times New Roman"/>
                <w:sz w:val="28"/>
                <w:szCs w:val="28"/>
              </w:rPr>
              <w:t>Упражнения на гимнастических снарядах</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426184" w:rsidRDefault="008C1C90" w:rsidP="002F3F1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426184" w:rsidRDefault="00426184" w:rsidP="002F3F1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426184" w:rsidRDefault="00B63590" w:rsidP="002F3F1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1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426184" w:rsidRPr="00473FBC" w:rsidRDefault="00426184" w:rsidP="002F3F17">
            <w:pPr>
              <w:spacing w:after="0" w:line="240" w:lineRule="auto"/>
              <w:jc w:val="center"/>
              <w:rPr>
                <w:rFonts w:ascii="Times New Roman" w:eastAsia="Times New Roman" w:hAnsi="Times New Roman"/>
                <w:sz w:val="28"/>
                <w:szCs w:val="28"/>
              </w:rPr>
            </w:pPr>
            <w:r w:rsidRPr="00473FBC">
              <w:rPr>
                <w:rFonts w:ascii="Times New Roman" w:eastAsia="Times New Roman" w:hAnsi="Times New Roman"/>
                <w:sz w:val="28"/>
                <w:szCs w:val="28"/>
              </w:rPr>
              <w:t>Практические задания</w:t>
            </w:r>
          </w:p>
        </w:tc>
      </w:tr>
      <w:tr w:rsidR="00426184" w:rsidRPr="00473FBC" w:rsidTr="002F3F1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426184" w:rsidRDefault="00426184" w:rsidP="002F3F17">
            <w:pPr>
              <w:spacing w:after="0" w:line="240" w:lineRule="auto"/>
              <w:rPr>
                <w:rFonts w:ascii="Times New Roman" w:eastAsia="Times New Roman" w:hAnsi="Times New Roman"/>
                <w:sz w:val="28"/>
                <w:szCs w:val="28"/>
              </w:rPr>
            </w:pPr>
            <w:r>
              <w:rPr>
                <w:rFonts w:ascii="Times New Roman" w:eastAsia="Times New Roman" w:hAnsi="Times New Roman"/>
                <w:sz w:val="28"/>
                <w:szCs w:val="28"/>
              </w:rPr>
              <w:t>2.5.</w:t>
            </w:r>
          </w:p>
        </w:tc>
        <w:tc>
          <w:tcPr>
            <w:tcW w:w="34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426184" w:rsidRDefault="00426184" w:rsidP="002F3F17">
            <w:pPr>
              <w:spacing w:after="0" w:line="240" w:lineRule="auto"/>
              <w:rPr>
                <w:rFonts w:ascii="Times New Roman" w:eastAsia="Times New Roman" w:hAnsi="Times New Roman"/>
                <w:sz w:val="28"/>
                <w:szCs w:val="28"/>
              </w:rPr>
            </w:pPr>
            <w:r>
              <w:rPr>
                <w:rFonts w:ascii="Times New Roman" w:eastAsia="Times New Roman" w:hAnsi="Times New Roman"/>
                <w:sz w:val="28"/>
                <w:szCs w:val="28"/>
              </w:rPr>
              <w:t>Акробатические упражнения, прыжки, бег</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426184" w:rsidRDefault="008C1C90" w:rsidP="002F3F1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426184" w:rsidRDefault="00426184" w:rsidP="002F3F1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426184" w:rsidRDefault="00B63590" w:rsidP="002F3F1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1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426184" w:rsidRPr="00473FBC" w:rsidRDefault="00426184" w:rsidP="002F3F17">
            <w:pPr>
              <w:spacing w:after="0" w:line="240" w:lineRule="auto"/>
              <w:jc w:val="center"/>
              <w:rPr>
                <w:rFonts w:ascii="Times New Roman" w:eastAsia="Times New Roman" w:hAnsi="Times New Roman"/>
                <w:sz w:val="28"/>
                <w:szCs w:val="28"/>
              </w:rPr>
            </w:pPr>
            <w:r w:rsidRPr="00473FBC">
              <w:rPr>
                <w:rFonts w:ascii="Times New Roman" w:eastAsia="Times New Roman" w:hAnsi="Times New Roman"/>
                <w:sz w:val="28"/>
                <w:szCs w:val="28"/>
              </w:rPr>
              <w:t>Практические задания</w:t>
            </w:r>
          </w:p>
        </w:tc>
      </w:tr>
      <w:tr w:rsidR="00426184" w:rsidRPr="00473FBC" w:rsidTr="002F3F1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426184" w:rsidRDefault="00426184" w:rsidP="002F3F17">
            <w:pPr>
              <w:spacing w:after="0" w:line="240" w:lineRule="auto"/>
              <w:rPr>
                <w:rFonts w:ascii="Times New Roman" w:eastAsia="Times New Roman" w:hAnsi="Times New Roman"/>
                <w:sz w:val="28"/>
                <w:szCs w:val="28"/>
              </w:rPr>
            </w:pPr>
            <w:r>
              <w:rPr>
                <w:rFonts w:ascii="Times New Roman" w:eastAsia="Times New Roman" w:hAnsi="Times New Roman"/>
                <w:sz w:val="28"/>
                <w:szCs w:val="28"/>
              </w:rPr>
              <w:t>2.6.</w:t>
            </w:r>
          </w:p>
        </w:tc>
        <w:tc>
          <w:tcPr>
            <w:tcW w:w="34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426184" w:rsidRDefault="00426184" w:rsidP="002F3F17">
            <w:pPr>
              <w:spacing w:after="0" w:line="240" w:lineRule="auto"/>
              <w:rPr>
                <w:rFonts w:ascii="Times New Roman" w:eastAsia="Times New Roman" w:hAnsi="Times New Roman"/>
                <w:sz w:val="28"/>
                <w:szCs w:val="28"/>
              </w:rPr>
            </w:pPr>
            <w:r>
              <w:rPr>
                <w:rFonts w:ascii="Times New Roman" w:eastAsia="Times New Roman" w:hAnsi="Times New Roman"/>
                <w:sz w:val="28"/>
                <w:szCs w:val="28"/>
              </w:rPr>
              <w:t>Подвижные игры</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426184" w:rsidRDefault="008C1C90" w:rsidP="002F3F1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426184" w:rsidRDefault="00426184" w:rsidP="002F3F1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426184" w:rsidRDefault="00B63590" w:rsidP="002F3F1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1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426184" w:rsidRPr="00473FBC" w:rsidRDefault="00426184" w:rsidP="002F3F17">
            <w:pPr>
              <w:spacing w:after="0" w:line="240" w:lineRule="auto"/>
              <w:jc w:val="center"/>
              <w:rPr>
                <w:rFonts w:ascii="Times New Roman" w:eastAsia="Times New Roman" w:hAnsi="Times New Roman"/>
                <w:sz w:val="28"/>
                <w:szCs w:val="28"/>
              </w:rPr>
            </w:pPr>
            <w:r w:rsidRPr="00473FBC">
              <w:rPr>
                <w:rFonts w:ascii="Times New Roman" w:eastAsia="Times New Roman" w:hAnsi="Times New Roman"/>
                <w:sz w:val="28"/>
                <w:szCs w:val="28"/>
              </w:rPr>
              <w:t>Практические задания</w:t>
            </w:r>
          </w:p>
        </w:tc>
      </w:tr>
      <w:tr w:rsidR="00426184" w:rsidRPr="00473FBC" w:rsidTr="002F3F1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05239B" w:rsidRDefault="00426184" w:rsidP="002F3F17">
            <w:pPr>
              <w:spacing w:after="0" w:line="240" w:lineRule="auto"/>
              <w:rPr>
                <w:rFonts w:ascii="Times New Roman" w:eastAsia="Times New Roman" w:hAnsi="Times New Roman"/>
                <w:b/>
                <w:sz w:val="28"/>
                <w:szCs w:val="28"/>
              </w:rPr>
            </w:pPr>
            <w:r w:rsidRPr="0005239B">
              <w:rPr>
                <w:rFonts w:ascii="Times New Roman" w:eastAsia="Times New Roman" w:hAnsi="Times New Roman"/>
                <w:b/>
                <w:bCs/>
                <w:sz w:val="28"/>
                <w:szCs w:val="28"/>
              </w:rPr>
              <w:t>3.</w:t>
            </w:r>
          </w:p>
        </w:tc>
        <w:tc>
          <w:tcPr>
            <w:tcW w:w="34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9217CD" w:rsidRDefault="00426184" w:rsidP="002F3F17">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Специальная физическая подготовка</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05239B" w:rsidRDefault="00445D7D" w:rsidP="002F3F17">
            <w:pPr>
              <w:spacing w:after="0" w:line="240" w:lineRule="auto"/>
              <w:jc w:val="center"/>
              <w:rPr>
                <w:rFonts w:ascii="Times New Roman" w:eastAsia="Times New Roman" w:hAnsi="Times New Roman"/>
                <w:b/>
                <w:sz w:val="28"/>
                <w:szCs w:val="28"/>
              </w:rPr>
            </w:pPr>
            <w:r w:rsidRPr="0005239B">
              <w:rPr>
                <w:rFonts w:ascii="Times New Roman" w:eastAsia="Times New Roman" w:hAnsi="Times New Roman"/>
                <w:b/>
                <w:bCs/>
                <w:sz w:val="28"/>
                <w:szCs w:val="28"/>
              </w:rPr>
              <w:t>30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05239B" w:rsidRDefault="0005239B" w:rsidP="002F3F17">
            <w:pPr>
              <w:spacing w:after="0" w:line="240" w:lineRule="auto"/>
              <w:jc w:val="center"/>
              <w:rPr>
                <w:rFonts w:ascii="Times New Roman" w:eastAsia="Times New Roman" w:hAnsi="Times New Roman"/>
                <w:b/>
                <w:sz w:val="28"/>
                <w:szCs w:val="28"/>
              </w:rPr>
            </w:pPr>
            <w:r w:rsidRPr="0005239B">
              <w:rPr>
                <w:rFonts w:ascii="Times New Roman" w:eastAsia="Times New Roman" w:hAnsi="Times New Roman"/>
                <w:b/>
                <w:sz w:val="28"/>
                <w:szCs w:val="28"/>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05239B" w:rsidRDefault="0005239B" w:rsidP="002F3F17">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28</w:t>
            </w:r>
          </w:p>
        </w:tc>
        <w:tc>
          <w:tcPr>
            <w:tcW w:w="21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Default="00426184" w:rsidP="002F3F1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Выполнение нормативов.</w:t>
            </w:r>
          </w:p>
          <w:p w:rsidR="00426184" w:rsidRPr="00473FBC" w:rsidRDefault="00426184" w:rsidP="002F3F1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Практические задания.</w:t>
            </w:r>
          </w:p>
        </w:tc>
      </w:tr>
      <w:tr w:rsidR="00426184" w:rsidRPr="00473FBC" w:rsidTr="002F3F1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473FBC" w:rsidRDefault="00426184" w:rsidP="002F3F17">
            <w:pPr>
              <w:spacing w:after="0" w:line="240" w:lineRule="auto"/>
              <w:rPr>
                <w:rFonts w:ascii="Times New Roman" w:eastAsia="Times New Roman" w:hAnsi="Times New Roman"/>
                <w:sz w:val="28"/>
                <w:szCs w:val="28"/>
              </w:rPr>
            </w:pPr>
            <w:r>
              <w:rPr>
                <w:rFonts w:ascii="Times New Roman" w:eastAsia="Times New Roman" w:hAnsi="Times New Roman"/>
                <w:sz w:val="28"/>
                <w:szCs w:val="28"/>
              </w:rPr>
              <w:t>3.1.</w:t>
            </w:r>
          </w:p>
        </w:tc>
        <w:tc>
          <w:tcPr>
            <w:tcW w:w="34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473FBC" w:rsidRDefault="002F3F17" w:rsidP="002F3F17">
            <w:pPr>
              <w:spacing w:after="0" w:line="240" w:lineRule="auto"/>
              <w:rPr>
                <w:rFonts w:ascii="Times New Roman" w:eastAsia="Times New Roman" w:hAnsi="Times New Roman"/>
                <w:sz w:val="28"/>
                <w:szCs w:val="28"/>
              </w:rPr>
            </w:pPr>
            <w:r>
              <w:rPr>
                <w:rFonts w:ascii="Times New Roman" w:eastAsia="Times New Roman" w:hAnsi="Times New Roman"/>
                <w:sz w:val="28"/>
                <w:szCs w:val="28"/>
              </w:rPr>
              <w:t>Тактика игры баскетбол, волейбол и футбол.</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473FBC" w:rsidRDefault="00F477DB" w:rsidP="002F3F17">
            <w:pPr>
              <w:spacing w:after="15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r w:rsidR="008C1C90">
              <w:rPr>
                <w:rFonts w:ascii="Times New Roman" w:eastAsia="Times New Roman" w:hAnsi="Times New Roman"/>
                <w:sz w:val="28"/>
                <w:szCs w:val="28"/>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473FBC" w:rsidRDefault="00426184" w:rsidP="002F3F17">
            <w:pPr>
              <w:spacing w:after="15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473FBC" w:rsidRDefault="00F477DB" w:rsidP="002F3F17">
            <w:pPr>
              <w:spacing w:after="15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r w:rsidR="00B63590">
              <w:rPr>
                <w:rFonts w:ascii="Times New Roman" w:eastAsia="Times New Roman" w:hAnsi="Times New Roman"/>
                <w:sz w:val="28"/>
                <w:szCs w:val="28"/>
              </w:rPr>
              <w:t>9</w:t>
            </w:r>
          </w:p>
        </w:tc>
        <w:tc>
          <w:tcPr>
            <w:tcW w:w="21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4F0483" w:rsidRDefault="00426184" w:rsidP="002F3F17">
            <w:pPr>
              <w:spacing w:after="150" w:line="240" w:lineRule="auto"/>
              <w:jc w:val="center"/>
              <w:rPr>
                <w:rFonts w:ascii="Times New Roman" w:eastAsia="Times New Roman" w:hAnsi="Times New Roman"/>
                <w:sz w:val="28"/>
                <w:szCs w:val="28"/>
                <w:highlight w:val="yellow"/>
              </w:rPr>
            </w:pPr>
            <w:r>
              <w:rPr>
                <w:rFonts w:ascii="Times New Roman" w:eastAsia="Times New Roman" w:hAnsi="Times New Roman"/>
                <w:sz w:val="28"/>
                <w:szCs w:val="28"/>
              </w:rPr>
              <w:t>Практические задания</w:t>
            </w:r>
          </w:p>
        </w:tc>
      </w:tr>
      <w:tr w:rsidR="00426184" w:rsidRPr="00473FBC" w:rsidTr="002F3F1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473FBC" w:rsidRDefault="00426184" w:rsidP="002F3F17">
            <w:pPr>
              <w:spacing w:after="150" w:line="240" w:lineRule="auto"/>
              <w:rPr>
                <w:rFonts w:ascii="Times New Roman" w:eastAsia="Times New Roman" w:hAnsi="Times New Roman"/>
                <w:sz w:val="28"/>
                <w:szCs w:val="28"/>
              </w:rPr>
            </w:pPr>
            <w:r>
              <w:rPr>
                <w:rFonts w:ascii="Times New Roman" w:eastAsia="Times New Roman" w:hAnsi="Times New Roman"/>
                <w:sz w:val="28"/>
                <w:szCs w:val="28"/>
              </w:rPr>
              <w:t>3</w:t>
            </w:r>
            <w:r w:rsidRPr="00473FBC">
              <w:rPr>
                <w:rFonts w:ascii="Times New Roman" w:eastAsia="Times New Roman" w:hAnsi="Times New Roman"/>
                <w:sz w:val="28"/>
                <w:szCs w:val="28"/>
              </w:rPr>
              <w:t>.2</w:t>
            </w:r>
            <w:r>
              <w:rPr>
                <w:rFonts w:ascii="Times New Roman" w:eastAsia="Times New Roman" w:hAnsi="Times New Roman"/>
                <w:sz w:val="28"/>
                <w:szCs w:val="28"/>
              </w:rPr>
              <w:t>.</w:t>
            </w:r>
          </w:p>
        </w:tc>
        <w:tc>
          <w:tcPr>
            <w:tcW w:w="34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473FBC" w:rsidRDefault="002F3F17" w:rsidP="002F3F17">
            <w:pPr>
              <w:spacing w:after="0" w:line="240" w:lineRule="auto"/>
              <w:rPr>
                <w:rFonts w:ascii="Times New Roman" w:eastAsia="Times New Roman" w:hAnsi="Times New Roman"/>
                <w:sz w:val="28"/>
                <w:szCs w:val="28"/>
              </w:rPr>
            </w:pPr>
            <w:r>
              <w:rPr>
                <w:rFonts w:ascii="Times New Roman" w:eastAsia="Times New Roman" w:hAnsi="Times New Roman"/>
                <w:sz w:val="28"/>
                <w:szCs w:val="28"/>
              </w:rPr>
              <w:t>Техника игры баскетбол, волейбол и футбол.</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473FBC" w:rsidRDefault="00F477DB" w:rsidP="002F3F17">
            <w:pPr>
              <w:spacing w:after="150" w:line="240" w:lineRule="auto"/>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473FBC" w:rsidRDefault="008C1C90" w:rsidP="002F3F17">
            <w:pPr>
              <w:spacing w:after="15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473FBC" w:rsidRDefault="00F477DB" w:rsidP="00B63590">
            <w:pPr>
              <w:spacing w:after="150" w:line="240" w:lineRule="auto"/>
              <w:rPr>
                <w:rFonts w:ascii="Times New Roman" w:eastAsia="Times New Roman" w:hAnsi="Times New Roman"/>
                <w:sz w:val="28"/>
                <w:szCs w:val="28"/>
              </w:rPr>
            </w:pPr>
            <w:r>
              <w:rPr>
                <w:rFonts w:ascii="Times New Roman" w:eastAsia="Times New Roman" w:hAnsi="Times New Roman"/>
                <w:sz w:val="28"/>
                <w:szCs w:val="28"/>
              </w:rPr>
              <w:t xml:space="preserve">       9</w:t>
            </w:r>
          </w:p>
        </w:tc>
        <w:tc>
          <w:tcPr>
            <w:tcW w:w="21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4F0483" w:rsidRDefault="00426184" w:rsidP="002F3F17">
            <w:pPr>
              <w:spacing w:after="150" w:line="240" w:lineRule="auto"/>
              <w:jc w:val="center"/>
              <w:rPr>
                <w:rFonts w:ascii="Times New Roman" w:eastAsia="Times New Roman" w:hAnsi="Times New Roman"/>
                <w:sz w:val="28"/>
                <w:szCs w:val="28"/>
                <w:highlight w:val="yellow"/>
              </w:rPr>
            </w:pPr>
            <w:r>
              <w:rPr>
                <w:rFonts w:ascii="Times New Roman" w:eastAsia="Times New Roman" w:hAnsi="Times New Roman"/>
                <w:sz w:val="28"/>
                <w:szCs w:val="28"/>
              </w:rPr>
              <w:t>Практические задания</w:t>
            </w:r>
          </w:p>
        </w:tc>
      </w:tr>
      <w:tr w:rsidR="00426184" w:rsidRPr="00473FBC" w:rsidTr="002F3F1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426184" w:rsidRPr="0005239B" w:rsidRDefault="00426184" w:rsidP="002F3F17">
            <w:pPr>
              <w:spacing w:after="150" w:line="240" w:lineRule="auto"/>
              <w:rPr>
                <w:rFonts w:ascii="Times New Roman" w:eastAsia="Times New Roman" w:hAnsi="Times New Roman"/>
                <w:b/>
                <w:sz w:val="28"/>
                <w:szCs w:val="28"/>
              </w:rPr>
            </w:pPr>
            <w:r w:rsidRPr="0005239B">
              <w:rPr>
                <w:rFonts w:ascii="Times New Roman" w:eastAsia="Times New Roman" w:hAnsi="Times New Roman"/>
                <w:b/>
                <w:sz w:val="28"/>
                <w:szCs w:val="28"/>
              </w:rPr>
              <w:t>4.</w:t>
            </w:r>
          </w:p>
        </w:tc>
        <w:tc>
          <w:tcPr>
            <w:tcW w:w="34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426184" w:rsidRPr="00342A4B" w:rsidRDefault="00426184" w:rsidP="002F3F17">
            <w:pPr>
              <w:spacing w:after="0" w:line="240" w:lineRule="auto"/>
              <w:rPr>
                <w:rFonts w:ascii="Times New Roman" w:eastAsia="Times New Roman" w:hAnsi="Times New Roman"/>
                <w:b/>
                <w:sz w:val="28"/>
                <w:szCs w:val="28"/>
              </w:rPr>
            </w:pPr>
            <w:r w:rsidRPr="00342A4B">
              <w:rPr>
                <w:rFonts w:ascii="Times New Roman" w:eastAsia="Times New Roman" w:hAnsi="Times New Roman"/>
                <w:b/>
                <w:sz w:val="28"/>
                <w:szCs w:val="28"/>
              </w:rPr>
              <w:t>Контрольные игры и соревнования</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426184" w:rsidRPr="0005239B" w:rsidRDefault="00445D7D" w:rsidP="002F3F17">
            <w:pPr>
              <w:spacing w:after="150" w:line="240" w:lineRule="auto"/>
              <w:jc w:val="center"/>
              <w:rPr>
                <w:rFonts w:ascii="Times New Roman" w:eastAsia="Times New Roman" w:hAnsi="Times New Roman"/>
                <w:b/>
                <w:sz w:val="28"/>
                <w:szCs w:val="28"/>
              </w:rPr>
            </w:pPr>
            <w:r w:rsidRPr="0005239B">
              <w:rPr>
                <w:rFonts w:ascii="Times New Roman" w:eastAsia="Times New Roman" w:hAnsi="Times New Roman"/>
                <w:b/>
                <w:sz w:val="28"/>
                <w:szCs w:val="28"/>
              </w:rPr>
              <w:t>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426184" w:rsidRPr="0005239B" w:rsidRDefault="00426184" w:rsidP="002F3F17">
            <w:pPr>
              <w:spacing w:after="150" w:line="240" w:lineRule="auto"/>
              <w:jc w:val="center"/>
              <w:rPr>
                <w:rFonts w:ascii="Times New Roman" w:eastAsia="Times New Roman" w:hAnsi="Times New Roman"/>
                <w:b/>
                <w:sz w:val="28"/>
                <w:szCs w:val="28"/>
              </w:rPr>
            </w:pPr>
            <w:r w:rsidRPr="0005239B">
              <w:rPr>
                <w:rFonts w:ascii="Times New Roman" w:eastAsia="Times New Roman" w:hAnsi="Times New Roman"/>
                <w:b/>
                <w:sz w:val="28"/>
                <w:szCs w:val="28"/>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426184" w:rsidRPr="0005239B" w:rsidRDefault="0005239B" w:rsidP="002F3F17">
            <w:pPr>
              <w:spacing w:after="150" w:line="240" w:lineRule="auto"/>
              <w:jc w:val="center"/>
              <w:rPr>
                <w:rFonts w:ascii="Times New Roman" w:eastAsia="Times New Roman" w:hAnsi="Times New Roman"/>
                <w:b/>
                <w:sz w:val="28"/>
                <w:szCs w:val="28"/>
              </w:rPr>
            </w:pPr>
            <w:r w:rsidRPr="0005239B">
              <w:rPr>
                <w:rFonts w:ascii="Times New Roman" w:eastAsia="Times New Roman" w:hAnsi="Times New Roman"/>
                <w:b/>
                <w:sz w:val="28"/>
                <w:szCs w:val="28"/>
              </w:rPr>
              <w:t>4</w:t>
            </w:r>
          </w:p>
        </w:tc>
        <w:tc>
          <w:tcPr>
            <w:tcW w:w="21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426184" w:rsidRDefault="00426184" w:rsidP="002F3F1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Выполнение нормативов.</w:t>
            </w:r>
          </w:p>
          <w:p w:rsidR="00426184" w:rsidRPr="00473FBC" w:rsidRDefault="00426184" w:rsidP="002F3F1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Практические задания</w:t>
            </w:r>
          </w:p>
        </w:tc>
      </w:tr>
      <w:tr w:rsidR="00426184" w:rsidRPr="00473FBC" w:rsidTr="002F3F1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426184" w:rsidRPr="0005239B" w:rsidRDefault="00426184" w:rsidP="002F3F17">
            <w:pPr>
              <w:spacing w:after="150" w:line="240" w:lineRule="auto"/>
              <w:rPr>
                <w:rFonts w:ascii="Times New Roman" w:eastAsia="Times New Roman" w:hAnsi="Times New Roman"/>
                <w:b/>
                <w:sz w:val="28"/>
                <w:szCs w:val="28"/>
              </w:rPr>
            </w:pPr>
            <w:r w:rsidRPr="0005239B">
              <w:rPr>
                <w:rFonts w:ascii="Times New Roman" w:eastAsia="Times New Roman" w:hAnsi="Times New Roman"/>
                <w:b/>
                <w:sz w:val="28"/>
                <w:szCs w:val="28"/>
              </w:rPr>
              <w:t>5.</w:t>
            </w:r>
          </w:p>
        </w:tc>
        <w:tc>
          <w:tcPr>
            <w:tcW w:w="34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426184" w:rsidRPr="0005239B" w:rsidRDefault="00426184" w:rsidP="002F3F17">
            <w:pPr>
              <w:spacing w:after="0" w:line="240" w:lineRule="auto"/>
              <w:rPr>
                <w:rFonts w:ascii="Times New Roman" w:eastAsia="Times New Roman" w:hAnsi="Times New Roman"/>
                <w:b/>
                <w:sz w:val="28"/>
                <w:szCs w:val="28"/>
              </w:rPr>
            </w:pPr>
            <w:r w:rsidRPr="0005239B">
              <w:rPr>
                <w:rFonts w:ascii="Times New Roman" w:eastAsia="Times New Roman" w:hAnsi="Times New Roman"/>
                <w:b/>
                <w:sz w:val="28"/>
                <w:szCs w:val="28"/>
              </w:rPr>
              <w:t>Повторение</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426184" w:rsidRPr="0005239B" w:rsidRDefault="0005239B" w:rsidP="002F3F17">
            <w:pPr>
              <w:spacing w:after="150" w:line="240" w:lineRule="auto"/>
              <w:jc w:val="center"/>
              <w:rPr>
                <w:rFonts w:ascii="Times New Roman" w:eastAsia="Times New Roman" w:hAnsi="Times New Roman"/>
                <w:b/>
                <w:sz w:val="28"/>
                <w:szCs w:val="28"/>
              </w:rPr>
            </w:pPr>
            <w:r w:rsidRPr="0005239B">
              <w:rPr>
                <w:rFonts w:ascii="Times New Roman" w:eastAsia="Times New Roman" w:hAnsi="Times New Roman"/>
                <w:b/>
                <w:sz w:val="28"/>
                <w:szCs w:val="28"/>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426184" w:rsidRPr="0005239B" w:rsidRDefault="008C1C90" w:rsidP="002F3F17">
            <w:pPr>
              <w:spacing w:after="150" w:line="240" w:lineRule="auto"/>
              <w:jc w:val="center"/>
              <w:rPr>
                <w:rFonts w:ascii="Times New Roman" w:eastAsia="Times New Roman" w:hAnsi="Times New Roman"/>
                <w:b/>
                <w:sz w:val="28"/>
                <w:szCs w:val="28"/>
              </w:rPr>
            </w:pPr>
            <w:r w:rsidRPr="0005239B">
              <w:rPr>
                <w:rFonts w:ascii="Times New Roman" w:eastAsia="Times New Roman" w:hAnsi="Times New Roman"/>
                <w:b/>
                <w:sz w:val="28"/>
                <w:szCs w:val="28"/>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426184" w:rsidRPr="0005239B" w:rsidRDefault="0005239B" w:rsidP="002F3F17">
            <w:pPr>
              <w:spacing w:after="150" w:line="240" w:lineRule="auto"/>
              <w:jc w:val="center"/>
              <w:rPr>
                <w:rFonts w:ascii="Times New Roman" w:eastAsia="Times New Roman" w:hAnsi="Times New Roman"/>
                <w:b/>
                <w:sz w:val="28"/>
                <w:szCs w:val="28"/>
              </w:rPr>
            </w:pPr>
            <w:r w:rsidRPr="0005239B">
              <w:rPr>
                <w:rFonts w:ascii="Times New Roman" w:eastAsia="Times New Roman" w:hAnsi="Times New Roman"/>
                <w:b/>
                <w:sz w:val="28"/>
                <w:szCs w:val="28"/>
              </w:rPr>
              <w:t>3</w:t>
            </w:r>
          </w:p>
        </w:tc>
        <w:tc>
          <w:tcPr>
            <w:tcW w:w="21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426184" w:rsidRPr="00473FBC" w:rsidRDefault="00426184" w:rsidP="002F3F17">
            <w:pPr>
              <w:spacing w:after="150" w:line="240" w:lineRule="auto"/>
              <w:jc w:val="center"/>
              <w:rPr>
                <w:rFonts w:ascii="Times New Roman" w:eastAsia="Times New Roman" w:hAnsi="Times New Roman"/>
                <w:sz w:val="28"/>
                <w:szCs w:val="28"/>
              </w:rPr>
            </w:pPr>
            <w:r>
              <w:rPr>
                <w:rFonts w:ascii="Times New Roman" w:eastAsia="Times New Roman" w:hAnsi="Times New Roman"/>
                <w:sz w:val="28"/>
                <w:szCs w:val="28"/>
              </w:rPr>
              <w:t>Тестовые и практические задания</w:t>
            </w:r>
          </w:p>
        </w:tc>
      </w:tr>
      <w:tr w:rsidR="00426184" w:rsidRPr="00473FBC" w:rsidTr="002F3F1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426184" w:rsidRPr="0005239B" w:rsidRDefault="00426184" w:rsidP="002F3F17">
            <w:pPr>
              <w:spacing w:after="0" w:line="240" w:lineRule="auto"/>
              <w:rPr>
                <w:rFonts w:ascii="Times New Roman" w:eastAsia="Times New Roman" w:hAnsi="Times New Roman"/>
                <w:b/>
                <w:sz w:val="28"/>
                <w:szCs w:val="28"/>
              </w:rPr>
            </w:pPr>
            <w:r w:rsidRPr="0005239B">
              <w:rPr>
                <w:rFonts w:ascii="Times New Roman" w:eastAsia="Times New Roman" w:hAnsi="Times New Roman"/>
                <w:b/>
                <w:sz w:val="28"/>
                <w:szCs w:val="28"/>
              </w:rPr>
              <w:t>6.</w:t>
            </w:r>
          </w:p>
        </w:tc>
        <w:tc>
          <w:tcPr>
            <w:tcW w:w="34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426184" w:rsidRPr="0005239B" w:rsidRDefault="00426184" w:rsidP="002F3F17">
            <w:pPr>
              <w:spacing w:after="0" w:line="240" w:lineRule="auto"/>
              <w:rPr>
                <w:rFonts w:ascii="Times New Roman" w:eastAsia="Times New Roman" w:hAnsi="Times New Roman"/>
                <w:b/>
                <w:sz w:val="28"/>
                <w:szCs w:val="28"/>
              </w:rPr>
            </w:pPr>
            <w:r w:rsidRPr="0005239B">
              <w:rPr>
                <w:rFonts w:ascii="Times New Roman" w:eastAsia="Times New Roman" w:hAnsi="Times New Roman"/>
                <w:b/>
                <w:sz w:val="28"/>
                <w:szCs w:val="28"/>
              </w:rPr>
              <w:t>Итоговое занятие</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426184" w:rsidRPr="0005239B" w:rsidRDefault="008C1C90" w:rsidP="002F3F17">
            <w:pPr>
              <w:spacing w:after="0" w:line="240" w:lineRule="auto"/>
              <w:jc w:val="center"/>
              <w:rPr>
                <w:rFonts w:ascii="Times New Roman" w:eastAsia="Times New Roman" w:hAnsi="Times New Roman"/>
                <w:b/>
                <w:sz w:val="28"/>
                <w:szCs w:val="28"/>
              </w:rPr>
            </w:pPr>
            <w:r w:rsidRPr="0005239B">
              <w:rPr>
                <w:rFonts w:ascii="Times New Roman" w:eastAsia="Times New Roman" w:hAnsi="Times New Roman"/>
                <w:b/>
                <w:sz w:val="28"/>
                <w:szCs w:val="2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426184" w:rsidRPr="0005239B" w:rsidRDefault="00426184" w:rsidP="002F3F17">
            <w:pPr>
              <w:spacing w:after="0" w:line="240" w:lineRule="auto"/>
              <w:jc w:val="center"/>
              <w:rPr>
                <w:rFonts w:ascii="Times New Roman" w:eastAsia="Times New Roman" w:hAnsi="Times New Roman"/>
                <w:b/>
                <w:sz w:val="28"/>
                <w:szCs w:val="28"/>
              </w:rPr>
            </w:pPr>
            <w:r w:rsidRPr="0005239B">
              <w:rPr>
                <w:rFonts w:ascii="Times New Roman" w:eastAsia="Times New Roman" w:hAnsi="Times New Roman"/>
                <w:b/>
                <w:sz w:val="28"/>
                <w:szCs w:val="28"/>
              </w:rPr>
              <w:t>-</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426184" w:rsidRPr="0005239B" w:rsidRDefault="00B63590" w:rsidP="002F3F17">
            <w:pPr>
              <w:spacing w:after="0" w:line="240" w:lineRule="auto"/>
              <w:jc w:val="center"/>
              <w:rPr>
                <w:rFonts w:ascii="Times New Roman" w:eastAsia="Times New Roman" w:hAnsi="Times New Roman"/>
                <w:b/>
                <w:sz w:val="28"/>
                <w:szCs w:val="28"/>
              </w:rPr>
            </w:pPr>
            <w:r w:rsidRPr="0005239B">
              <w:rPr>
                <w:rFonts w:ascii="Times New Roman" w:eastAsia="Times New Roman" w:hAnsi="Times New Roman"/>
                <w:b/>
                <w:sz w:val="28"/>
                <w:szCs w:val="28"/>
              </w:rPr>
              <w:t>1</w:t>
            </w:r>
          </w:p>
        </w:tc>
        <w:tc>
          <w:tcPr>
            <w:tcW w:w="21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426184" w:rsidRPr="004F0483" w:rsidRDefault="00426184" w:rsidP="002F3F17">
            <w:pPr>
              <w:spacing w:after="0" w:line="240" w:lineRule="auto"/>
              <w:jc w:val="center"/>
              <w:rPr>
                <w:rFonts w:ascii="Times New Roman" w:eastAsia="Times New Roman" w:hAnsi="Times New Roman"/>
                <w:sz w:val="28"/>
                <w:szCs w:val="28"/>
                <w:highlight w:val="yellow"/>
              </w:rPr>
            </w:pPr>
            <w:r>
              <w:rPr>
                <w:rFonts w:ascii="Times New Roman" w:eastAsia="Times New Roman" w:hAnsi="Times New Roman"/>
                <w:sz w:val="28"/>
                <w:szCs w:val="28"/>
              </w:rPr>
              <w:t xml:space="preserve">Беседа. </w:t>
            </w:r>
            <w:r>
              <w:rPr>
                <w:rFonts w:ascii="Times New Roman" w:eastAsia="Times New Roman" w:hAnsi="Times New Roman"/>
                <w:sz w:val="28"/>
                <w:szCs w:val="28"/>
              </w:rPr>
              <w:lastRenderedPageBreak/>
              <w:t>Практические задания</w:t>
            </w:r>
          </w:p>
        </w:tc>
      </w:tr>
      <w:tr w:rsidR="00426184" w:rsidRPr="00473FBC" w:rsidTr="002F3F17">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473FBC" w:rsidRDefault="00426184" w:rsidP="002F3F17">
            <w:pPr>
              <w:spacing w:after="0" w:line="240" w:lineRule="auto"/>
              <w:rPr>
                <w:rFonts w:ascii="Times New Roman" w:eastAsia="Times New Roman" w:hAnsi="Times New Roman"/>
                <w:sz w:val="28"/>
                <w:szCs w:val="28"/>
              </w:rPr>
            </w:pPr>
          </w:p>
        </w:tc>
        <w:tc>
          <w:tcPr>
            <w:tcW w:w="34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771F37" w:rsidRDefault="00426184" w:rsidP="002F3F17">
            <w:pPr>
              <w:spacing w:after="0" w:line="240" w:lineRule="auto"/>
              <w:rPr>
                <w:rFonts w:ascii="Times New Roman" w:eastAsia="Times New Roman" w:hAnsi="Times New Roman"/>
                <w:b/>
                <w:sz w:val="28"/>
                <w:szCs w:val="28"/>
              </w:rPr>
            </w:pPr>
            <w:r w:rsidRPr="00771F37">
              <w:rPr>
                <w:rFonts w:ascii="Times New Roman" w:eastAsia="Times New Roman" w:hAnsi="Times New Roman"/>
                <w:b/>
                <w:bCs/>
                <w:sz w:val="28"/>
                <w:szCs w:val="28"/>
              </w:rPr>
              <w:t>Итого:</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771F37" w:rsidRDefault="008C1C90" w:rsidP="002F3F17">
            <w:pPr>
              <w:spacing w:after="150" w:line="240" w:lineRule="auto"/>
              <w:jc w:val="center"/>
              <w:rPr>
                <w:rFonts w:ascii="Times New Roman" w:eastAsia="Times New Roman" w:hAnsi="Times New Roman"/>
                <w:b/>
                <w:sz w:val="28"/>
                <w:szCs w:val="28"/>
              </w:rPr>
            </w:pPr>
            <w:r>
              <w:rPr>
                <w:rFonts w:ascii="Times New Roman" w:eastAsia="Times New Roman" w:hAnsi="Times New Roman"/>
                <w:b/>
                <w:bCs/>
                <w:sz w:val="28"/>
                <w:szCs w:val="28"/>
              </w:rPr>
              <w:t>72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771F37" w:rsidRDefault="0005239B" w:rsidP="002F3F17">
            <w:pPr>
              <w:spacing w:after="150" w:line="240" w:lineRule="auto"/>
              <w:jc w:val="center"/>
              <w:rPr>
                <w:rFonts w:ascii="Times New Roman" w:eastAsia="Times New Roman" w:hAnsi="Times New Roman"/>
                <w:b/>
                <w:sz w:val="28"/>
                <w:szCs w:val="28"/>
              </w:rPr>
            </w:pPr>
            <w:r>
              <w:rPr>
                <w:rFonts w:ascii="Times New Roman" w:eastAsia="Times New Roman" w:hAnsi="Times New Roman"/>
                <w:b/>
                <w:bCs/>
                <w:sz w:val="28"/>
                <w:szCs w:val="28"/>
              </w:rPr>
              <w:t>10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771F37" w:rsidRDefault="0005239B" w:rsidP="002F3F17">
            <w:pPr>
              <w:spacing w:after="150" w:line="240" w:lineRule="auto"/>
              <w:jc w:val="center"/>
              <w:rPr>
                <w:rFonts w:ascii="Times New Roman" w:eastAsia="Times New Roman" w:hAnsi="Times New Roman"/>
                <w:b/>
                <w:sz w:val="28"/>
                <w:szCs w:val="28"/>
              </w:rPr>
            </w:pPr>
            <w:r>
              <w:rPr>
                <w:rFonts w:ascii="Times New Roman" w:eastAsia="Times New Roman" w:hAnsi="Times New Roman"/>
                <w:b/>
                <w:bCs/>
                <w:sz w:val="28"/>
                <w:szCs w:val="28"/>
              </w:rPr>
              <w:t>62</w:t>
            </w:r>
          </w:p>
        </w:tc>
        <w:tc>
          <w:tcPr>
            <w:tcW w:w="21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6184" w:rsidRPr="00771F37" w:rsidRDefault="00426184" w:rsidP="002F3F17">
            <w:pPr>
              <w:spacing w:after="150" w:line="240" w:lineRule="auto"/>
              <w:jc w:val="center"/>
              <w:rPr>
                <w:rFonts w:ascii="Times New Roman" w:eastAsia="Times New Roman" w:hAnsi="Times New Roman"/>
                <w:b/>
                <w:sz w:val="28"/>
                <w:szCs w:val="28"/>
              </w:rPr>
            </w:pPr>
          </w:p>
        </w:tc>
      </w:tr>
    </w:tbl>
    <w:p w:rsidR="00801EB4" w:rsidRDefault="00737CD0" w:rsidP="00737CD0">
      <w:pPr>
        <w:spacing w:before="100" w:beforeAutospacing="1" w:after="100" w:afterAutospacing="1" w:line="240" w:lineRule="atLeast"/>
        <w:ind w:left="375"/>
        <w:jc w:val="center"/>
        <w:rPr>
          <w:rFonts w:ascii="Times New Roman" w:eastAsia="Times New Roman" w:hAnsi="Times New Roman"/>
          <w:b/>
          <w:sz w:val="28"/>
          <w:szCs w:val="28"/>
          <w:lang w:eastAsia="ru-RU"/>
        </w:rPr>
      </w:pPr>
      <w:r w:rsidRPr="00737CD0">
        <w:rPr>
          <w:rFonts w:ascii="Times New Roman" w:eastAsia="Times New Roman" w:hAnsi="Times New Roman"/>
          <w:b/>
          <w:sz w:val="28"/>
          <w:szCs w:val="28"/>
          <w:lang w:eastAsia="ru-RU"/>
        </w:rPr>
        <w:t>2.</w:t>
      </w:r>
      <w:r w:rsidR="00F719EC">
        <w:rPr>
          <w:rFonts w:ascii="Times New Roman" w:eastAsia="Times New Roman" w:hAnsi="Times New Roman"/>
          <w:b/>
          <w:sz w:val="28"/>
          <w:szCs w:val="28"/>
          <w:lang w:eastAsia="ru-RU"/>
        </w:rPr>
        <w:t xml:space="preserve">1 </w:t>
      </w:r>
      <w:r w:rsidRPr="00737CD0">
        <w:rPr>
          <w:rFonts w:ascii="Times New Roman" w:eastAsia="Times New Roman" w:hAnsi="Times New Roman"/>
          <w:b/>
          <w:sz w:val="28"/>
          <w:szCs w:val="28"/>
          <w:lang w:eastAsia="ru-RU"/>
        </w:rPr>
        <w:t>Содержание программы:</w:t>
      </w:r>
    </w:p>
    <w:p w:rsidR="00F719EC" w:rsidRDefault="00113715" w:rsidP="00F719EC">
      <w:pPr>
        <w:spacing w:after="12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w:t>
      </w:r>
      <w:r w:rsidR="00F719EC">
        <w:rPr>
          <w:rFonts w:ascii="Times New Roman" w:eastAsia="Times New Roman" w:hAnsi="Times New Roman"/>
          <w:b/>
          <w:bCs/>
          <w:sz w:val="28"/>
          <w:szCs w:val="28"/>
          <w:lang w:eastAsia="ru-RU"/>
        </w:rPr>
        <w:t>Введение в программу. Основы теории игры.</w:t>
      </w:r>
      <w:r w:rsidR="00B63590">
        <w:rPr>
          <w:rFonts w:ascii="Times New Roman" w:eastAsia="Times New Roman" w:hAnsi="Times New Roman"/>
          <w:b/>
          <w:bCs/>
          <w:sz w:val="28"/>
          <w:szCs w:val="28"/>
          <w:lang w:eastAsia="ru-RU"/>
        </w:rPr>
        <w:t xml:space="preserve"> (2часа)</w:t>
      </w:r>
    </w:p>
    <w:p w:rsidR="00F719EC" w:rsidRDefault="00F719EC" w:rsidP="00F719EC">
      <w:pPr>
        <w:spacing w:after="120" w:line="240" w:lineRule="auto"/>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 xml:space="preserve">Форма занятий: </w:t>
      </w:r>
      <w:r w:rsidRPr="00F719EC">
        <w:rPr>
          <w:rFonts w:ascii="Times New Roman" w:eastAsia="Times New Roman" w:hAnsi="Times New Roman"/>
          <w:bCs/>
          <w:sz w:val="28"/>
          <w:szCs w:val="28"/>
          <w:lang w:eastAsia="ru-RU"/>
        </w:rPr>
        <w:t>беседа. игра, практическое занятие.</w:t>
      </w:r>
    </w:p>
    <w:p w:rsidR="00F719EC" w:rsidRDefault="00F719EC" w:rsidP="00F719EC">
      <w:pPr>
        <w:pStyle w:val="a7"/>
        <w:shd w:val="clear" w:color="auto" w:fill="FFFFFF"/>
        <w:ind w:left="0"/>
        <w:jc w:val="both"/>
        <w:rPr>
          <w:sz w:val="28"/>
          <w:szCs w:val="28"/>
        </w:rPr>
      </w:pPr>
      <w:r w:rsidRPr="00FA5A7A">
        <w:rPr>
          <w:b/>
          <w:sz w:val="28"/>
          <w:szCs w:val="28"/>
        </w:rPr>
        <w:t>Теория</w:t>
      </w:r>
      <w:r>
        <w:rPr>
          <w:sz w:val="28"/>
          <w:szCs w:val="28"/>
        </w:rPr>
        <w:t>: о</w:t>
      </w:r>
      <w:r w:rsidRPr="00FA5A7A">
        <w:rPr>
          <w:sz w:val="28"/>
          <w:szCs w:val="28"/>
        </w:rPr>
        <w:t xml:space="preserve">сновы техники безопасности, инструктаж. Расписание занятий. История возникновения и развития </w:t>
      </w:r>
      <w:r>
        <w:rPr>
          <w:sz w:val="28"/>
          <w:szCs w:val="28"/>
        </w:rPr>
        <w:t>спортивных игр</w:t>
      </w:r>
      <w:r w:rsidRPr="00FA5A7A">
        <w:rPr>
          <w:sz w:val="28"/>
          <w:szCs w:val="28"/>
        </w:rPr>
        <w:t xml:space="preserve"> в России и мире. История Олимпийского движения. Физическая культура и спорт в нашей стране. Имена и достижения выдающихся спортсменов, тренеров прошлого и настоящего времени. Краткие сведения о функциональных органах и системах организма, основы анатомии и физиологии человека. Влияние физических упражнений на организм человека. Ведущая роль центральной нервной системы в деятельности организма. Физиологические основы специальных движений </w:t>
      </w:r>
      <w:r>
        <w:rPr>
          <w:sz w:val="28"/>
          <w:szCs w:val="28"/>
        </w:rPr>
        <w:t>спортивных игр</w:t>
      </w:r>
      <w:r w:rsidRPr="00FA5A7A">
        <w:rPr>
          <w:sz w:val="28"/>
          <w:szCs w:val="28"/>
        </w:rPr>
        <w:t>. Основы профилактики травматизма в</w:t>
      </w:r>
      <w:r>
        <w:rPr>
          <w:sz w:val="28"/>
          <w:szCs w:val="28"/>
        </w:rPr>
        <w:t xml:space="preserve"> баскетболе, футболе и волейболе</w:t>
      </w:r>
      <w:r w:rsidRPr="00FA5A7A">
        <w:rPr>
          <w:sz w:val="28"/>
          <w:szCs w:val="28"/>
        </w:rPr>
        <w:t xml:space="preserve">. Способы оказания доврачебной помощи при травмах. Основы спортивного питания и режим дня. </w:t>
      </w:r>
    </w:p>
    <w:p w:rsidR="00F719EC" w:rsidRDefault="00F719EC" w:rsidP="00F719EC">
      <w:pPr>
        <w:pStyle w:val="a7"/>
        <w:shd w:val="clear" w:color="auto" w:fill="FFFFFF"/>
        <w:ind w:left="0"/>
        <w:jc w:val="both"/>
        <w:rPr>
          <w:sz w:val="28"/>
          <w:szCs w:val="28"/>
        </w:rPr>
      </w:pPr>
      <w:r w:rsidRPr="00FA5A7A">
        <w:rPr>
          <w:sz w:val="28"/>
          <w:szCs w:val="28"/>
        </w:rPr>
        <w:t xml:space="preserve">Входная диагностика (собеседование). </w:t>
      </w:r>
    </w:p>
    <w:p w:rsidR="00F719EC" w:rsidRPr="00703238" w:rsidRDefault="00F719EC" w:rsidP="00703238">
      <w:pPr>
        <w:spacing w:after="120" w:line="240" w:lineRule="auto"/>
        <w:rPr>
          <w:rFonts w:ascii="Times New Roman" w:eastAsia="Times New Roman" w:hAnsi="Times New Roman"/>
          <w:sz w:val="28"/>
          <w:szCs w:val="28"/>
          <w:lang w:eastAsia="ru-RU"/>
        </w:rPr>
      </w:pPr>
      <w:r w:rsidRPr="00703238">
        <w:rPr>
          <w:rFonts w:ascii="Times New Roman" w:hAnsi="Times New Roman"/>
          <w:b/>
          <w:sz w:val="28"/>
          <w:szCs w:val="28"/>
        </w:rPr>
        <w:t>Практика:</w:t>
      </w:r>
      <w:r w:rsidRPr="00703238">
        <w:rPr>
          <w:rFonts w:ascii="Times New Roman" w:hAnsi="Times New Roman"/>
          <w:sz w:val="28"/>
          <w:szCs w:val="28"/>
        </w:rPr>
        <w:t xml:space="preserve"> правила игры в </w:t>
      </w:r>
      <w:r w:rsidR="00113715" w:rsidRPr="00703238">
        <w:rPr>
          <w:rFonts w:ascii="Times New Roman" w:hAnsi="Times New Roman"/>
          <w:sz w:val="28"/>
          <w:szCs w:val="28"/>
        </w:rPr>
        <w:t xml:space="preserve">баскетбол, футбол и </w:t>
      </w:r>
      <w:r w:rsidR="008060D1" w:rsidRPr="00703238">
        <w:rPr>
          <w:rFonts w:ascii="Times New Roman" w:hAnsi="Times New Roman"/>
          <w:sz w:val="28"/>
          <w:szCs w:val="28"/>
        </w:rPr>
        <w:t>волейбол. Оборудование</w:t>
      </w:r>
      <w:r w:rsidRPr="00703238">
        <w:rPr>
          <w:rFonts w:ascii="Times New Roman" w:hAnsi="Times New Roman"/>
          <w:sz w:val="28"/>
          <w:szCs w:val="28"/>
        </w:rPr>
        <w:t xml:space="preserve">, инвентарь. Количество игроков на площадке. Размеры и вес мяча. Размеры игровой площадки. Место каждого игрока. Правила введения мяча в игру. Продолжительность игры. Правила отбора мяча. </w:t>
      </w:r>
      <w:r w:rsidR="00703238" w:rsidRPr="00703238">
        <w:rPr>
          <w:rFonts w:ascii="Times New Roman" w:eastAsia="Times New Roman" w:hAnsi="Times New Roman"/>
          <w:sz w:val="28"/>
          <w:szCs w:val="28"/>
          <w:lang w:eastAsia="ru-RU"/>
        </w:rPr>
        <w:t>Взаимосвязь и взаимообусловленность техники и тактики. Характеристика стремительного и позиционного нападения в зоне защиты. Техника нападения</w:t>
      </w:r>
      <w:r w:rsidR="00703238" w:rsidRPr="00703238">
        <w:rPr>
          <w:rFonts w:ascii="Times New Roman" w:eastAsia="Times New Roman" w:hAnsi="Times New Roman"/>
          <w:i/>
          <w:iCs/>
          <w:sz w:val="28"/>
          <w:szCs w:val="28"/>
          <w:lang w:eastAsia="ru-RU"/>
        </w:rPr>
        <w:t xml:space="preserve">. </w:t>
      </w:r>
      <w:r w:rsidR="00703238" w:rsidRPr="00703238">
        <w:rPr>
          <w:rFonts w:ascii="Times New Roman" w:eastAsia="Times New Roman" w:hAnsi="Times New Roman"/>
          <w:sz w:val="28"/>
          <w:szCs w:val="28"/>
          <w:lang w:eastAsia="ru-RU"/>
        </w:rPr>
        <w:t xml:space="preserve">Сочетания изученных приемов перемещения. Ловля мяча, летящего навстречу и с боку, с выходом вперед и в сторону. Передача мяча с отскоком от пола. Верхняя и нижняя передача мяча. Верхняя и нижняя подача мяча. Приём мяча сверху и снизу и через сетку. Нижняя прямая подача.  Приём мяча сверху, приём мяча снизу. Передача сверху через сетку. Передача мяча двумя руками от груди, одной рукой от плеча, двумя руками от головы во время ходьбы и бега (после ловли и после ведения) вперед, в стороны, на короткие и средние расстояния; передача мяча после поворота на месте и после ловли с остановкой. Ведение мяча со снижением, обводка, переход от обычного ведения к ведению со снижением; изменение скорости передвижения во время ведения. Ведение с последующей остановкой и с продолжением ведения на месте. Броски изученными ранее способами со средних дистанций. Броски одной рукой от плеча, с места, в движении. Штрафные броски. </w:t>
      </w:r>
    </w:p>
    <w:p w:rsidR="00F719EC" w:rsidRDefault="00F719EC" w:rsidP="00703238">
      <w:pPr>
        <w:pStyle w:val="a7"/>
        <w:shd w:val="clear" w:color="auto" w:fill="FFFFFF"/>
        <w:ind w:left="0"/>
        <w:jc w:val="both"/>
        <w:rPr>
          <w:sz w:val="28"/>
          <w:szCs w:val="28"/>
        </w:rPr>
      </w:pPr>
      <w:r w:rsidRPr="00FA5A7A">
        <w:rPr>
          <w:b/>
          <w:sz w:val="28"/>
          <w:szCs w:val="28"/>
        </w:rPr>
        <w:t>Беседа:</w:t>
      </w:r>
      <w:r w:rsidRPr="00FA5A7A">
        <w:rPr>
          <w:sz w:val="28"/>
          <w:szCs w:val="28"/>
        </w:rPr>
        <w:t xml:space="preserve"> «Что такое </w:t>
      </w:r>
      <w:r w:rsidR="00113715">
        <w:rPr>
          <w:sz w:val="28"/>
          <w:szCs w:val="28"/>
        </w:rPr>
        <w:t>спортивные игры</w:t>
      </w:r>
      <w:r w:rsidRPr="00FA5A7A">
        <w:rPr>
          <w:sz w:val="28"/>
          <w:szCs w:val="28"/>
        </w:rPr>
        <w:t xml:space="preserve">» </w:t>
      </w:r>
    </w:p>
    <w:p w:rsidR="00F719EC" w:rsidRDefault="00F719EC" w:rsidP="00F719EC">
      <w:pPr>
        <w:pStyle w:val="a7"/>
        <w:shd w:val="clear" w:color="auto" w:fill="FFFFFF"/>
        <w:ind w:left="0"/>
        <w:jc w:val="both"/>
        <w:rPr>
          <w:sz w:val="28"/>
          <w:szCs w:val="28"/>
        </w:rPr>
      </w:pPr>
      <w:r w:rsidRPr="00FA5A7A">
        <w:rPr>
          <w:b/>
          <w:sz w:val="28"/>
          <w:szCs w:val="28"/>
        </w:rPr>
        <w:t>Спортивные игры на внимание</w:t>
      </w:r>
      <w:r w:rsidRPr="00FA5A7A">
        <w:rPr>
          <w:sz w:val="28"/>
          <w:szCs w:val="28"/>
        </w:rPr>
        <w:t xml:space="preserve">. </w:t>
      </w:r>
    </w:p>
    <w:p w:rsidR="00113715" w:rsidRDefault="00F719EC" w:rsidP="00113715">
      <w:pPr>
        <w:pStyle w:val="a7"/>
        <w:shd w:val="clear" w:color="auto" w:fill="FFFFFF"/>
        <w:ind w:left="0"/>
        <w:jc w:val="both"/>
        <w:rPr>
          <w:sz w:val="28"/>
          <w:szCs w:val="28"/>
        </w:rPr>
      </w:pPr>
      <w:r w:rsidRPr="00FA5A7A">
        <w:rPr>
          <w:b/>
          <w:sz w:val="28"/>
          <w:szCs w:val="28"/>
        </w:rPr>
        <w:t>Оборудование:</w:t>
      </w:r>
      <w:r w:rsidRPr="00FA5A7A">
        <w:rPr>
          <w:sz w:val="28"/>
          <w:szCs w:val="28"/>
        </w:rPr>
        <w:t xml:space="preserve"> скакалки, мячи </w:t>
      </w:r>
      <w:r w:rsidR="00113715">
        <w:rPr>
          <w:sz w:val="28"/>
          <w:szCs w:val="28"/>
        </w:rPr>
        <w:t xml:space="preserve">(волейбольные, футбольные и баскетбольные) </w:t>
      </w:r>
    </w:p>
    <w:p w:rsidR="00113715" w:rsidRDefault="00113715" w:rsidP="00113715">
      <w:pPr>
        <w:pStyle w:val="a7"/>
        <w:shd w:val="clear" w:color="auto" w:fill="FFFFFF"/>
        <w:ind w:left="0"/>
        <w:jc w:val="both"/>
        <w:rPr>
          <w:b/>
          <w:bCs/>
          <w:sz w:val="28"/>
          <w:szCs w:val="28"/>
        </w:rPr>
      </w:pPr>
      <w:r>
        <w:rPr>
          <w:b/>
          <w:sz w:val="28"/>
          <w:szCs w:val="28"/>
        </w:rPr>
        <w:lastRenderedPageBreak/>
        <w:t>2.</w:t>
      </w:r>
      <w:r>
        <w:rPr>
          <w:sz w:val="28"/>
          <w:szCs w:val="28"/>
        </w:rPr>
        <w:t xml:space="preserve"> </w:t>
      </w:r>
      <w:r w:rsidRPr="0003249F">
        <w:rPr>
          <w:b/>
          <w:bCs/>
          <w:sz w:val="28"/>
          <w:szCs w:val="28"/>
        </w:rPr>
        <w:t>Общая физическая подготовка</w:t>
      </w:r>
      <w:r w:rsidR="00FC05AD">
        <w:rPr>
          <w:b/>
          <w:bCs/>
          <w:sz w:val="28"/>
          <w:szCs w:val="28"/>
        </w:rPr>
        <w:t xml:space="preserve"> (30</w:t>
      </w:r>
      <w:r w:rsidR="00B63590">
        <w:rPr>
          <w:b/>
          <w:bCs/>
          <w:sz w:val="28"/>
          <w:szCs w:val="28"/>
        </w:rPr>
        <w:t xml:space="preserve"> часов)</w:t>
      </w:r>
    </w:p>
    <w:p w:rsidR="00113715" w:rsidRPr="00113715" w:rsidRDefault="00113715" w:rsidP="00113715">
      <w:pPr>
        <w:pStyle w:val="a7"/>
        <w:shd w:val="clear" w:color="auto" w:fill="FFFFFF"/>
        <w:ind w:left="0"/>
        <w:jc w:val="both"/>
        <w:rPr>
          <w:b/>
          <w:bCs/>
          <w:sz w:val="28"/>
          <w:szCs w:val="28"/>
        </w:rPr>
      </w:pPr>
      <w:r w:rsidRPr="00FA5A7A">
        <w:rPr>
          <w:b/>
          <w:sz w:val="28"/>
          <w:szCs w:val="28"/>
        </w:rPr>
        <w:t>Формы занятий</w:t>
      </w:r>
      <w:r w:rsidRPr="00FA5A7A">
        <w:rPr>
          <w:sz w:val="28"/>
          <w:szCs w:val="28"/>
        </w:rPr>
        <w:t xml:space="preserve">: беседа, игра, практическая работа, выполнение нормативов. </w:t>
      </w:r>
    </w:p>
    <w:p w:rsidR="00113715" w:rsidRPr="00B63590" w:rsidRDefault="00703238" w:rsidP="00113715">
      <w:pPr>
        <w:pStyle w:val="a7"/>
        <w:shd w:val="clear" w:color="auto" w:fill="FFFFFF"/>
        <w:ind w:left="0"/>
        <w:jc w:val="both"/>
        <w:rPr>
          <w:b/>
          <w:sz w:val="28"/>
          <w:szCs w:val="28"/>
        </w:rPr>
      </w:pPr>
      <w:r>
        <w:rPr>
          <w:b/>
          <w:sz w:val="28"/>
          <w:szCs w:val="28"/>
        </w:rPr>
        <w:t xml:space="preserve">     </w:t>
      </w:r>
      <w:r w:rsidR="00113715" w:rsidRPr="00FA5A7A">
        <w:rPr>
          <w:b/>
          <w:sz w:val="28"/>
          <w:szCs w:val="28"/>
        </w:rPr>
        <w:t>2.1. Физическая подготовка, св</w:t>
      </w:r>
      <w:r w:rsidR="00113715">
        <w:rPr>
          <w:b/>
          <w:sz w:val="28"/>
          <w:szCs w:val="28"/>
        </w:rPr>
        <w:t>яз</w:t>
      </w:r>
      <w:r w:rsidR="00FC05AD">
        <w:rPr>
          <w:b/>
          <w:sz w:val="28"/>
          <w:szCs w:val="28"/>
        </w:rPr>
        <w:t>анная с другими видами спорта (10</w:t>
      </w:r>
      <w:r w:rsidR="00113715">
        <w:rPr>
          <w:b/>
          <w:sz w:val="28"/>
          <w:szCs w:val="28"/>
        </w:rPr>
        <w:t xml:space="preserve"> часов).</w:t>
      </w:r>
      <w:r w:rsidR="00113715" w:rsidRPr="00FA5A7A">
        <w:rPr>
          <w:sz w:val="28"/>
          <w:szCs w:val="28"/>
        </w:rPr>
        <w:t xml:space="preserve"> </w:t>
      </w:r>
    </w:p>
    <w:p w:rsidR="00113715" w:rsidRDefault="00113715" w:rsidP="00113715">
      <w:pPr>
        <w:pStyle w:val="a7"/>
        <w:shd w:val="clear" w:color="auto" w:fill="FFFFFF"/>
        <w:ind w:left="0"/>
        <w:jc w:val="both"/>
        <w:rPr>
          <w:sz w:val="28"/>
          <w:szCs w:val="28"/>
        </w:rPr>
      </w:pPr>
      <w:r w:rsidRPr="00FA5A7A">
        <w:rPr>
          <w:b/>
          <w:sz w:val="28"/>
          <w:szCs w:val="28"/>
        </w:rPr>
        <w:t>Те</w:t>
      </w:r>
      <w:r>
        <w:rPr>
          <w:b/>
          <w:sz w:val="28"/>
          <w:szCs w:val="28"/>
        </w:rPr>
        <w:t>ория:</w:t>
      </w:r>
      <w:r w:rsidRPr="00FA5A7A">
        <w:rPr>
          <w:sz w:val="28"/>
          <w:szCs w:val="28"/>
        </w:rPr>
        <w:t xml:space="preserve"> </w:t>
      </w:r>
      <w:r>
        <w:rPr>
          <w:sz w:val="28"/>
          <w:szCs w:val="28"/>
        </w:rPr>
        <w:t>з</w:t>
      </w:r>
      <w:r w:rsidRPr="00FA5A7A">
        <w:rPr>
          <w:sz w:val="28"/>
          <w:szCs w:val="28"/>
        </w:rPr>
        <w:t xml:space="preserve">начение общей физической подготовки для развития спортсмена. Физическая подготовка, связанная с другими видами спорта. </w:t>
      </w:r>
    </w:p>
    <w:p w:rsidR="00113715" w:rsidRDefault="00113715" w:rsidP="00113715">
      <w:pPr>
        <w:pStyle w:val="a7"/>
        <w:shd w:val="clear" w:color="auto" w:fill="FFFFFF"/>
        <w:ind w:left="0"/>
        <w:jc w:val="both"/>
        <w:rPr>
          <w:sz w:val="28"/>
          <w:szCs w:val="28"/>
        </w:rPr>
      </w:pPr>
      <w:r>
        <w:rPr>
          <w:b/>
          <w:sz w:val="28"/>
          <w:szCs w:val="28"/>
        </w:rPr>
        <w:t>Практика:</w:t>
      </w:r>
      <w:r w:rsidRPr="00FA5A7A">
        <w:rPr>
          <w:sz w:val="28"/>
          <w:szCs w:val="28"/>
        </w:rPr>
        <w:t xml:space="preserve"> </w:t>
      </w:r>
      <w:r>
        <w:rPr>
          <w:sz w:val="28"/>
          <w:szCs w:val="28"/>
        </w:rPr>
        <w:t>в</w:t>
      </w:r>
      <w:r w:rsidRPr="00FA5A7A">
        <w:rPr>
          <w:sz w:val="28"/>
          <w:szCs w:val="28"/>
        </w:rPr>
        <w:t xml:space="preserve">ыполнение упражнений, связанных с другими видами спорта: гимнастика, легкая атлетика, акробатика, упражнения с отягощением. </w:t>
      </w:r>
    </w:p>
    <w:p w:rsidR="00113715" w:rsidRDefault="00703238" w:rsidP="00113715">
      <w:pPr>
        <w:pStyle w:val="a7"/>
        <w:shd w:val="clear" w:color="auto" w:fill="FFFFFF"/>
        <w:ind w:left="0"/>
        <w:jc w:val="both"/>
        <w:rPr>
          <w:sz w:val="28"/>
          <w:szCs w:val="28"/>
        </w:rPr>
      </w:pPr>
      <w:r>
        <w:rPr>
          <w:b/>
          <w:sz w:val="28"/>
          <w:szCs w:val="28"/>
        </w:rPr>
        <w:t xml:space="preserve">     </w:t>
      </w:r>
      <w:r w:rsidR="00113715" w:rsidRPr="00FA5A7A">
        <w:rPr>
          <w:b/>
          <w:sz w:val="28"/>
          <w:szCs w:val="28"/>
        </w:rPr>
        <w:t xml:space="preserve">2.2. Строевые </w:t>
      </w:r>
      <w:r w:rsidR="00FC05AD">
        <w:rPr>
          <w:b/>
          <w:sz w:val="28"/>
          <w:szCs w:val="28"/>
        </w:rPr>
        <w:t>упражнения (10</w:t>
      </w:r>
      <w:r w:rsidR="00113715" w:rsidRPr="000B3D27">
        <w:rPr>
          <w:b/>
          <w:sz w:val="28"/>
          <w:szCs w:val="28"/>
        </w:rPr>
        <w:t xml:space="preserve"> часа)</w:t>
      </w:r>
      <w:r w:rsidR="00113715" w:rsidRPr="00FA5A7A">
        <w:rPr>
          <w:sz w:val="28"/>
          <w:szCs w:val="28"/>
        </w:rPr>
        <w:t xml:space="preserve"> </w:t>
      </w:r>
    </w:p>
    <w:p w:rsidR="00113715" w:rsidRDefault="00113715" w:rsidP="00113715">
      <w:pPr>
        <w:pStyle w:val="a7"/>
        <w:shd w:val="clear" w:color="auto" w:fill="FFFFFF"/>
        <w:ind w:left="0"/>
        <w:jc w:val="both"/>
        <w:rPr>
          <w:sz w:val="28"/>
          <w:szCs w:val="28"/>
        </w:rPr>
      </w:pPr>
      <w:r>
        <w:rPr>
          <w:b/>
          <w:sz w:val="28"/>
          <w:szCs w:val="28"/>
        </w:rPr>
        <w:t>Теория:</w:t>
      </w:r>
      <w:r>
        <w:rPr>
          <w:sz w:val="28"/>
          <w:szCs w:val="28"/>
        </w:rPr>
        <w:t xml:space="preserve"> п</w:t>
      </w:r>
      <w:r w:rsidRPr="00FA5A7A">
        <w:rPr>
          <w:sz w:val="28"/>
          <w:szCs w:val="28"/>
        </w:rPr>
        <w:t xml:space="preserve">онятие о строе и командах. Шеренга, колонна, фланг. </w:t>
      </w:r>
    </w:p>
    <w:p w:rsidR="00113715" w:rsidRDefault="00113715" w:rsidP="00113715">
      <w:pPr>
        <w:pStyle w:val="a7"/>
        <w:shd w:val="clear" w:color="auto" w:fill="FFFFFF"/>
        <w:ind w:left="0"/>
        <w:jc w:val="both"/>
        <w:rPr>
          <w:sz w:val="28"/>
          <w:szCs w:val="28"/>
        </w:rPr>
      </w:pPr>
      <w:r w:rsidRPr="005B35C6">
        <w:rPr>
          <w:b/>
          <w:sz w:val="28"/>
          <w:szCs w:val="28"/>
        </w:rPr>
        <w:t>Практика</w:t>
      </w:r>
      <w:r w:rsidRPr="000B3D27">
        <w:rPr>
          <w:b/>
          <w:sz w:val="28"/>
          <w:szCs w:val="28"/>
        </w:rPr>
        <w:t>:</w:t>
      </w:r>
      <w:r w:rsidRPr="00FA5A7A">
        <w:rPr>
          <w:sz w:val="28"/>
          <w:szCs w:val="28"/>
        </w:rPr>
        <w:t xml:space="preserve"> </w:t>
      </w:r>
      <w:r>
        <w:rPr>
          <w:sz w:val="28"/>
          <w:szCs w:val="28"/>
        </w:rPr>
        <w:t>в</w:t>
      </w:r>
      <w:r w:rsidRPr="00FA5A7A">
        <w:rPr>
          <w:sz w:val="28"/>
          <w:szCs w:val="28"/>
        </w:rPr>
        <w:t xml:space="preserve">ыполнение строевых упражнений. Различные виды построений. </w:t>
      </w:r>
    </w:p>
    <w:p w:rsidR="00113715" w:rsidRPr="00703238" w:rsidRDefault="00703238" w:rsidP="00703238">
      <w:pPr>
        <w:shd w:val="clear" w:color="auto" w:fill="FFFFFF"/>
        <w:contextualSpacing/>
        <w:jc w:val="both"/>
        <w:rPr>
          <w:rFonts w:ascii="Times New Roman" w:hAnsi="Times New Roman"/>
          <w:sz w:val="28"/>
          <w:szCs w:val="28"/>
        </w:rPr>
      </w:pPr>
      <w:r>
        <w:rPr>
          <w:b/>
          <w:sz w:val="28"/>
          <w:szCs w:val="28"/>
        </w:rPr>
        <w:t xml:space="preserve">     </w:t>
      </w:r>
      <w:r w:rsidRPr="00703238">
        <w:rPr>
          <w:rFonts w:ascii="Times New Roman" w:hAnsi="Times New Roman"/>
          <w:b/>
          <w:sz w:val="28"/>
          <w:szCs w:val="28"/>
        </w:rPr>
        <w:t xml:space="preserve">2.3 </w:t>
      </w:r>
      <w:r w:rsidR="00113715" w:rsidRPr="00703238">
        <w:rPr>
          <w:rFonts w:ascii="Times New Roman" w:hAnsi="Times New Roman"/>
          <w:b/>
          <w:sz w:val="28"/>
          <w:szCs w:val="28"/>
        </w:rPr>
        <w:t>Гимнастические упражнения</w:t>
      </w:r>
      <w:r w:rsidR="00B63590">
        <w:rPr>
          <w:rFonts w:ascii="Times New Roman" w:hAnsi="Times New Roman"/>
          <w:b/>
          <w:sz w:val="28"/>
          <w:szCs w:val="28"/>
        </w:rPr>
        <w:t xml:space="preserve"> без предметов, с предметами (1час</w:t>
      </w:r>
      <w:r w:rsidR="00113715" w:rsidRPr="00703238">
        <w:rPr>
          <w:rFonts w:ascii="Times New Roman" w:hAnsi="Times New Roman"/>
          <w:b/>
          <w:sz w:val="28"/>
          <w:szCs w:val="28"/>
        </w:rPr>
        <w:t>).</w:t>
      </w:r>
      <w:r w:rsidR="00113715" w:rsidRPr="00703238">
        <w:rPr>
          <w:rFonts w:ascii="Times New Roman" w:hAnsi="Times New Roman"/>
          <w:sz w:val="28"/>
          <w:szCs w:val="28"/>
        </w:rPr>
        <w:t xml:space="preserve"> </w:t>
      </w:r>
    </w:p>
    <w:p w:rsidR="00113715" w:rsidRDefault="00113715" w:rsidP="00113715">
      <w:pPr>
        <w:shd w:val="clear" w:color="auto" w:fill="FFFFFF"/>
        <w:spacing w:after="0" w:line="240" w:lineRule="auto"/>
        <w:jc w:val="both"/>
        <w:rPr>
          <w:rFonts w:ascii="Times New Roman" w:hAnsi="Times New Roman"/>
          <w:sz w:val="28"/>
          <w:szCs w:val="28"/>
        </w:rPr>
      </w:pPr>
      <w:r>
        <w:rPr>
          <w:rFonts w:ascii="Times New Roman" w:hAnsi="Times New Roman"/>
          <w:b/>
          <w:sz w:val="28"/>
          <w:szCs w:val="28"/>
        </w:rPr>
        <w:t>Теория:</w:t>
      </w:r>
      <w:r w:rsidRPr="00FA5A7A">
        <w:rPr>
          <w:rFonts w:ascii="Times New Roman" w:hAnsi="Times New Roman"/>
          <w:sz w:val="28"/>
          <w:szCs w:val="28"/>
        </w:rPr>
        <w:t xml:space="preserve"> </w:t>
      </w:r>
      <w:r>
        <w:rPr>
          <w:rFonts w:ascii="Times New Roman" w:hAnsi="Times New Roman"/>
          <w:sz w:val="28"/>
          <w:szCs w:val="28"/>
        </w:rPr>
        <w:t>к</w:t>
      </w:r>
      <w:r w:rsidRPr="00FA5A7A">
        <w:rPr>
          <w:rFonts w:ascii="Times New Roman" w:hAnsi="Times New Roman"/>
          <w:sz w:val="28"/>
          <w:szCs w:val="28"/>
        </w:rPr>
        <w:t xml:space="preserve">лассификация упражнений с предметами и без, их влияние на формирование спортивных качеств. </w:t>
      </w:r>
    </w:p>
    <w:p w:rsidR="00113715" w:rsidRDefault="00113715" w:rsidP="00113715">
      <w:pPr>
        <w:shd w:val="clear" w:color="auto" w:fill="FFFFFF"/>
        <w:spacing w:after="0" w:line="240" w:lineRule="auto"/>
        <w:jc w:val="both"/>
        <w:rPr>
          <w:rFonts w:ascii="Times New Roman" w:hAnsi="Times New Roman"/>
          <w:sz w:val="28"/>
          <w:szCs w:val="28"/>
        </w:rPr>
      </w:pPr>
      <w:r>
        <w:rPr>
          <w:rFonts w:ascii="Times New Roman" w:hAnsi="Times New Roman"/>
          <w:b/>
          <w:sz w:val="28"/>
          <w:szCs w:val="28"/>
        </w:rPr>
        <w:t>Практика:</w:t>
      </w:r>
      <w:r w:rsidRPr="00FA5A7A">
        <w:rPr>
          <w:rFonts w:ascii="Times New Roman" w:hAnsi="Times New Roman"/>
          <w:sz w:val="28"/>
          <w:szCs w:val="28"/>
        </w:rPr>
        <w:t xml:space="preserve"> </w:t>
      </w:r>
      <w:r>
        <w:rPr>
          <w:rFonts w:ascii="Times New Roman" w:hAnsi="Times New Roman"/>
          <w:sz w:val="28"/>
          <w:szCs w:val="28"/>
        </w:rPr>
        <w:t>г</w:t>
      </w:r>
      <w:r w:rsidRPr="00FA5A7A">
        <w:rPr>
          <w:rFonts w:ascii="Times New Roman" w:hAnsi="Times New Roman"/>
          <w:sz w:val="28"/>
          <w:szCs w:val="28"/>
        </w:rPr>
        <w:t xml:space="preserve">имнастические упражнения без предметов. Упражнения для мышц рук и плечевого пояса. Упражнения для мышц ног и таза. Гимнастические упражнения с предметами. Упражнения со скакалками, резиновыми мячами. </w:t>
      </w:r>
    </w:p>
    <w:p w:rsidR="00113715" w:rsidRDefault="00113715" w:rsidP="00113715">
      <w:pPr>
        <w:shd w:val="clear" w:color="auto" w:fill="FFFFFF"/>
        <w:spacing w:after="0" w:line="240" w:lineRule="auto"/>
        <w:ind w:firstLine="426"/>
        <w:jc w:val="both"/>
        <w:rPr>
          <w:rFonts w:ascii="Times New Roman" w:hAnsi="Times New Roman"/>
          <w:sz w:val="28"/>
          <w:szCs w:val="28"/>
        </w:rPr>
      </w:pPr>
      <w:r w:rsidRPr="005B35C6">
        <w:rPr>
          <w:rFonts w:ascii="Times New Roman" w:hAnsi="Times New Roman"/>
          <w:b/>
          <w:sz w:val="28"/>
          <w:szCs w:val="28"/>
        </w:rPr>
        <w:t>2.4. Упражнения на гимнастических снарядах</w:t>
      </w:r>
      <w:r w:rsidR="00B63590">
        <w:rPr>
          <w:rFonts w:ascii="Times New Roman" w:hAnsi="Times New Roman"/>
          <w:b/>
          <w:sz w:val="28"/>
          <w:szCs w:val="28"/>
        </w:rPr>
        <w:t xml:space="preserve"> (4 часа</w:t>
      </w:r>
      <w:r w:rsidRPr="000B3D27">
        <w:rPr>
          <w:rFonts w:ascii="Times New Roman" w:hAnsi="Times New Roman"/>
          <w:b/>
          <w:sz w:val="28"/>
          <w:szCs w:val="28"/>
        </w:rPr>
        <w:t xml:space="preserve">). </w:t>
      </w:r>
    </w:p>
    <w:p w:rsidR="00113715" w:rsidRDefault="00113715" w:rsidP="00113715">
      <w:pPr>
        <w:shd w:val="clear" w:color="auto" w:fill="FFFFFF"/>
        <w:spacing w:after="0" w:line="240" w:lineRule="auto"/>
        <w:jc w:val="both"/>
        <w:rPr>
          <w:rFonts w:ascii="Times New Roman" w:hAnsi="Times New Roman"/>
          <w:sz w:val="28"/>
          <w:szCs w:val="28"/>
        </w:rPr>
      </w:pPr>
      <w:r w:rsidRPr="005B35C6">
        <w:rPr>
          <w:rFonts w:ascii="Times New Roman" w:hAnsi="Times New Roman"/>
          <w:b/>
          <w:sz w:val="28"/>
          <w:szCs w:val="28"/>
        </w:rPr>
        <w:t>Теория</w:t>
      </w:r>
      <w:r>
        <w:rPr>
          <w:rFonts w:ascii="Times New Roman" w:hAnsi="Times New Roman"/>
          <w:sz w:val="28"/>
          <w:szCs w:val="28"/>
        </w:rPr>
        <w:t>:</w:t>
      </w:r>
      <w:r w:rsidRPr="00FA5A7A">
        <w:rPr>
          <w:rFonts w:ascii="Times New Roman" w:hAnsi="Times New Roman"/>
          <w:sz w:val="28"/>
          <w:szCs w:val="28"/>
        </w:rPr>
        <w:t xml:space="preserve"> </w:t>
      </w:r>
      <w:r>
        <w:rPr>
          <w:rFonts w:ascii="Times New Roman" w:hAnsi="Times New Roman"/>
          <w:sz w:val="28"/>
          <w:szCs w:val="28"/>
        </w:rPr>
        <w:t>з</w:t>
      </w:r>
      <w:r w:rsidRPr="00FA5A7A">
        <w:rPr>
          <w:rFonts w:ascii="Times New Roman" w:hAnsi="Times New Roman"/>
          <w:sz w:val="28"/>
          <w:szCs w:val="28"/>
        </w:rPr>
        <w:t xml:space="preserve">накомство с гимнастическими снарядами. Значение упражнений на снарядах для развития спортивных качеств. </w:t>
      </w:r>
    </w:p>
    <w:p w:rsidR="00113715" w:rsidRDefault="00113715" w:rsidP="00113715">
      <w:pPr>
        <w:shd w:val="clear" w:color="auto" w:fill="FFFFFF"/>
        <w:spacing w:after="0" w:line="240" w:lineRule="auto"/>
        <w:jc w:val="both"/>
        <w:rPr>
          <w:rFonts w:ascii="Times New Roman" w:hAnsi="Times New Roman"/>
          <w:sz w:val="28"/>
          <w:szCs w:val="28"/>
        </w:rPr>
      </w:pPr>
      <w:r>
        <w:rPr>
          <w:rFonts w:ascii="Times New Roman" w:hAnsi="Times New Roman"/>
          <w:b/>
          <w:sz w:val="28"/>
          <w:szCs w:val="28"/>
        </w:rPr>
        <w:t>Практика:</w:t>
      </w:r>
      <w:r w:rsidRPr="00FA5A7A">
        <w:rPr>
          <w:rFonts w:ascii="Times New Roman" w:hAnsi="Times New Roman"/>
          <w:sz w:val="28"/>
          <w:szCs w:val="28"/>
        </w:rPr>
        <w:t xml:space="preserve"> </w:t>
      </w:r>
      <w:r>
        <w:rPr>
          <w:rFonts w:ascii="Times New Roman" w:hAnsi="Times New Roman"/>
          <w:sz w:val="28"/>
          <w:szCs w:val="28"/>
        </w:rPr>
        <w:t>у</w:t>
      </w:r>
      <w:r w:rsidRPr="00FA5A7A">
        <w:rPr>
          <w:rFonts w:ascii="Times New Roman" w:hAnsi="Times New Roman"/>
          <w:sz w:val="28"/>
          <w:szCs w:val="28"/>
        </w:rPr>
        <w:t xml:space="preserve">пражнения на гимнастических снарядах. Лазание по гимнастической стенке, канату. Ходьба по бревну. Смешанные висы. </w:t>
      </w:r>
    </w:p>
    <w:p w:rsidR="00113715" w:rsidRDefault="00113715" w:rsidP="00113715">
      <w:pPr>
        <w:shd w:val="clear" w:color="auto" w:fill="FFFFFF"/>
        <w:spacing w:after="0" w:line="240" w:lineRule="auto"/>
        <w:ind w:firstLine="426"/>
        <w:jc w:val="both"/>
        <w:rPr>
          <w:rFonts w:ascii="Times New Roman" w:hAnsi="Times New Roman"/>
          <w:sz w:val="28"/>
          <w:szCs w:val="28"/>
        </w:rPr>
      </w:pPr>
      <w:r w:rsidRPr="005B35C6">
        <w:rPr>
          <w:rFonts w:ascii="Times New Roman" w:hAnsi="Times New Roman"/>
          <w:b/>
          <w:sz w:val="28"/>
          <w:szCs w:val="28"/>
        </w:rPr>
        <w:t>2.5. Акробат</w:t>
      </w:r>
      <w:r>
        <w:rPr>
          <w:rFonts w:ascii="Times New Roman" w:hAnsi="Times New Roman"/>
          <w:b/>
          <w:sz w:val="28"/>
          <w:szCs w:val="28"/>
        </w:rPr>
        <w:t>ич</w:t>
      </w:r>
      <w:r w:rsidR="00B63590">
        <w:rPr>
          <w:rFonts w:ascii="Times New Roman" w:hAnsi="Times New Roman"/>
          <w:b/>
          <w:sz w:val="28"/>
          <w:szCs w:val="28"/>
        </w:rPr>
        <w:t>еские упражнения, прыжки, бег (2</w:t>
      </w:r>
      <w:r>
        <w:rPr>
          <w:rFonts w:ascii="Times New Roman" w:hAnsi="Times New Roman"/>
          <w:b/>
          <w:sz w:val="28"/>
          <w:szCs w:val="28"/>
        </w:rPr>
        <w:t xml:space="preserve"> часа).</w:t>
      </w:r>
      <w:r w:rsidRPr="00FA5A7A">
        <w:rPr>
          <w:rFonts w:ascii="Times New Roman" w:hAnsi="Times New Roman"/>
          <w:sz w:val="28"/>
          <w:szCs w:val="28"/>
        </w:rPr>
        <w:t xml:space="preserve"> </w:t>
      </w:r>
    </w:p>
    <w:p w:rsidR="00113715" w:rsidRDefault="00113715" w:rsidP="00113715">
      <w:pPr>
        <w:shd w:val="clear" w:color="auto" w:fill="FFFFFF"/>
        <w:spacing w:after="0" w:line="240" w:lineRule="auto"/>
        <w:jc w:val="both"/>
        <w:rPr>
          <w:rFonts w:ascii="Times New Roman" w:hAnsi="Times New Roman"/>
          <w:sz w:val="28"/>
          <w:szCs w:val="28"/>
        </w:rPr>
      </w:pPr>
      <w:r>
        <w:rPr>
          <w:rFonts w:ascii="Times New Roman" w:hAnsi="Times New Roman"/>
          <w:b/>
          <w:sz w:val="28"/>
          <w:szCs w:val="28"/>
        </w:rPr>
        <w:t>Теория:</w:t>
      </w:r>
      <w:r w:rsidRPr="00FA5A7A">
        <w:rPr>
          <w:rFonts w:ascii="Times New Roman" w:hAnsi="Times New Roman"/>
          <w:sz w:val="28"/>
          <w:szCs w:val="28"/>
        </w:rPr>
        <w:t xml:space="preserve"> </w:t>
      </w:r>
      <w:r>
        <w:rPr>
          <w:rFonts w:ascii="Times New Roman" w:hAnsi="Times New Roman"/>
          <w:sz w:val="28"/>
          <w:szCs w:val="28"/>
        </w:rPr>
        <w:t>в</w:t>
      </w:r>
      <w:r w:rsidRPr="00FA5A7A">
        <w:rPr>
          <w:rFonts w:ascii="Times New Roman" w:hAnsi="Times New Roman"/>
          <w:sz w:val="28"/>
          <w:szCs w:val="28"/>
        </w:rPr>
        <w:t xml:space="preserve">иды акробатических упражнений. </w:t>
      </w:r>
    </w:p>
    <w:p w:rsidR="00113715" w:rsidRDefault="00113715" w:rsidP="00113715">
      <w:pPr>
        <w:shd w:val="clear" w:color="auto" w:fill="FFFFFF"/>
        <w:spacing w:after="0" w:line="240" w:lineRule="auto"/>
        <w:jc w:val="both"/>
        <w:rPr>
          <w:rFonts w:ascii="Times New Roman" w:hAnsi="Times New Roman"/>
          <w:sz w:val="28"/>
          <w:szCs w:val="28"/>
        </w:rPr>
      </w:pPr>
      <w:r>
        <w:rPr>
          <w:rFonts w:ascii="Times New Roman" w:hAnsi="Times New Roman"/>
          <w:b/>
          <w:sz w:val="28"/>
          <w:szCs w:val="28"/>
        </w:rPr>
        <w:t>Практика:</w:t>
      </w:r>
      <w:r w:rsidRPr="00FA5A7A">
        <w:rPr>
          <w:rFonts w:ascii="Times New Roman" w:hAnsi="Times New Roman"/>
          <w:sz w:val="28"/>
          <w:szCs w:val="28"/>
        </w:rPr>
        <w:t xml:space="preserve"> </w:t>
      </w:r>
      <w:r>
        <w:rPr>
          <w:rFonts w:ascii="Times New Roman" w:hAnsi="Times New Roman"/>
          <w:sz w:val="28"/>
          <w:szCs w:val="28"/>
        </w:rPr>
        <w:t>а</w:t>
      </w:r>
      <w:r w:rsidRPr="00FA5A7A">
        <w:rPr>
          <w:rFonts w:ascii="Times New Roman" w:hAnsi="Times New Roman"/>
          <w:sz w:val="28"/>
          <w:szCs w:val="28"/>
        </w:rPr>
        <w:t xml:space="preserve">кробатические упражнения. Перекаты вперед, кувырки вперед. Стойка на лопатках. Прыжки с места в длину, вверх. Прыжки с разбега в длину, в высоту. Прыжки вперед и назад «лягушкой». Бег с ускорением до 20 м. Комбинированные эстафеты. </w:t>
      </w:r>
    </w:p>
    <w:p w:rsidR="00113715" w:rsidRDefault="00113715" w:rsidP="00113715">
      <w:pPr>
        <w:shd w:val="clear" w:color="auto" w:fill="FFFFFF"/>
        <w:spacing w:after="0" w:line="240" w:lineRule="auto"/>
        <w:ind w:firstLine="426"/>
        <w:jc w:val="both"/>
        <w:rPr>
          <w:rFonts w:ascii="Times New Roman" w:hAnsi="Times New Roman"/>
          <w:sz w:val="28"/>
          <w:szCs w:val="28"/>
        </w:rPr>
      </w:pPr>
      <w:r w:rsidRPr="005B35C6">
        <w:rPr>
          <w:rFonts w:ascii="Times New Roman" w:hAnsi="Times New Roman"/>
          <w:b/>
          <w:sz w:val="28"/>
          <w:szCs w:val="28"/>
        </w:rPr>
        <w:t xml:space="preserve">2.6. Подвижные </w:t>
      </w:r>
      <w:r w:rsidR="00B63590">
        <w:rPr>
          <w:rFonts w:ascii="Times New Roman" w:hAnsi="Times New Roman"/>
          <w:b/>
          <w:sz w:val="28"/>
          <w:szCs w:val="28"/>
        </w:rPr>
        <w:t>игры (3 часа</w:t>
      </w:r>
      <w:r w:rsidRPr="000B3D27">
        <w:rPr>
          <w:rFonts w:ascii="Times New Roman" w:hAnsi="Times New Roman"/>
          <w:b/>
          <w:sz w:val="28"/>
          <w:szCs w:val="28"/>
        </w:rPr>
        <w:t>).</w:t>
      </w:r>
    </w:p>
    <w:p w:rsidR="00113715" w:rsidRDefault="00113715" w:rsidP="00113715">
      <w:pPr>
        <w:shd w:val="clear" w:color="auto" w:fill="FFFFFF"/>
        <w:spacing w:after="0" w:line="240" w:lineRule="auto"/>
        <w:jc w:val="both"/>
        <w:rPr>
          <w:rFonts w:ascii="Times New Roman" w:hAnsi="Times New Roman"/>
          <w:sz w:val="28"/>
          <w:szCs w:val="28"/>
        </w:rPr>
      </w:pPr>
      <w:r w:rsidRPr="005B35C6">
        <w:rPr>
          <w:rFonts w:ascii="Times New Roman" w:hAnsi="Times New Roman"/>
          <w:b/>
          <w:sz w:val="28"/>
          <w:szCs w:val="28"/>
        </w:rPr>
        <w:t>Теория</w:t>
      </w:r>
      <w:r>
        <w:rPr>
          <w:rFonts w:ascii="Times New Roman" w:hAnsi="Times New Roman"/>
          <w:sz w:val="28"/>
          <w:szCs w:val="28"/>
        </w:rPr>
        <w:t>:</w:t>
      </w:r>
      <w:r w:rsidRPr="00FA5A7A">
        <w:rPr>
          <w:rFonts w:ascii="Times New Roman" w:hAnsi="Times New Roman"/>
          <w:sz w:val="28"/>
          <w:szCs w:val="28"/>
        </w:rPr>
        <w:t xml:space="preserve"> </w:t>
      </w:r>
      <w:r>
        <w:rPr>
          <w:rFonts w:ascii="Times New Roman" w:hAnsi="Times New Roman"/>
          <w:sz w:val="28"/>
          <w:szCs w:val="28"/>
        </w:rPr>
        <w:t>в</w:t>
      </w:r>
      <w:r w:rsidRPr="00FA5A7A">
        <w:rPr>
          <w:rFonts w:ascii="Times New Roman" w:hAnsi="Times New Roman"/>
          <w:sz w:val="28"/>
          <w:szCs w:val="28"/>
        </w:rPr>
        <w:t xml:space="preserve">иды спортивных игр. Правила. </w:t>
      </w:r>
    </w:p>
    <w:p w:rsidR="00113715" w:rsidRDefault="00113715" w:rsidP="00113715">
      <w:pPr>
        <w:shd w:val="clear" w:color="auto" w:fill="FFFFFF"/>
        <w:spacing w:after="0" w:line="240" w:lineRule="auto"/>
        <w:jc w:val="both"/>
        <w:rPr>
          <w:rFonts w:ascii="Times New Roman" w:hAnsi="Times New Roman"/>
          <w:sz w:val="28"/>
          <w:szCs w:val="28"/>
        </w:rPr>
      </w:pPr>
      <w:r>
        <w:rPr>
          <w:rFonts w:ascii="Times New Roman" w:hAnsi="Times New Roman"/>
          <w:b/>
          <w:sz w:val="28"/>
          <w:szCs w:val="28"/>
        </w:rPr>
        <w:t>Практика:</w:t>
      </w:r>
      <w:r w:rsidRPr="00FA5A7A">
        <w:rPr>
          <w:rFonts w:ascii="Times New Roman" w:hAnsi="Times New Roman"/>
          <w:sz w:val="28"/>
          <w:szCs w:val="28"/>
        </w:rPr>
        <w:t xml:space="preserve"> </w:t>
      </w:r>
      <w:r>
        <w:rPr>
          <w:rFonts w:ascii="Times New Roman" w:hAnsi="Times New Roman"/>
          <w:sz w:val="28"/>
          <w:szCs w:val="28"/>
        </w:rPr>
        <w:t>п</w:t>
      </w:r>
      <w:r w:rsidR="0099280B">
        <w:rPr>
          <w:rFonts w:ascii="Times New Roman" w:hAnsi="Times New Roman"/>
          <w:sz w:val="28"/>
          <w:szCs w:val="28"/>
        </w:rPr>
        <w:t>одвижные игры: «змейка», «три на два», «солнышко», «летающий мяч», «мяч в обруче</w:t>
      </w:r>
      <w:r w:rsidRPr="00FA5A7A">
        <w:rPr>
          <w:rFonts w:ascii="Times New Roman" w:hAnsi="Times New Roman"/>
          <w:sz w:val="28"/>
          <w:szCs w:val="28"/>
        </w:rPr>
        <w:t>»</w:t>
      </w:r>
      <w:r w:rsidR="0099280B">
        <w:rPr>
          <w:rFonts w:ascii="Times New Roman" w:hAnsi="Times New Roman"/>
          <w:sz w:val="28"/>
          <w:szCs w:val="28"/>
        </w:rPr>
        <w:t>, «защита укрепление», «живая цель</w:t>
      </w:r>
      <w:r>
        <w:rPr>
          <w:rFonts w:ascii="Times New Roman" w:hAnsi="Times New Roman"/>
          <w:sz w:val="28"/>
          <w:szCs w:val="28"/>
        </w:rPr>
        <w:t xml:space="preserve">». </w:t>
      </w:r>
      <w:r w:rsidRPr="006C5404">
        <w:rPr>
          <w:rFonts w:ascii="Times New Roman" w:hAnsi="Times New Roman"/>
          <w:b/>
          <w:sz w:val="28"/>
          <w:szCs w:val="28"/>
        </w:rPr>
        <w:t>Беседа:</w:t>
      </w:r>
      <w:r w:rsidRPr="00FA5A7A">
        <w:rPr>
          <w:rFonts w:ascii="Times New Roman" w:hAnsi="Times New Roman"/>
          <w:sz w:val="28"/>
          <w:szCs w:val="28"/>
        </w:rPr>
        <w:t xml:space="preserve"> «Что такое </w:t>
      </w:r>
      <w:r w:rsidR="0099280B">
        <w:rPr>
          <w:rFonts w:ascii="Times New Roman" w:hAnsi="Times New Roman"/>
          <w:sz w:val="28"/>
          <w:szCs w:val="28"/>
        </w:rPr>
        <w:t>спортивные игры</w:t>
      </w:r>
      <w:r w:rsidRPr="00FA5A7A">
        <w:rPr>
          <w:rFonts w:ascii="Times New Roman" w:hAnsi="Times New Roman"/>
          <w:sz w:val="28"/>
          <w:szCs w:val="28"/>
        </w:rPr>
        <w:t xml:space="preserve">» </w:t>
      </w:r>
    </w:p>
    <w:p w:rsidR="00113715" w:rsidRDefault="00113715" w:rsidP="00113715">
      <w:pPr>
        <w:shd w:val="clear" w:color="auto" w:fill="FFFFFF"/>
        <w:spacing w:after="0" w:line="240" w:lineRule="auto"/>
        <w:jc w:val="both"/>
        <w:rPr>
          <w:rFonts w:ascii="Times New Roman" w:hAnsi="Times New Roman"/>
          <w:sz w:val="28"/>
          <w:szCs w:val="28"/>
        </w:rPr>
      </w:pPr>
      <w:r w:rsidRPr="006C5404">
        <w:rPr>
          <w:rFonts w:ascii="Times New Roman" w:hAnsi="Times New Roman"/>
          <w:b/>
          <w:sz w:val="28"/>
          <w:szCs w:val="28"/>
        </w:rPr>
        <w:t>Спортивные подвижные игры</w:t>
      </w:r>
      <w:r w:rsidRPr="00FA5A7A">
        <w:rPr>
          <w:rFonts w:ascii="Times New Roman" w:hAnsi="Times New Roman"/>
          <w:sz w:val="28"/>
          <w:szCs w:val="28"/>
        </w:rPr>
        <w:t xml:space="preserve">. </w:t>
      </w:r>
    </w:p>
    <w:p w:rsidR="00113715" w:rsidRDefault="00113715" w:rsidP="00113715">
      <w:pPr>
        <w:shd w:val="clear" w:color="auto" w:fill="FFFFFF"/>
        <w:spacing w:after="0" w:line="240" w:lineRule="auto"/>
        <w:jc w:val="both"/>
        <w:rPr>
          <w:rFonts w:ascii="Times New Roman" w:hAnsi="Times New Roman"/>
          <w:sz w:val="28"/>
          <w:szCs w:val="28"/>
        </w:rPr>
      </w:pPr>
      <w:r w:rsidRPr="006C5404">
        <w:rPr>
          <w:rFonts w:ascii="Times New Roman" w:hAnsi="Times New Roman"/>
          <w:b/>
          <w:sz w:val="28"/>
          <w:szCs w:val="28"/>
        </w:rPr>
        <w:t>Оборудование</w:t>
      </w:r>
      <w:r w:rsidRPr="00FA5A7A">
        <w:rPr>
          <w:rFonts w:ascii="Times New Roman" w:hAnsi="Times New Roman"/>
          <w:sz w:val="28"/>
          <w:szCs w:val="28"/>
        </w:rPr>
        <w:t xml:space="preserve">: скакалки, футбольные мячи, гимнастическая стенка, канат, брусья, гантели. </w:t>
      </w:r>
    </w:p>
    <w:p w:rsidR="00113715" w:rsidRPr="008060D1" w:rsidRDefault="008060D1" w:rsidP="00113715">
      <w:pPr>
        <w:shd w:val="clear" w:color="auto" w:fill="FFFFFF"/>
        <w:contextualSpacing/>
        <w:jc w:val="both"/>
        <w:rPr>
          <w:rFonts w:ascii="Times New Roman" w:hAnsi="Times New Roman"/>
          <w:sz w:val="28"/>
          <w:szCs w:val="28"/>
        </w:rPr>
      </w:pPr>
      <w:r>
        <w:rPr>
          <w:rFonts w:ascii="Times New Roman" w:hAnsi="Times New Roman"/>
          <w:b/>
          <w:sz w:val="28"/>
          <w:szCs w:val="28"/>
        </w:rPr>
        <w:t>3.</w:t>
      </w:r>
      <w:r w:rsidR="00113715" w:rsidRPr="008060D1">
        <w:rPr>
          <w:rFonts w:ascii="Times New Roman" w:hAnsi="Times New Roman"/>
          <w:b/>
          <w:sz w:val="28"/>
          <w:szCs w:val="28"/>
        </w:rPr>
        <w:t>Специ</w:t>
      </w:r>
      <w:r w:rsidR="00FC05AD">
        <w:rPr>
          <w:rFonts w:ascii="Times New Roman" w:hAnsi="Times New Roman"/>
          <w:b/>
          <w:sz w:val="28"/>
          <w:szCs w:val="28"/>
        </w:rPr>
        <w:t>альная физическая подготовка (30</w:t>
      </w:r>
      <w:r w:rsidR="00113715" w:rsidRPr="008060D1">
        <w:rPr>
          <w:rFonts w:ascii="Times New Roman" w:hAnsi="Times New Roman"/>
          <w:b/>
          <w:sz w:val="28"/>
          <w:szCs w:val="28"/>
        </w:rPr>
        <w:t xml:space="preserve"> часов).</w:t>
      </w:r>
      <w:r w:rsidR="00113715" w:rsidRPr="008060D1">
        <w:rPr>
          <w:rFonts w:ascii="Times New Roman" w:hAnsi="Times New Roman"/>
          <w:sz w:val="28"/>
          <w:szCs w:val="28"/>
        </w:rPr>
        <w:t xml:space="preserve"> </w:t>
      </w:r>
    </w:p>
    <w:p w:rsidR="00113715" w:rsidRDefault="00113715" w:rsidP="00113715">
      <w:pPr>
        <w:shd w:val="clear" w:color="auto" w:fill="FFFFFF"/>
        <w:spacing w:after="0" w:line="240" w:lineRule="auto"/>
        <w:jc w:val="both"/>
        <w:rPr>
          <w:rFonts w:ascii="Times New Roman" w:hAnsi="Times New Roman"/>
          <w:sz w:val="28"/>
          <w:szCs w:val="28"/>
        </w:rPr>
      </w:pPr>
      <w:r w:rsidRPr="006C5404">
        <w:rPr>
          <w:rFonts w:ascii="Times New Roman" w:hAnsi="Times New Roman"/>
          <w:b/>
          <w:sz w:val="28"/>
          <w:szCs w:val="28"/>
        </w:rPr>
        <w:t>Формы занятий</w:t>
      </w:r>
      <w:r w:rsidRPr="006C5404">
        <w:rPr>
          <w:rFonts w:ascii="Times New Roman" w:hAnsi="Times New Roman"/>
          <w:sz w:val="28"/>
          <w:szCs w:val="28"/>
        </w:rPr>
        <w:t xml:space="preserve">: беседа, игра, практическая работа, выполнение нормативов. </w:t>
      </w:r>
    </w:p>
    <w:p w:rsidR="00113715" w:rsidRPr="008060D1" w:rsidRDefault="008060D1" w:rsidP="008060D1">
      <w:pPr>
        <w:shd w:val="clear" w:color="auto" w:fill="FFFFFF"/>
        <w:contextualSpacing/>
        <w:jc w:val="both"/>
        <w:rPr>
          <w:rFonts w:ascii="Times New Roman" w:hAnsi="Times New Roman"/>
          <w:sz w:val="28"/>
          <w:szCs w:val="28"/>
        </w:rPr>
      </w:pPr>
      <w:r w:rsidRPr="008060D1">
        <w:rPr>
          <w:rFonts w:ascii="Times New Roman" w:hAnsi="Times New Roman"/>
          <w:b/>
          <w:sz w:val="28"/>
          <w:szCs w:val="28"/>
        </w:rPr>
        <w:t>4.</w:t>
      </w:r>
      <w:r w:rsidR="00113715" w:rsidRPr="008060D1">
        <w:rPr>
          <w:rFonts w:ascii="Times New Roman" w:hAnsi="Times New Roman"/>
          <w:b/>
          <w:sz w:val="28"/>
          <w:szCs w:val="28"/>
        </w:rPr>
        <w:t>Ко</w:t>
      </w:r>
      <w:r w:rsidR="00FC05AD">
        <w:rPr>
          <w:rFonts w:ascii="Times New Roman" w:hAnsi="Times New Roman"/>
          <w:b/>
          <w:sz w:val="28"/>
          <w:szCs w:val="28"/>
        </w:rPr>
        <w:t>нтрольные игры и соревнования (5</w:t>
      </w:r>
      <w:r w:rsidR="007C1925">
        <w:rPr>
          <w:rFonts w:ascii="Times New Roman" w:hAnsi="Times New Roman"/>
          <w:b/>
          <w:sz w:val="28"/>
          <w:szCs w:val="28"/>
        </w:rPr>
        <w:t xml:space="preserve"> часа</w:t>
      </w:r>
      <w:r w:rsidR="00113715" w:rsidRPr="008060D1">
        <w:rPr>
          <w:rFonts w:ascii="Times New Roman" w:hAnsi="Times New Roman"/>
          <w:b/>
          <w:sz w:val="28"/>
          <w:szCs w:val="28"/>
        </w:rPr>
        <w:t>)</w:t>
      </w:r>
      <w:r w:rsidR="00113715" w:rsidRPr="008060D1">
        <w:rPr>
          <w:rFonts w:ascii="Times New Roman" w:hAnsi="Times New Roman"/>
          <w:sz w:val="28"/>
          <w:szCs w:val="28"/>
        </w:rPr>
        <w:t xml:space="preserve"> </w:t>
      </w:r>
    </w:p>
    <w:p w:rsidR="00113715" w:rsidRDefault="00113715" w:rsidP="00113715">
      <w:pPr>
        <w:shd w:val="clear" w:color="auto" w:fill="FFFFFF"/>
        <w:spacing w:after="0" w:line="240" w:lineRule="auto"/>
        <w:jc w:val="both"/>
        <w:rPr>
          <w:rFonts w:ascii="Times New Roman" w:hAnsi="Times New Roman"/>
          <w:sz w:val="28"/>
          <w:szCs w:val="28"/>
        </w:rPr>
      </w:pPr>
      <w:r w:rsidRPr="006C5404">
        <w:rPr>
          <w:rFonts w:ascii="Times New Roman" w:hAnsi="Times New Roman"/>
          <w:b/>
          <w:sz w:val="28"/>
          <w:szCs w:val="28"/>
        </w:rPr>
        <w:t>Формы занятий</w:t>
      </w:r>
      <w:r w:rsidRPr="006C5404">
        <w:rPr>
          <w:rFonts w:ascii="Times New Roman" w:hAnsi="Times New Roman"/>
          <w:sz w:val="28"/>
          <w:szCs w:val="28"/>
        </w:rPr>
        <w:t xml:space="preserve">: соревнования. </w:t>
      </w:r>
    </w:p>
    <w:p w:rsidR="008060D1" w:rsidRDefault="00113715" w:rsidP="00113715">
      <w:pPr>
        <w:shd w:val="clear" w:color="auto" w:fill="FFFFFF"/>
        <w:spacing w:after="0" w:line="240" w:lineRule="auto"/>
        <w:jc w:val="both"/>
        <w:rPr>
          <w:rFonts w:ascii="Times New Roman" w:hAnsi="Times New Roman"/>
          <w:sz w:val="28"/>
          <w:szCs w:val="28"/>
        </w:rPr>
      </w:pPr>
      <w:r>
        <w:rPr>
          <w:rFonts w:ascii="Times New Roman" w:hAnsi="Times New Roman"/>
          <w:b/>
          <w:sz w:val="28"/>
          <w:szCs w:val="28"/>
        </w:rPr>
        <w:lastRenderedPageBreak/>
        <w:t>Теория:</w:t>
      </w:r>
      <w:r>
        <w:rPr>
          <w:rFonts w:ascii="Times New Roman" w:hAnsi="Times New Roman"/>
          <w:sz w:val="28"/>
          <w:szCs w:val="28"/>
        </w:rPr>
        <w:t xml:space="preserve"> о</w:t>
      </w:r>
      <w:r w:rsidRPr="006C5404">
        <w:rPr>
          <w:rFonts w:ascii="Times New Roman" w:hAnsi="Times New Roman"/>
          <w:sz w:val="28"/>
          <w:szCs w:val="28"/>
        </w:rPr>
        <w:t xml:space="preserve">сновы судейства и правила организации соревнований в </w:t>
      </w:r>
      <w:r w:rsidR="008060D1">
        <w:rPr>
          <w:rFonts w:ascii="Times New Roman" w:hAnsi="Times New Roman"/>
          <w:sz w:val="28"/>
          <w:szCs w:val="28"/>
        </w:rPr>
        <w:t>баскетболе, футболе и волейболе</w:t>
      </w:r>
      <w:r w:rsidRPr="006C5404">
        <w:rPr>
          <w:rFonts w:ascii="Times New Roman" w:hAnsi="Times New Roman"/>
          <w:sz w:val="28"/>
          <w:szCs w:val="28"/>
        </w:rPr>
        <w:t xml:space="preserve">. </w:t>
      </w:r>
    </w:p>
    <w:p w:rsidR="00113715" w:rsidRDefault="00113715" w:rsidP="00113715">
      <w:pPr>
        <w:shd w:val="clear" w:color="auto" w:fill="FFFFFF"/>
        <w:spacing w:after="0" w:line="240" w:lineRule="auto"/>
        <w:jc w:val="both"/>
        <w:rPr>
          <w:rFonts w:ascii="Times New Roman" w:hAnsi="Times New Roman"/>
          <w:sz w:val="28"/>
          <w:szCs w:val="28"/>
        </w:rPr>
      </w:pPr>
      <w:r>
        <w:rPr>
          <w:rFonts w:ascii="Times New Roman" w:hAnsi="Times New Roman"/>
          <w:b/>
          <w:sz w:val="28"/>
          <w:szCs w:val="28"/>
        </w:rPr>
        <w:t>Практика:</w:t>
      </w:r>
      <w:r>
        <w:rPr>
          <w:rFonts w:ascii="Times New Roman" w:hAnsi="Times New Roman"/>
          <w:sz w:val="28"/>
          <w:szCs w:val="28"/>
        </w:rPr>
        <w:t xml:space="preserve"> с</w:t>
      </w:r>
      <w:r w:rsidR="008060D1">
        <w:rPr>
          <w:rFonts w:ascii="Times New Roman" w:hAnsi="Times New Roman"/>
          <w:sz w:val="28"/>
          <w:szCs w:val="28"/>
        </w:rPr>
        <w:t>оревнования между учащимися, выездные товарищеские соревнования в другие образовательные учреждения, участие</w:t>
      </w:r>
      <w:r w:rsidRPr="006C5404">
        <w:rPr>
          <w:rFonts w:ascii="Times New Roman" w:hAnsi="Times New Roman"/>
          <w:sz w:val="28"/>
          <w:szCs w:val="28"/>
        </w:rPr>
        <w:t xml:space="preserve"> </w:t>
      </w:r>
      <w:r w:rsidR="008060D1">
        <w:rPr>
          <w:rFonts w:ascii="Times New Roman" w:hAnsi="Times New Roman"/>
          <w:sz w:val="28"/>
          <w:szCs w:val="28"/>
        </w:rPr>
        <w:t>в районных соревнованиях.</w:t>
      </w:r>
      <w:r w:rsidRPr="006C5404">
        <w:rPr>
          <w:rFonts w:ascii="Times New Roman" w:hAnsi="Times New Roman"/>
          <w:sz w:val="28"/>
          <w:szCs w:val="28"/>
        </w:rPr>
        <w:t xml:space="preserve"> </w:t>
      </w:r>
    </w:p>
    <w:p w:rsidR="00113715" w:rsidRDefault="00113715" w:rsidP="00113715">
      <w:pPr>
        <w:shd w:val="clear" w:color="auto" w:fill="FFFFFF"/>
        <w:spacing w:after="0" w:line="240" w:lineRule="auto"/>
        <w:jc w:val="both"/>
        <w:rPr>
          <w:rFonts w:ascii="Times New Roman" w:hAnsi="Times New Roman"/>
          <w:sz w:val="28"/>
          <w:szCs w:val="28"/>
        </w:rPr>
      </w:pPr>
      <w:r w:rsidRPr="006C5404">
        <w:rPr>
          <w:rFonts w:ascii="Times New Roman" w:hAnsi="Times New Roman"/>
          <w:b/>
          <w:sz w:val="28"/>
          <w:szCs w:val="28"/>
        </w:rPr>
        <w:t>Оборудование:</w:t>
      </w:r>
      <w:r w:rsidRPr="006C5404">
        <w:rPr>
          <w:rFonts w:ascii="Times New Roman" w:hAnsi="Times New Roman"/>
          <w:sz w:val="28"/>
          <w:szCs w:val="28"/>
        </w:rPr>
        <w:t xml:space="preserve"> </w:t>
      </w:r>
      <w:r w:rsidR="005B72D4" w:rsidRPr="006C5404">
        <w:rPr>
          <w:rFonts w:ascii="Times New Roman" w:hAnsi="Times New Roman"/>
          <w:sz w:val="28"/>
          <w:szCs w:val="28"/>
        </w:rPr>
        <w:t>футбольные</w:t>
      </w:r>
      <w:r w:rsidR="005B72D4">
        <w:rPr>
          <w:rFonts w:ascii="Times New Roman" w:hAnsi="Times New Roman"/>
          <w:sz w:val="28"/>
          <w:szCs w:val="28"/>
        </w:rPr>
        <w:t>, баскетбольные и волейбольные</w:t>
      </w:r>
      <w:r w:rsidRPr="006C5404">
        <w:rPr>
          <w:rFonts w:ascii="Times New Roman" w:hAnsi="Times New Roman"/>
          <w:sz w:val="28"/>
          <w:szCs w:val="28"/>
        </w:rPr>
        <w:t xml:space="preserve"> мячи, фишки.</w:t>
      </w:r>
    </w:p>
    <w:p w:rsidR="00113715" w:rsidRPr="008060D1" w:rsidRDefault="008060D1" w:rsidP="008060D1">
      <w:pPr>
        <w:shd w:val="clear" w:color="auto" w:fill="FFFFFF"/>
        <w:contextualSpacing/>
        <w:jc w:val="both"/>
        <w:rPr>
          <w:rFonts w:ascii="Times New Roman" w:hAnsi="Times New Roman"/>
          <w:sz w:val="28"/>
          <w:szCs w:val="28"/>
        </w:rPr>
      </w:pPr>
      <w:r w:rsidRPr="008060D1">
        <w:rPr>
          <w:rFonts w:ascii="Times New Roman" w:hAnsi="Times New Roman"/>
          <w:b/>
          <w:sz w:val="28"/>
          <w:szCs w:val="28"/>
        </w:rPr>
        <w:t>5.</w:t>
      </w:r>
      <w:r w:rsidR="00FC05AD">
        <w:rPr>
          <w:rFonts w:ascii="Times New Roman" w:hAnsi="Times New Roman"/>
          <w:b/>
          <w:sz w:val="28"/>
          <w:szCs w:val="28"/>
        </w:rPr>
        <w:t>Повторение (4</w:t>
      </w:r>
      <w:r w:rsidR="007C1925">
        <w:rPr>
          <w:rFonts w:ascii="Times New Roman" w:hAnsi="Times New Roman"/>
          <w:b/>
          <w:sz w:val="28"/>
          <w:szCs w:val="28"/>
        </w:rPr>
        <w:t xml:space="preserve"> часа</w:t>
      </w:r>
      <w:r w:rsidR="00113715" w:rsidRPr="008060D1">
        <w:rPr>
          <w:rFonts w:ascii="Times New Roman" w:hAnsi="Times New Roman"/>
          <w:b/>
          <w:sz w:val="28"/>
          <w:szCs w:val="28"/>
        </w:rPr>
        <w:t>)</w:t>
      </w:r>
      <w:r w:rsidR="00113715" w:rsidRPr="008060D1">
        <w:rPr>
          <w:rFonts w:ascii="Times New Roman" w:hAnsi="Times New Roman"/>
          <w:sz w:val="28"/>
          <w:szCs w:val="28"/>
        </w:rPr>
        <w:t xml:space="preserve"> </w:t>
      </w:r>
    </w:p>
    <w:p w:rsidR="00113715" w:rsidRDefault="00113715" w:rsidP="00113715">
      <w:pPr>
        <w:shd w:val="clear" w:color="auto" w:fill="FFFFFF"/>
        <w:spacing w:after="0" w:line="240" w:lineRule="auto"/>
        <w:jc w:val="both"/>
        <w:rPr>
          <w:rFonts w:ascii="Times New Roman" w:hAnsi="Times New Roman"/>
          <w:sz w:val="28"/>
          <w:szCs w:val="28"/>
        </w:rPr>
      </w:pPr>
      <w:r w:rsidRPr="006C5404">
        <w:rPr>
          <w:rFonts w:ascii="Times New Roman" w:hAnsi="Times New Roman"/>
          <w:b/>
          <w:sz w:val="28"/>
          <w:szCs w:val="28"/>
        </w:rPr>
        <w:t>Формы занятий</w:t>
      </w:r>
      <w:r w:rsidRPr="006C5404">
        <w:rPr>
          <w:rFonts w:ascii="Times New Roman" w:hAnsi="Times New Roman"/>
          <w:sz w:val="28"/>
          <w:szCs w:val="28"/>
        </w:rPr>
        <w:t xml:space="preserve">: беседа, игра, практическая работа, соревнование. </w:t>
      </w:r>
    </w:p>
    <w:p w:rsidR="00113715" w:rsidRDefault="00113715" w:rsidP="00113715">
      <w:pPr>
        <w:shd w:val="clear" w:color="auto" w:fill="FFFFFF"/>
        <w:spacing w:after="0" w:line="240" w:lineRule="auto"/>
        <w:jc w:val="both"/>
        <w:rPr>
          <w:rFonts w:ascii="Times New Roman" w:hAnsi="Times New Roman"/>
          <w:sz w:val="28"/>
          <w:szCs w:val="28"/>
        </w:rPr>
      </w:pPr>
      <w:r w:rsidRPr="006C5404">
        <w:rPr>
          <w:rFonts w:ascii="Times New Roman" w:hAnsi="Times New Roman"/>
          <w:b/>
          <w:sz w:val="28"/>
          <w:szCs w:val="28"/>
        </w:rPr>
        <w:t>Теория</w:t>
      </w:r>
      <w:r>
        <w:rPr>
          <w:rFonts w:ascii="Times New Roman" w:hAnsi="Times New Roman"/>
          <w:sz w:val="28"/>
          <w:szCs w:val="28"/>
        </w:rPr>
        <w:t>: п</w:t>
      </w:r>
      <w:r w:rsidRPr="006C5404">
        <w:rPr>
          <w:rFonts w:ascii="Times New Roman" w:hAnsi="Times New Roman"/>
          <w:sz w:val="28"/>
          <w:szCs w:val="28"/>
        </w:rPr>
        <w:t>овторе</w:t>
      </w:r>
      <w:r w:rsidR="005B72D4">
        <w:rPr>
          <w:rFonts w:ascii="Times New Roman" w:hAnsi="Times New Roman"/>
          <w:sz w:val="28"/>
          <w:szCs w:val="28"/>
        </w:rPr>
        <w:t>ние теории, правил игры в баскетбол, волейбол, футбол</w:t>
      </w:r>
      <w:r w:rsidRPr="006C5404">
        <w:rPr>
          <w:rFonts w:ascii="Times New Roman" w:hAnsi="Times New Roman"/>
          <w:sz w:val="28"/>
          <w:szCs w:val="28"/>
        </w:rPr>
        <w:t xml:space="preserve">. </w:t>
      </w:r>
    </w:p>
    <w:p w:rsidR="00113715" w:rsidRDefault="00113715" w:rsidP="00113715">
      <w:pPr>
        <w:shd w:val="clear" w:color="auto" w:fill="FFFFFF"/>
        <w:spacing w:after="0" w:line="240" w:lineRule="auto"/>
        <w:jc w:val="both"/>
        <w:rPr>
          <w:rFonts w:ascii="Times New Roman" w:hAnsi="Times New Roman"/>
          <w:sz w:val="28"/>
          <w:szCs w:val="28"/>
        </w:rPr>
      </w:pPr>
      <w:r>
        <w:rPr>
          <w:rFonts w:ascii="Times New Roman" w:hAnsi="Times New Roman"/>
          <w:b/>
          <w:sz w:val="28"/>
          <w:szCs w:val="28"/>
        </w:rPr>
        <w:t xml:space="preserve">Практика: </w:t>
      </w:r>
      <w:r w:rsidRPr="00775CAC">
        <w:rPr>
          <w:rFonts w:ascii="Times New Roman" w:hAnsi="Times New Roman"/>
          <w:sz w:val="28"/>
          <w:szCs w:val="28"/>
        </w:rPr>
        <w:t>п</w:t>
      </w:r>
      <w:r w:rsidRPr="006C5404">
        <w:rPr>
          <w:rFonts w:ascii="Times New Roman" w:hAnsi="Times New Roman"/>
          <w:sz w:val="28"/>
          <w:szCs w:val="28"/>
        </w:rPr>
        <w:t xml:space="preserve">овторение упражнений ОФП, СФП, ТТП. Сдача нормативов по общей, специальной физической и технической подготовке. </w:t>
      </w:r>
    </w:p>
    <w:p w:rsidR="008060D1" w:rsidRDefault="00113715" w:rsidP="008060D1">
      <w:pPr>
        <w:shd w:val="clear" w:color="auto" w:fill="FFFFFF"/>
        <w:spacing w:after="0" w:line="240" w:lineRule="auto"/>
        <w:jc w:val="both"/>
        <w:rPr>
          <w:rFonts w:ascii="Times New Roman" w:hAnsi="Times New Roman"/>
          <w:sz w:val="28"/>
          <w:szCs w:val="28"/>
        </w:rPr>
      </w:pPr>
      <w:r w:rsidRPr="006C5404">
        <w:rPr>
          <w:rFonts w:ascii="Times New Roman" w:hAnsi="Times New Roman"/>
          <w:b/>
          <w:sz w:val="28"/>
          <w:szCs w:val="28"/>
        </w:rPr>
        <w:t>Оборудование:</w:t>
      </w:r>
      <w:r w:rsidRPr="006C5404">
        <w:rPr>
          <w:rFonts w:ascii="Times New Roman" w:hAnsi="Times New Roman"/>
          <w:sz w:val="28"/>
          <w:szCs w:val="28"/>
        </w:rPr>
        <w:t xml:space="preserve"> </w:t>
      </w:r>
      <w:r w:rsidR="005B72D4" w:rsidRPr="006C5404">
        <w:rPr>
          <w:rFonts w:ascii="Times New Roman" w:hAnsi="Times New Roman"/>
          <w:sz w:val="28"/>
          <w:szCs w:val="28"/>
        </w:rPr>
        <w:t>футбольные</w:t>
      </w:r>
      <w:r w:rsidR="005B72D4">
        <w:rPr>
          <w:rFonts w:ascii="Times New Roman" w:hAnsi="Times New Roman"/>
          <w:sz w:val="28"/>
          <w:szCs w:val="28"/>
        </w:rPr>
        <w:t xml:space="preserve">, волейбольные, баскетбольные </w:t>
      </w:r>
      <w:r w:rsidRPr="006C5404">
        <w:rPr>
          <w:rFonts w:ascii="Times New Roman" w:hAnsi="Times New Roman"/>
          <w:sz w:val="28"/>
          <w:szCs w:val="28"/>
        </w:rPr>
        <w:t>мячи, фишки, гантели, скакалки.</w:t>
      </w:r>
    </w:p>
    <w:p w:rsidR="00113715" w:rsidRPr="008060D1" w:rsidRDefault="00113715" w:rsidP="008060D1">
      <w:pPr>
        <w:shd w:val="clear" w:color="auto" w:fill="FFFFFF"/>
        <w:spacing w:after="0" w:line="240" w:lineRule="auto"/>
        <w:jc w:val="both"/>
        <w:rPr>
          <w:rFonts w:ascii="Times New Roman" w:hAnsi="Times New Roman"/>
          <w:sz w:val="28"/>
          <w:szCs w:val="28"/>
        </w:rPr>
      </w:pPr>
      <w:r w:rsidRPr="00C62BC7">
        <w:rPr>
          <w:rFonts w:ascii="Times New Roman" w:eastAsia="Times New Roman" w:hAnsi="Times New Roman"/>
          <w:b/>
          <w:bCs/>
          <w:sz w:val="28"/>
          <w:szCs w:val="28"/>
        </w:rPr>
        <w:t>6. Итоговое занятие.</w:t>
      </w:r>
      <w:r w:rsidR="00FC05AD">
        <w:rPr>
          <w:rFonts w:ascii="Times New Roman" w:eastAsia="Times New Roman" w:hAnsi="Times New Roman"/>
          <w:b/>
          <w:bCs/>
          <w:sz w:val="28"/>
          <w:szCs w:val="28"/>
        </w:rPr>
        <w:t xml:space="preserve"> (1</w:t>
      </w:r>
      <w:r>
        <w:rPr>
          <w:rFonts w:ascii="Times New Roman" w:eastAsia="Times New Roman" w:hAnsi="Times New Roman"/>
          <w:b/>
          <w:bCs/>
          <w:sz w:val="28"/>
          <w:szCs w:val="28"/>
        </w:rPr>
        <w:t xml:space="preserve"> час)</w:t>
      </w:r>
    </w:p>
    <w:p w:rsidR="0099280B" w:rsidRDefault="00113715" w:rsidP="0099280B">
      <w:pPr>
        <w:shd w:val="clear" w:color="auto" w:fill="FFFFFF"/>
        <w:spacing w:after="0" w:line="240" w:lineRule="auto"/>
        <w:jc w:val="both"/>
        <w:rPr>
          <w:rFonts w:ascii="Times New Roman" w:eastAsia="Times New Roman" w:hAnsi="Times New Roman"/>
          <w:sz w:val="28"/>
          <w:szCs w:val="28"/>
        </w:rPr>
      </w:pPr>
      <w:r w:rsidRPr="00DF4584">
        <w:rPr>
          <w:rFonts w:ascii="Times New Roman" w:eastAsia="Times New Roman" w:hAnsi="Times New Roman"/>
          <w:b/>
          <w:sz w:val="28"/>
          <w:szCs w:val="28"/>
        </w:rPr>
        <w:t>Теория:</w:t>
      </w:r>
      <w:r>
        <w:rPr>
          <w:rFonts w:ascii="Times New Roman" w:eastAsia="Times New Roman" w:hAnsi="Times New Roman"/>
          <w:sz w:val="28"/>
          <w:szCs w:val="28"/>
        </w:rPr>
        <w:t xml:space="preserve"> подведение итогов учебного года</w:t>
      </w:r>
    </w:p>
    <w:p w:rsidR="0099280B" w:rsidRPr="0099280B" w:rsidRDefault="0099280B" w:rsidP="0099280B">
      <w:pPr>
        <w:shd w:val="clear" w:color="auto" w:fill="FFFFFF"/>
        <w:spacing w:after="0" w:line="240" w:lineRule="auto"/>
        <w:jc w:val="both"/>
        <w:rPr>
          <w:rFonts w:ascii="Times New Roman" w:eastAsia="Times New Roman" w:hAnsi="Times New Roman"/>
          <w:sz w:val="28"/>
          <w:szCs w:val="28"/>
        </w:rPr>
      </w:pPr>
    </w:p>
    <w:p w:rsidR="0099280B" w:rsidRPr="00C62BC7" w:rsidRDefault="0099280B" w:rsidP="0099280B">
      <w:pPr>
        <w:pStyle w:val="a7"/>
        <w:numPr>
          <w:ilvl w:val="0"/>
          <w:numId w:val="27"/>
        </w:numPr>
        <w:shd w:val="clear" w:color="auto" w:fill="FFFFFF"/>
        <w:contextualSpacing/>
        <w:jc w:val="center"/>
        <w:rPr>
          <w:sz w:val="28"/>
          <w:szCs w:val="28"/>
        </w:rPr>
      </w:pPr>
      <w:r>
        <w:rPr>
          <w:b/>
          <w:bCs/>
          <w:sz w:val="28"/>
          <w:szCs w:val="28"/>
        </w:rPr>
        <w:t>ПЛАНИРУЕМЫЕ РЕЗУЛЬТАТЫ</w:t>
      </w:r>
    </w:p>
    <w:p w:rsidR="0099280B" w:rsidRPr="00473FBC" w:rsidRDefault="0099280B" w:rsidP="0099280B">
      <w:pPr>
        <w:shd w:val="clear" w:color="auto" w:fill="FFFFFF"/>
        <w:spacing w:after="0" w:line="240" w:lineRule="auto"/>
        <w:jc w:val="both"/>
        <w:rPr>
          <w:rFonts w:ascii="Times New Roman" w:eastAsia="Times New Roman" w:hAnsi="Times New Roman"/>
          <w:sz w:val="28"/>
          <w:szCs w:val="28"/>
        </w:rPr>
      </w:pPr>
      <w:r w:rsidRPr="00DF4584">
        <w:rPr>
          <w:rFonts w:ascii="Times New Roman" w:eastAsia="Times New Roman" w:hAnsi="Times New Roman"/>
          <w:b/>
          <w:bCs/>
          <w:sz w:val="28"/>
          <w:szCs w:val="28"/>
        </w:rPr>
        <w:t>Предметные:</w:t>
      </w:r>
      <w:r>
        <w:rPr>
          <w:rFonts w:ascii="Times New Roman" w:eastAsia="Times New Roman" w:hAnsi="Times New Roman"/>
          <w:sz w:val="28"/>
          <w:szCs w:val="28"/>
        </w:rPr>
        <w:br/>
        <w:t>1. С</w:t>
      </w:r>
      <w:r w:rsidRPr="00473FBC">
        <w:rPr>
          <w:rFonts w:ascii="Times New Roman" w:eastAsia="Times New Roman" w:hAnsi="Times New Roman"/>
          <w:sz w:val="28"/>
          <w:szCs w:val="28"/>
        </w:rPr>
        <w:t xml:space="preserve">формированы понятия о </w:t>
      </w:r>
      <w:r>
        <w:rPr>
          <w:rFonts w:ascii="Times New Roman" w:eastAsia="Times New Roman" w:hAnsi="Times New Roman"/>
          <w:sz w:val="28"/>
          <w:szCs w:val="28"/>
        </w:rPr>
        <w:t>спортивных играх и их</w:t>
      </w:r>
      <w:r w:rsidRPr="00473FBC">
        <w:rPr>
          <w:rFonts w:ascii="Times New Roman" w:eastAsia="Times New Roman" w:hAnsi="Times New Roman"/>
          <w:sz w:val="28"/>
          <w:szCs w:val="28"/>
        </w:rPr>
        <w:t xml:space="preserve"> возникновении, развитии и правилах соревнований;</w:t>
      </w:r>
    </w:p>
    <w:p w:rsidR="0099280B" w:rsidRPr="00473FBC" w:rsidRDefault="0099280B" w:rsidP="0099280B">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 У</w:t>
      </w:r>
      <w:r w:rsidRPr="00473FBC">
        <w:rPr>
          <w:rFonts w:ascii="Times New Roman" w:eastAsia="Times New Roman" w:hAnsi="Times New Roman"/>
          <w:sz w:val="28"/>
          <w:szCs w:val="28"/>
        </w:rPr>
        <w:t xml:space="preserve">чащиеся приобрели практические навыки и теоретические знания в области </w:t>
      </w:r>
      <w:r>
        <w:rPr>
          <w:rFonts w:ascii="Times New Roman" w:eastAsia="Times New Roman" w:hAnsi="Times New Roman"/>
          <w:sz w:val="28"/>
          <w:szCs w:val="28"/>
        </w:rPr>
        <w:t>спортивных игр</w:t>
      </w:r>
      <w:r w:rsidRPr="00473FBC">
        <w:rPr>
          <w:rFonts w:ascii="Times New Roman" w:eastAsia="Times New Roman" w:hAnsi="Times New Roman"/>
          <w:sz w:val="28"/>
          <w:szCs w:val="28"/>
        </w:rPr>
        <w:t>, а также соблюдение общей и частной гигиены и осуществление самоконтроля.</w:t>
      </w:r>
    </w:p>
    <w:p w:rsidR="0099280B" w:rsidRPr="00473FBC" w:rsidRDefault="0099280B" w:rsidP="0099280B">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3. С</w:t>
      </w:r>
      <w:r w:rsidRPr="00473FBC">
        <w:rPr>
          <w:rFonts w:ascii="Times New Roman" w:eastAsia="Times New Roman" w:hAnsi="Times New Roman"/>
          <w:sz w:val="28"/>
          <w:szCs w:val="28"/>
        </w:rPr>
        <w:t xml:space="preserve">формированы определённые игровые наклонности </w:t>
      </w:r>
      <w:r w:rsidR="00BF2856">
        <w:rPr>
          <w:rFonts w:ascii="Times New Roman" w:eastAsia="Times New Roman" w:hAnsi="Times New Roman"/>
          <w:sz w:val="28"/>
          <w:szCs w:val="28"/>
        </w:rPr>
        <w:t xml:space="preserve">у спортсменов </w:t>
      </w:r>
      <w:r w:rsidR="00BF2856" w:rsidRPr="00473FBC">
        <w:rPr>
          <w:rFonts w:ascii="Times New Roman" w:eastAsia="Times New Roman" w:hAnsi="Times New Roman"/>
          <w:sz w:val="28"/>
          <w:szCs w:val="28"/>
        </w:rPr>
        <w:t>(</w:t>
      </w:r>
      <w:r w:rsidRPr="00473FBC">
        <w:rPr>
          <w:rFonts w:ascii="Times New Roman" w:eastAsia="Times New Roman" w:hAnsi="Times New Roman"/>
          <w:sz w:val="28"/>
          <w:szCs w:val="28"/>
        </w:rPr>
        <w:t xml:space="preserve">с учётом желания самого спортсмена выполнять функции </w:t>
      </w:r>
      <w:r w:rsidR="00BF2856">
        <w:rPr>
          <w:rFonts w:ascii="Times New Roman" w:eastAsia="Times New Roman" w:hAnsi="Times New Roman"/>
          <w:sz w:val="28"/>
          <w:szCs w:val="28"/>
        </w:rPr>
        <w:t>защитника, нападающего, блокирующего и опорного защитника)</w:t>
      </w:r>
      <w:r w:rsidRPr="00473FBC">
        <w:rPr>
          <w:rFonts w:ascii="Times New Roman" w:eastAsia="Times New Roman" w:hAnsi="Times New Roman"/>
          <w:sz w:val="28"/>
          <w:szCs w:val="28"/>
        </w:rPr>
        <w:t>;</w:t>
      </w:r>
    </w:p>
    <w:p w:rsidR="0099280B" w:rsidRPr="00473FBC" w:rsidRDefault="0099280B" w:rsidP="0099280B">
      <w:pPr>
        <w:shd w:val="clear" w:color="auto" w:fill="FFFFFF"/>
        <w:tabs>
          <w:tab w:val="left" w:pos="284"/>
        </w:tabs>
        <w:spacing w:after="0" w:line="240" w:lineRule="auto"/>
        <w:jc w:val="both"/>
        <w:rPr>
          <w:rFonts w:ascii="Times New Roman" w:eastAsia="Times New Roman" w:hAnsi="Times New Roman"/>
          <w:sz w:val="28"/>
          <w:szCs w:val="28"/>
        </w:rPr>
      </w:pPr>
      <w:r w:rsidRPr="00473FBC">
        <w:rPr>
          <w:rFonts w:ascii="Times New Roman" w:eastAsia="Times New Roman" w:hAnsi="Times New Roman"/>
          <w:b/>
          <w:bCs/>
          <w:sz w:val="28"/>
          <w:szCs w:val="28"/>
        </w:rPr>
        <w:t>Личностные:</w:t>
      </w:r>
      <w:r w:rsidRPr="00473FBC">
        <w:rPr>
          <w:rFonts w:ascii="Times New Roman" w:eastAsia="Times New Roman" w:hAnsi="Times New Roman"/>
          <w:b/>
          <w:bCs/>
          <w:sz w:val="28"/>
          <w:szCs w:val="28"/>
        </w:rPr>
        <w:br/>
      </w:r>
      <w:r>
        <w:rPr>
          <w:rFonts w:ascii="Times New Roman" w:eastAsia="Times New Roman" w:hAnsi="Times New Roman"/>
          <w:sz w:val="28"/>
          <w:szCs w:val="28"/>
        </w:rPr>
        <w:t>1</w:t>
      </w:r>
      <w:r w:rsidRPr="00473FBC">
        <w:rPr>
          <w:rFonts w:ascii="Times New Roman" w:eastAsia="Times New Roman" w:hAnsi="Times New Roman"/>
          <w:sz w:val="28"/>
          <w:szCs w:val="28"/>
        </w:rPr>
        <w:t>. Развито чувство коллективизм</w:t>
      </w:r>
      <w:r>
        <w:rPr>
          <w:rFonts w:ascii="Times New Roman" w:eastAsia="Times New Roman" w:hAnsi="Times New Roman"/>
          <w:sz w:val="28"/>
          <w:szCs w:val="28"/>
        </w:rPr>
        <w:t xml:space="preserve">а, для успешной </w:t>
      </w:r>
      <w:r w:rsidR="00BF2856">
        <w:rPr>
          <w:rFonts w:ascii="Times New Roman" w:eastAsia="Times New Roman" w:hAnsi="Times New Roman"/>
          <w:sz w:val="28"/>
          <w:szCs w:val="28"/>
        </w:rPr>
        <w:t>игры в баскетбол, волейбол,  футбол</w:t>
      </w:r>
      <w:r>
        <w:rPr>
          <w:rFonts w:ascii="Times New Roman" w:eastAsia="Times New Roman" w:hAnsi="Times New Roman"/>
          <w:sz w:val="28"/>
          <w:szCs w:val="28"/>
        </w:rPr>
        <w:t>;</w:t>
      </w:r>
      <w:r>
        <w:rPr>
          <w:rFonts w:ascii="Times New Roman" w:eastAsia="Times New Roman" w:hAnsi="Times New Roman"/>
          <w:sz w:val="28"/>
          <w:szCs w:val="28"/>
        </w:rPr>
        <w:br/>
        <w:t>2. Р</w:t>
      </w:r>
      <w:r w:rsidRPr="00473FBC">
        <w:rPr>
          <w:rFonts w:ascii="Times New Roman" w:eastAsia="Times New Roman" w:hAnsi="Times New Roman"/>
          <w:sz w:val="28"/>
          <w:szCs w:val="28"/>
        </w:rPr>
        <w:t>азвиты лидерских качеств, инициативы и социальной активности;</w:t>
      </w:r>
    </w:p>
    <w:p w:rsidR="0099280B" w:rsidRPr="00473FBC" w:rsidRDefault="0099280B" w:rsidP="0099280B">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3. Р</w:t>
      </w:r>
      <w:r w:rsidRPr="00473FBC">
        <w:rPr>
          <w:rFonts w:ascii="Times New Roman" w:eastAsia="Times New Roman" w:hAnsi="Times New Roman"/>
          <w:sz w:val="28"/>
          <w:szCs w:val="28"/>
        </w:rPr>
        <w:t>азвиты морально</w:t>
      </w:r>
      <w:r>
        <w:rPr>
          <w:rFonts w:ascii="Times New Roman" w:eastAsia="Times New Roman" w:hAnsi="Times New Roman"/>
          <w:sz w:val="28"/>
          <w:szCs w:val="28"/>
        </w:rPr>
        <w:t xml:space="preserve"> </w:t>
      </w:r>
      <w:r w:rsidRPr="00473FBC">
        <w:rPr>
          <w:rFonts w:ascii="Times New Roman" w:eastAsia="Times New Roman" w:hAnsi="Times New Roman"/>
          <w:sz w:val="28"/>
          <w:szCs w:val="28"/>
        </w:rPr>
        <w:t>-</w:t>
      </w:r>
      <w:r>
        <w:rPr>
          <w:rFonts w:ascii="Times New Roman" w:eastAsia="Times New Roman" w:hAnsi="Times New Roman"/>
          <w:sz w:val="28"/>
          <w:szCs w:val="28"/>
        </w:rPr>
        <w:t xml:space="preserve"> </w:t>
      </w:r>
      <w:r w:rsidRPr="00473FBC">
        <w:rPr>
          <w:rFonts w:ascii="Times New Roman" w:eastAsia="Times New Roman" w:hAnsi="Times New Roman"/>
          <w:sz w:val="28"/>
          <w:szCs w:val="28"/>
        </w:rPr>
        <w:t>волевые качества.</w:t>
      </w:r>
    </w:p>
    <w:p w:rsidR="0099280B" w:rsidRPr="00473FBC" w:rsidRDefault="0099280B" w:rsidP="0099280B">
      <w:pPr>
        <w:shd w:val="clear" w:color="auto" w:fill="FFFFFF"/>
        <w:spacing w:after="0" w:line="240" w:lineRule="auto"/>
        <w:jc w:val="both"/>
        <w:rPr>
          <w:rFonts w:ascii="Times New Roman" w:eastAsia="Times New Roman" w:hAnsi="Times New Roman"/>
          <w:sz w:val="28"/>
          <w:szCs w:val="28"/>
        </w:rPr>
      </w:pPr>
      <w:r w:rsidRPr="00473FBC">
        <w:rPr>
          <w:rFonts w:ascii="Times New Roman" w:eastAsia="Times New Roman" w:hAnsi="Times New Roman"/>
          <w:b/>
          <w:bCs/>
          <w:sz w:val="28"/>
          <w:szCs w:val="28"/>
        </w:rPr>
        <w:t>Метапредметные:</w:t>
      </w:r>
      <w:r w:rsidRPr="00473FBC">
        <w:rPr>
          <w:rFonts w:ascii="Times New Roman" w:eastAsia="Times New Roman" w:hAnsi="Times New Roman"/>
          <w:b/>
          <w:bCs/>
          <w:sz w:val="28"/>
          <w:szCs w:val="28"/>
        </w:rPr>
        <w:br/>
      </w:r>
      <w:r>
        <w:rPr>
          <w:rFonts w:ascii="Times New Roman" w:eastAsia="Times New Roman" w:hAnsi="Times New Roman"/>
          <w:sz w:val="28"/>
          <w:szCs w:val="28"/>
        </w:rPr>
        <w:t>1. У</w:t>
      </w:r>
      <w:r w:rsidRPr="00473FBC">
        <w:rPr>
          <w:rFonts w:ascii="Times New Roman" w:eastAsia="Times New Roman" w:hAnsi="Times New Roman"/>
          <w:sz w:val="28"/>
          <w:szCs w:val="28"/>
        </w:rPr>
        <w:t xml:space="preserve"> спортсменов сформировано чувство ответственности за свои действия перед коллективом;</w:t>
      </w:r>
    </w:p>
    <w:p w:rsidR="0099280B" w:rsidRPr="00473FBC" w:rsidRDefault="0099280B" w:rsidP="0099280B">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 В</w:t>
      </w:r>
      <w:r w:rsidRPr="00473FBC">
        <w:rPr>
          <w:rFonts w:ascii="Times New Roman" w:eastAsia="Times New Roman" w:hAnsi="Times New Roman"/>
          <w:sz w:val="28"/>
          <w:szCs w:val="28"/>
        </w:rPr>
        <w:t>оспитание взаимопомощи и трудолюбия;</w:t>
      </w:r>
    </w:p>
    <w:p w:rsidR="00A44892" w:rsidRPr="00BF2856" w:rsidRDefault="0099280B" w:rsidP="00BF2856">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3. У</w:t>
      </w:r>
      <w:r w:rsidRPr="00473FBC">
        <w:rPr>
          <w:rFonts w:ascii="Times New Roman" w:eastAsia="Times New Roman" w:hAnsi="Times New Roman"/>
          <w:sz w:val="28"/>
          <w:szCs w:val="28"/>
        </w:rPr>
        <w:t xml:space="preserve">чащиеся проявляют интерес и любовь к </w:t>
      </w:r>
      <w:r w:rsidR="00BF2856">
        <w:rPr>
          <w:rFonts w:ascii="Times New Roman" w:eastAsia="Times New Roman" w:hAnsi="Times New Roman"/>
          <w:sz w:val="28"/>
          <w:szCs w:val="28"/>
        </w:rPr>
        <w:t>спортивным играм</w:t>
      </w:r>
      <w:r w:rsidRPr="00473FBC">
        <w:rPr>
          <w:rFonts w:ascii="Times New Roman" w:eastAsia="Times New Roman" w:hAnsi="Times New Roman"/>
          <w:sz w:val="28"/>
          <w:szCs w:val="28"/>
        </w:rPr>
        <w:t>, как вида</w:t>
      </w:r>
      <w:r w:rsidR="00BF2856">
        <w:rPr>
          <w:rFonts w:ascii="Times New Roman" w:eastAsia="Times New Roman" w:hAnsi="Times New Roman"/>
          <w:sz w:val="28"/>
          <w:szCs w:val="28"/>
        </w:rPr>
        <w:t>м</w:t>
      </w:r>
      <w:r w:rsidRPr="00473FBC">
        <w:rPr>
          <w:rFonts w:ascii="Times New Roman" w:eastAsia="Times New Roman" w:hAnsi="Times New Roman"/>
          <w:sz w:val="28"/>
          <w:szCs w:val="28"/>
        </w:rPr>
        <w:t xml:space="preserve"> спорта.</w:t>
      </w:r>
    </w:p>
    <w:p w:rsidR="00BF2856" w:rsidRPr="00E67E50" w:rsidRDefault="00BF2856" w:rsidP="00BF2856">
      <w:pPr>
        <w:pStyle w:val="a3"/>
        <w:jc w:val="both"/>
        <w:rPr>
          <w:b/>
          <w:sz w:val="28"/>
          <w:szCs w:val="28"/>
        </w:rPr>
      </w:pPr>
    </w:p>
    <w:p w:rsidR="00E136BF" w:rsidRDefault="00E136BF" w:rsidP="00BF2856">
      <w:pPr>
        <w:jc w:val="center"/>
        <w:rPr>
          <w:rFonts w:ascii="Times New Roman" w:hAnsi="Times New Roman"/>
          <w:b/>
          <w:sz w:val="28"/>
          <w:szCs w:val="28"/>
        </w:rPr>
      </w:pPr>
    </w:p>
    <w:p w:rsidR="00E136BF" w:rsidRDefault="00E136BF" w:rsidP="00BF2856">
      <w:pPr>
        <w:jc w:val="center"/>
        <w:rPr>
          <w:rFonts w:ascii="Times New Roman" w:hAnsi="Times New Roman"/>
          <w:b/>
          <w:sz w:val="28"/>
          <w:szCs w:val="28"/>
        </w:rPr>
      </w:pPr>
    </w:p>
    <w:p w:rsidR="00E136BF" w:rsidRDefault="00E136BF" w:rsidP="00BF2856">
      <w:pPr>
        <w:jc w:val="center"/>
        <w:rPr>
          <w:rFonts w:ascii="Times New Roman" w:hAnsi="Times New Roman"/>
          <w:b/>
          <w:sz w:val="28"/>
          <w:szCs w:val="28"/>
        </w:rPr>
      </w:pPr>
    </w:p>
    <w:p w:rsidR="00E136BF" w:rsidRDefault="00E136BF" w:rsidP="00BF2856">
      <w:pPr>
        <w:jc w:val="center"/>
        <w:rPr>
          <w:rFonts w:ascii="Times New Roman" w:hAnsi="Times New Roman"/>
          <w:b/>
          <w:sz w:val="28"/>
          <w:szCs w:val="28"/>
        </w:rPr>
      </w:pPr>
    </w:p>
    <w:p w:rsidR="00BF2856" w:rsidRPr="00E67E50" w:rsidRDefault="00BF2856" w:rsidP="00BF2856">
      <w:pPr>
        <w:jc w:val="center"/>
        <w:rPr>
          <w:rFonts w:ascii="Times New Roman" w:hAnsi="Times New Roman"/>
          <w:b/>
          <w:sz w:val="28"/>
          <w:szCs w:val="28"/>
        </w:rPr>
      </w:pPr>
      <w:r w:rsidRPr="00E67E50">
        <w:rPr>
          <w:rFonts w:ascii="Times New Roman" w:hAnsi="Times New Roman"/>
          <w:b/>
          <w:sz w:val="28"/>
          <w:szCs w:val="28"/>
        </w:rPr>
        <w:lastRenderedPageBreak/>
        <w:t>4. КАЛЕНДАРНЫЙ УЧЕБНЫЙ ГРАФИК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940"/>
        <w:gridCol w:w="962"/>
        <w:gridCol w:w="962"/>
        <w:gridCol w:w="1025"/>
        <w:gridCol w:w="877"/>
        <w:gridCol w:w="850"/>
        <w:gridCol w:w="2032"/>
        <w:gridCol w:w="1193"/>
      </w:tblGrid>
      <w:tr w:rsidR="00BF2856" w:rsidRPr="00E67E50" w:rsidTr="00BC4300">
        <w:trPr>
          <w:cantSplit/>
          <w:trHeight w:val="2657"/>
        </w:trPr>
        <w:tc>
          <w:tcPr>
            <w:tcW w:w="729" w:type="dxa"/>
            <w:textDirection w:val="btLr"/>
          </w:tcPr>
          <w:p w:rsidR="00BF2856" w:rsidRPr="00E67E50" w:rsidRDefault="00BF2856" w:rsidP="00BC4300">
            <w:pPr>
              <w:tabs>
                <w:tab w:val="left" w:pos="5529"/>
              </w:tabs>
              <w:spacing w:after="0" w:line="240" w:lineRule="auto"/>
              <w:ind w:left="113" w:right="113"/>
              <w:jc w:val="center"/>
              <w:rPr>
                <w:rFonts w:ascii="Times New Roman" w:hAnsi="Times New Roman"/>
                <w:b/>
                <w:sz w:val="28"/>
                <w:szCs w:val="28"/>
              </w:rPr>
            </w:pPr>
            <w:r w:rsidRPr="00E67E50">
              <w:rPr>
                <w:rFonts w:ascii="Times New Roman" w:hAnsi="Times New Roman"/>
                <w:b/>
                <w:sz w:val="28"/>
                <w:szCs w:val="28"/>
              </w:rPr>
              <w:t>№ п/п</w:t>
            </w:r>
          </w:p>
        </w:tc>
        <w:tc>
          <w:tcPr>
            <w:tcW w:w="940" w:type="dxa"/>
            <w:textDirection w:val="btLr"/>
          </w:tcPr>
          <w:p w:rsidR="00BF2856" w:rsidRPr="00E67E50" w:rsidRDefault="00BF2856" w:rsidP="00BC4300">
            <w:pPr>
              <w:tabs>
                <w:tab w:val="left" w:pos="5529"/>
              </w:tabs>
              <w:spacing w:after="0" w:line="240" w:lineRule="auto"/>
              <w:ind w:left="113" w:right="113"/>
              <w:jc w:val="center"/>
              <w:rPr>
                <w:rFonts w:ascii="Times New Roman" w:hAnsi="Times New Roman"/>
                <w:b/>
                <w:sz w:val="28"/>
                <w:szCs w:val="28"/>
              </w:rPr>
            </w:pPr>
            <w:r w:rsidRPr="00E67E50">
              <w:rPr>
                <w:rFonts w:ascii="Times New Roman" w:hAnsi="Times New Roman"/>
                <w:b/>
                <w:sz w:val="28"/>
                <w:szCs w:val="28"/>
              </w:rPr>
              <w:t xml:space="preserve">Год обучения </w:t>
            </w:r>
          </w:p>
        </w:tc>
        <w:tc>
          <w:tcPr>
            <w:tcW w:w="962" w:type="dxa"/>
            <w:textDirection w:val="btLr"/>
          </w:tcPr>
          <w:p w:rsidR="00BF2856" w:rsidRPr="00E67E50" w:rsidRDefault="00BF2856" w:rsidP="00BC4300">
            <w:pPr>
              <w:tabs>
                <w:tab w:val="left" w:pos="5529"/>
              </w:tabs>
              <w:spacing w:after="0" w:line="240" w:lineRule="auto"/>
              <w:ind w:left="113" w:right="113"/>
              <w:jc w:val="center"/>
              <w:rPr>
                <w:rFonts w:ascii="Times New Roman" w:hAnsi="Times New Roman"/>
                <w:b/>
                <w:sz w:val="28"/>
                <w:szCs w:val="28"/>
              </w:rPr>
            </w:pPr>
            <w:r w:rsidRPr="00E67E50">
              <w:rPr>
                <w:rFonts w:ascii="Times New Roman" w:hAnsi="Times New Roman"/>
                <w:b/>
                <w:sz w:val="28"/>
                <w:szCs w:val="28"/>
              </w:rPr>
              <w:t>Дата начала занятий</w:t>
            </w:r>
          </w:p>
        </w:tc>
        <w:tc>
          <w:tcPr>
            <w:tcW w:w="962" w:type="dxa"/>
            <w:textDirection w:val="btLr"/>
          </w:tcPr>
          <w:p w:rsidR="00BF2856" w:rsidRPr="00E67E50" w:rsidRDefault="00BF2856" w:rsidP="00BC4300">
            <w:pPr>
              <w:tabs>
                <w:tab w:val="left" w:pos="5529"/>
              </w:tabs>
              <w:spacing w:after="0" w:line="240" w:lineRule="auto"/>
              <w:ind w:left="113" w:right="113"/>
              <w:jc w:val="center"/>
              <w:rPr>
                <w:rFonts w:ascii="Times New Roman" w:hAnsi="Times New Roman"/>
                <w:b/>
                <w:sz w:val="28"/>
                <w:szCs w:val="28"/>
              </w:rPr>
            </w:pPr>
            <w:r w:rsidRPr="00E67E50">
              <w:rPr>
                <w:rFonts w:ascii="Times New Roman" w:hAnsi="Times New Roman"/>
                <w:b/>
                <w:sz w:val="28"/>
                <w:szCs w:val="28"/>
              </w:rPr>
              <w:t>Дата окончания занятий</w:t>
            </w:r>
          </w:p>
        </w:tc>
        <w:tc>
          <w:tcPr>
            <w:tcW w:w="1025" w:type="dxa"/>
            <w:textDirection w:val="btLr"/>
          </w:tcPr>
          <w:p w:rsidR="00BF2856" w:rsidRPr="00E67E50" w:rsidRDefault="00BF2856" w:rsidP="00BC4300">
            <w:pPr>
              <w:tabs>
                <w:tab w:val="left" w:pos="5529"/>
              </w:tabs>
              <w:spacing w:after="0" w:line="240" w:lineRule="auto"/>
              <w:ind w:left="113" w:right="113"/>
              <w:jc w:val="center"/>
              <w:rPr>
                <w:rFonts w:ascii="Times New Roman" w:hAnsi="Times New Roman"/>
                <w:b/>
                <w:sz w:val="28"/>
                <w:szCs w:val="28"/>
              </w:rPr>
            </w:pPr>
            <w:r w:rsidRPr="00E67E50">
              <w:rPr>
                <w:rFonts w:ascii="Times New Roman" w:hAnsi="Times New Roman"/>
                <w:b/>
                <w:sz w:val="28"/>
                <w:szCs w:val="28"/>
              </w:rPr>
              <w:t>Количество  учебных недель</w:t>
            </w:r>
          </w:p>
        </w:tc>
        <w:tc>
          <w:tcPr>
            <w:tcW w:w="877" w:type="dxa"/>
            <w:textDirection w:val="btLr"/>
          </w:tcPr>
          <w:p w:rsidR="00BF2856" w:rsidRPr="00E67E50" w:rsidRDefault="00BF2856" w:rsidP="00BC4300">
            <w:pPr>
              <w:tabs>
                <w:tab w:val="left" w:pos="5529"/>
              </w:tabs>
              <w:spacing w:after="0" w:line="240" w:lineRule="auto"/>
              <w:ind w:left="113" w:right="113"/>
              <w:jc w:val="center"/>
              <w:rPr>
                <w:rFonts w:ascii="Times New Roman" w:hAnsi="Times New Roman"/>
                <w:b/>
                <w:sz w:val="28"/>
                <w:szCs w:val="28"/>
              </w:rPr>
            </w:pPr>
            <w:r w:rsidRPr="00E67E50">
              <w:rPr>
                <w:rFonts w:ascii="Times New Roman" w:hAnsi="Times New Roman"/>
                <w:b/>
                <w:sz w:val="28"/>
                <w:szCs w:val="28"/>
              </w:rPr>
              <w:t>Количество учебных дней</w:t>
            </w:r>
          </w:p>
        </w:tc>
        <w:tc>
          <w:tcPr>
            <w:tcW w:w="850" w:type="dxa"/>
            <w:textDirection w:val="btLr"/>
          </w:tcPr>
          <w:p w:rsidR="00BF2856" w:rsidRPr="00E67E50" w:rsidRDefault="00BF2856" w:rsidP="00BC4300">
            <w:pPr>
              <w:tabs>
                <w:tab w:val="left" w:pos="5529"/>
              </w:tabs>
              <w:spacing w:after="0" w:line="240" w:lineRule="auto"/>
              <w:ind w:left="113" w:right="113"/>
              <w:jc w:val="center"/>
              <w:rPr>
                <w:rFonts w:ascii="Times New Roman" w:hAnsi="Times New Roman"/>
                <w:b/>
                <w:sz w:val="28"/>
                <w:szCs w:val="28"/>
              </w:rPr>
            </w:pPr>
            <w:r w:rsidRPr="00E67E50">
              <w:rPr>
                <w:rFonts w:ascii="Times New Roman" w:hAnsi="Times New Roman"/>
                <w:b/>
                <w:sz w:val="28"/>
                <w:szCs w:val="28"/>
              </w:rPr>
              <w:t>Количество учебных часов</w:t>
            </w:r>
          </w:p>
        </w:tc>
        <w:tc>
          <w:tcPr>
            <w:tcW w:w="2032" w:type="dxa"/>
            <w:textDirection w:val="btLr"/>
          </w:tcPr>
          <w:p w:rsidR="00BF2856" w:rsidRPr="00E67E50" w:rsidRDefault="00BF2856" w:rsidP="00BC4300">
            <w:pPr>
              <w:tabs>
                <w:tab w:val="left" w:pos="5529"/>
              </w:tabs>
              <w:spacing w:after="0" w:line="240" w:lineRule="auto"/>
              <w:ind w:left="113" w:right="113"/>
              <w:jc w:val="center"/>
              <w:rPr>
                <w:rFonts w:ascii="Times New Roman" w:hAnsi="Times New Roman"/>
                <w:b/>
                <w:sz w:val="28"/>
                <w:szCs w:val="28"/>
              </w:rPr>
            </w:pPr>
            <w:r w:rsidRPr="00E67E50">
              <w:rPr>
                <w:rFonts w:ascii="Times New Roman" w:hAnsi="Times New Roman"/>
                <w:b/>
                <w:sz w:val="28"/>
                <w:szCs w:val="28"/>
              </w:rPr>
              <w:t>Режим занятий</w:t>
            </w:r>
          </w:p>
        </w:tc>
        <w:tc>
          <w:tcPr>
            <w:tcW w:w="1193" w:type="dxa"/>
            <w:textDirection w:val="btLr"/>
          </w:tcPr>
          <w:p w:rsidR="00BF2856" w:rsidRPr="00E67E50" w:rsidRDefault="00BF2856" w:rsidP="00BC4300">
            <w:pPr>
              <w:tabs>
                <w:tab w:val="left" w:pos="5529"/>
              </w:tabs>
              <w:spacing w:after="0" w:line="240" w:lineRule="auto"/>
              <w:ind w:left="113" w:right="113"/>
              <w:jc w:val="center"/>
              <w:rPr>
                <w:rFonts w:ascii="Times New Roman" w:hAnsi="Times New Roman"/>
                <w:b/>
                <w:sz w:val="28"/>
                <w:szCs w:val="28"/>
              </w:rPr>
            </w:pPr>
            <w:r w:rsidRPr="00E67E50">
              <w:rPr>
                <w:rFonts w:ascii="Times New Roman" w:hAnsi="Times New Roman"/>
                <w:b/>
                <w:sz w:val="28"/>
                <w:szCs w:val="28"/>
              </w:rPr>
              <w:t>Сроки проведения итоговой  аттестации</w:t>
            </w:r>
          </w:p>
        </w:tc>
      </w:tr>
      <w:tr w:rsidR="00BF2856" w:rsidRPr="00E67E50" w:rsidTr="00BC4300">
        <w:trPr>
          <w:trHeight w:val="895"/>
        </w:trPr>
        <w:tc>
          <w:tcPr>
            <w:tcW w:w="729" w:type="dxa"/>
          </w:tcPr>
          <w:p w:rsidR="00BF2856" w:rsidRPr="00E67E50" w:rsidRDefault="00BF2856" w:rsidP="00BC4300">
            <w:pPr>
              <w:tabs>
                <w:tab w:val="left" w:pos="5529"/>
              </w:tabs>
              <w:spacing w:after="0" w:line="240" w:lineRule="auto"/>
              <w:jc w:val="center"/>
              <w:rPr>
                <w:rFonts w:ascii="Times New Roman" w:hAnsi="Times New Roman"/>
                <w:sz w:val="28"/>
                <w:szCs w:val="28"/>
              </w:rPr>
            </w:pPr>
            <w:r w:rsidRPr="00E67E50">
              <w:rPr>
                <w:rFonts w:ascii="Times New Roman" w:hAnsi="Times New Roman"/>
                <w:sz w:val="28"/>
                <w:szCs w:val="28"/>
              </w:rPr>
              <w:t>1</w:t>
            </w:r>
            <w:r>
              <w:rPr>
                <w:rFonts w:ascii="Times New Roman" w:hAnsi="Times New Roman"/>
                <w:sz w:val="28"/>
                <w:szCs w:val="28"/>
              </w:rPr>
              <w:t>.</w:t>
            </w:r>
          </w:p>
        </w:tc>
        <w:tc>
          <w:tcPr>
            <w:tcW w:w="940" w:type="dxa"/>
          </w:tcPr>
          <w:p w:rsidR="00BF2856" w:rsidRPr="00215281" w:rsidRDefault="00BF2856" w:rsidP="00BC4300">
            <w:pPr>
              <w:pStyle w:val="a3"/>
              <w:jc w:val="center"/>
              <w:rPr>
                <w:sz w:val="28"/>
                <w:szCs w:val="28"/>
              </w:rPr>
            </w:pPr>
            <w:r>
              <w:rPr>
                <w:sz w:val="28"/>
                <w:szCs w:val="28"/>
              </w:rPr>
              <w:t>2023 - 2024</w:t>
            </w:r>
            <w:r w:rsidRPr="00215281">
              <w:rPr>
                <w:sz w:val="28"/>
                <w:szCs w:val="28"/>
              </w:rPr>
              <w:t xml:space="preserve"> уч. год</w:t>
            </w:r>
          </w:p>
        </w:tc>
        <w:tc>
          <w:tcPr>
            <w:tcW w:w="962" w:type="dxa"/>
          </w:tcPr>
          <w:p w:rsidR="00BF2856" w:rsidRPr="00215281" w:rsidRDefault="00BF2856" w:rsidP="00BC4300">
            <w:pPr>
              <w:pStyle w:val="a3"/>
              <w:jc w:val="center"/>
              <w:rPr>
                <w:sz w:val="28"/>
                <w:szCs w:val="28"/>
              </w:rPr>
            </w:pPr>
            <w:r>
              <w:rPr>
                <w:sz w:val="28"/>
                <w:szCs w:val="28"/>
              </w:rPr>
              <w:t>01.09</w:t>
            </w:r>
            <w:r w:rsidRPr="00215281">
              <w:rPr>
                <w:sz w:val="28"/>
                <w:szCs w:val="28"/>
              </w:rPr>
              <w:t>.</w:t>
            </w:r>
          </w:p>
          <w:p w:rsidR="00BF2856" w:rsidRPr="00215281" w:rsidRDefault="00BF2856" w:rsidP="00BC4300">
            <w:pPr>
              <w:pStyle w:val="a3"/>
              <w:jc w:val="center"/>
              <w:rPr>
                <w:sz w:val="28"/>
                <w:szCs w:val="28"/>
              </w:rPr>
            </w:pPr>
            <w:r>
              <w:rPr>
                <w:sz w:val="28"/>
                <w:szCs w:val="28"/>
              </w:rPr>
              <w:t>2023</w:t>
            </w:r>
            <w:r w:rsidRPr="00215281">
              <w:rPr>
                <w:sz w:val="28"/>
                <w:szCs w:val="28"/>
              </w:rPr>
              <w:t xml:space="preserve"> г.</w:t>
            </w:r>
          </w:p>
        </w:tc>
        <w:tc>
          <w:tcPr>
            <w:tcW w:w="962" w:type="dxa"/>
          </w:tcPr>
          <w:p w:rsidR="00BF2856" w:rsidRPr="00215281" w:rsidRDefault="00BF2856" w:rsidP="00BC4300">
            <w:pPr>
              <w:pStyle w:val="a3"/>
              <w:jc w:val="center"/>
              <w:rPr>
                <w:sz w:val="28"/>
                <w:szCs w:val="28"/>
              </w:rPr>
            </w:pPr>
            <w:r>
              <w:rPr>
                <w:sz w:val="28"/>
                <w:szCs w:val="28"/>
              </w:rPr>
              <w:t>31.05</w:t>
            </w:r>
            <w:r w:rsidRPr="00215281">
              <w:rPr>
                <w:sz w:val="28"/>
                <w:szCs w:val="28"/>
              </w:rPr>
              <w:t>.</w:t>
            </w:r>
          </w:p>
          <w:p w:rsidR="00BF2856" w:rsidRPr="00215281" w:rsidRDefault="00BF2856" w:rsidP="00BC4300">
            <w:pPr>
              <w:pStyle w:val="a3"/>
              <w:jc w:val="center"/>
              <w:rPr>
                <w:sz w:val="28"/>
                <w:szCs w:val="28"/>
              </w:rPr>
            </w:pPr>
            <w:r>
              <w:rPr>
                <w:sz w:val="28"/>
                <w:szCs w:val="28"/>
              </w:rPr>
              <w:t>2024</w:t>
            </w:r>
            <w:r w:rsidRPr="00215281">
              <w:rPr>
                <w:sz w:val="28"/>
                <w:szCs w:val="28"/>
              </w:rPr>
              <w:t xml:space="preserve"> г.</w:t>
            </w:r>
          </w:p>
        </w:tc>
        <w:tc>
          <w:tcPr>
            <w:tcW w:w="1025" w:type="dxa"/>
          </w:tcPr>
          <w:p w:rsidR="00BF2856" w:rsidRPr="00215281" w:rsidRDefault="00BF2856" w:rsidP="00BC4300">
            <w:pPr>
              <w:pStyle w:val="a3"/>
              <w:jc w:val="center"/>
              <w:rPr>
                <w:sz w:val="28"/>
                <w:szCs w:val="28"/>
              </w:rPr>
            </w:pPr>
            <w:r>
              <w:rPr>
                <w:sz w:val="28"/>
                <w:szCs w:val="28"/>
              </w:rPr>
              <w:t>36</w:t>
            </w:r>
            <w:r w:rsidRPr="00215281">
              <w:rPr>
                <w:sz w:val="28"/>
                <w:szCs w:val="28"/>
              </w:rPr>
              <w:t xml:space="preserve"> </w:t>
            </w:r>
          </w:p>
        </w:tc>
        <w:tc>
          <w:tcPr>
            <w:tcW w:w="877" w:type="dxa"/>
          </w:tcPr>
          <w:p w:rsidR="00BF2856" w:rsidRPr="00215281" w:rsidRDefault="00BF2856" w:rsidP="00BC4300">
            <w:pPr>
              <w:pStyle w:val="a3"/>
              <w:jc w:val="center"/>
              <w:rPr>
                <w:sz w:val="28"/>
                <w:szCs w:val="28"/>
              </w:rPr>
            </w:pPr>
            <w:r>
              <w:rPr>
                <w:sz w:val="28"/>
                <w:szCs w:val="28"/>
              </w:rPr>
              <w:t>72</w:t>
            </w:r>
          </w:p>
        </w:tc>
        <w:tc>
          <w:tcPr>
            <w:tcW w:w="850" w:type="dxa"/>
          </w:tcPr>
          <w:p w:rsidR="00BF2856" w:rsidRPr="00215281" w:rsidRDefault="00BF2856" w:rsidP="00BC4300">
            <w:pPr>
              <w:pStyle w:val="a3"/>
              <w:jc w:val="center"/>
              <w:rPr>
                <w:sz w:val="28"/>
                <w:szCs w:val="28"/>
              </w:rPr>
            </w:pPr>
            <w:r>
              <w:rPr>
                <w:sz w:val="28"/>
                <w:szCs w:val="28"/>
              </w:rPr>
              <w:t>72</w:t>
            </w:r>
          </w:p>
        </w:tc>
        <w:tc>
          <w:tcPr>
            <w:tcW w:w="2032" w:type="dxa"/>
          </w:tcPr>
          <w:p w:rsidR="00BF2856" w:rsidRPr="00215281" w:rsidRDefault="00BF2856" w:rsidP="00BC4300">
            <w:pPr>
              <w:pStyle w:val="a3"/>
              <w:jc w:val="center"/>
              <w:rPr>
                <w:sz w:val="28"/>
                <w:szCs w:val="28"/>
              </w:rPr>
            </w:pPr>
            <w:r w:rsidRPr="00E27EA2">
              <w:rPr>
                <w:sz w:val="28"/>
                <w:szCs w:val="28"/>
              </w:rPr>
              <w:t>45 минут</w:t>
            </w:r>
          </w:p>
        </w:tc>
        <w:tc>
          <w:tcPr>
            <w:tcW w:w="1193" w:type="dxa"/>
          </w:tcPr>
          <w:p w:rsidR="00BF2856" w:rsidRPr="00215281" w:rsidRDefault="00BF2856" w:rsidP="00BC4300">
            <w:pPr>
              <w:pStyle w:val="a3"/>
              <w:jc w:val="center"/>
              <w:rPr>
                <w:sz w:val="28"/>
                <w:szCs w:val="28"/>
              </w:rPr>
            </w:pPr>
            <w:r>
              <w:rPr>
                <w:sz w:val="28"/>
                <w:szCs w:val="28"/>
              </w:rPr>
              <w:t>Сентябрь - Май</w:t>
            </w:r>
          </w:p>
        </w:tc>
      </w:tr>
    </w:tbl>
    <w:p w:rsidR="00BF2856" w:rsidRPr="00C62BC7" w:rsidRDefault="00BF2856" w:rsidP="00BF2856">
      <w:pPr>
        <w:spacing w:after="0" w:line="240" w:lineRule="auto"/>
        <w:rPr>
          <w:rFonts w:ascii="Times New Roman" w:hAnsi="Times New Roman"/>
          <w:sz w:val="28"/>
          <w:szCs w:val="28"/>
        </w:rPr>
      </w:pPr>
    </w:p>
    <w:p w:rsidR="00BF2856" w:rsidRPr="00C62BC7" w:rsidRDefault="00BF2856" w:rsidP="00BF2856">
      <w:pPr>
        <w:shd w:val="clear" w:color="auto" w:fill="FFFFFF"/>
        <w:spacing w:after="0" w:line="240" w:lineRule="auto"/>
        <w:jc w:val="center"/>
        <w:rPr>
          <w:rFonts w:ascii="Times New Roman" w:eastAsia="Times New Roman" w:hAnsi="Times New Roman"/>
          <w:b/>
          <w:iCs/>
          <w:sz w:val="28"/>
          <w:szCs w:val="28"/>
        </w:rPr>
      </w:pPr>
      <w:r w:rsidRPr="00C62BC7">
        <w:rPr>
          <w:rFonts w:ascii="Times New Roman" w:eastAsia="Times New Roman" w:hAnsi="Times New Roman"/>
          <w:b/>
          <w:iCs/>
          <w:sz w:val="28"/>
          <w:szCs w:val="28"/>
        </w:rPr>
        <w:t xml:space="preserve">5. МАТЕРИАЛЬНО – ТЕХНИЧЕСКОЕ ОБЕСПЕЧЕНИЕ </w:t>
      </w:r>
    </w:p>
    <w:p w:rsidR="00BF2856" w:rsidRDefault="00BF2856" w:rsidP="00BF2856">
      <w:pPr>
        <w:shd w:val="clear" w:color="auto" w:fill="FFFFFF"/>
        <w:spacing w:after="0" w:line="240" w:lineRule="auto"/>
        <w:jc w:val="center"/>
        <w:rPr>
          <w:rFonts w:ascii="Times New Roman" w:eastAsia="Times New Roman" w:hAnsi="Times New Roman"/>
          <w:i/>
          <w:iCs/>
          <w:sz w:val="28"/>
          <w:szCs w:val="28"/>
          <w:u w:val="single"/>
        </w:rPr>
      </w:pPr>
    </w:p>
    <w:p w:rsidR="00BF2856" w:rsidRDefault="00BF2856" w:rsidP="00BF2856">
      <w:pPr>
        <w:shd w:val="clear" w:color="auto" w:fill="FFFFFF"/>
        <w:spacing w:after="0" w:line="240" w:lineRule="auto"/>
        <w:ind w:firstLine="708"/>
        <w:rPr>
          <w:rFonts w:ascii="Times New Roman" w:eastAsia="Times New Roman" w:hAnsi="Times New Roman"/>
          <w:sz w:val="28"/>
          <w:szCs w:val="28"/>
        </w:rPr>
      </w:pPr>
      <w:r w:rsidRPr="00C62BC7">
        <w:rPr>
          <w:rFonts w:ascii="Times New Roman" w:eastAsia="Times New Roman" w:hAnsi="Times New Roman"/>
          <w:sz w:val="28"/>
          <w:szCs w:val="28"/>
        </w:rPr>
        <w:t>Спортивное оборудование и инвентарь:</w:t>
      </w:r>
      <w:r w:rsidRPr="00C62BC7">
        <w:rPr>
          <w:rFonts w:ascii="Times New Roman" w:eastAsia="Times New Roman" w:hAnsi="Times New Roman"/>
          <w:sz w:val="28"/>
          <w:szCs w:val="28"/>
        </w:rPr>
        <w:br/>
        <w:t xml:space="preserve">• </w:t>
      </w:r>
      <w:r w:rsidR="00F67475">
        <w:rPr>
          <w:rFonts w:ascii="Times New Roman" w:eastAsia="Times New Roman" w:hAnsi="Times New Roman"/>
          <w:sz w:val="28"/>
          <w:szCs w:val="28"/>
        </w:rPr>
        <w:t>С</w:t>
      </w:r>
      <w:r>
        <w:rPr>
          <w:rFonts w:ascii="Times New Roman" w:eastAsia="Times New Roman" w:hAnsi="Times New Roman"/>
          <w:sz w:val="28"/>
          <w:szCs w:val="28"/>
        </w:rPr>
        <w:t>портивный зал, размер 18x30</w:t>
      </w:r>
      <w:r w:rsidRPr="00C62BC7">
        <w:rPr>
          <w:rFonts w:ascii="Times New Roman" w:eastAsia="Times New Roman" w:hAnsi="Times New Roman"/>
          <w:sz w:val="28"/>
          <w:szCs w:val="28"/>
        </w:rPr>
        <w:t>;</w:t>
      </w:r>
      <w:r w:rsidR="008C1C90">
        <w:rPr>
          <w:rFonts w:ascii="Times New Roman" w:eastAsia="Times New Roman" w:hAnsi="Times New Roman"/>
          <w:sz w:val="28"/>
          <w:szCs w:val="28"/>
        </w:rPr>
        <w:br/>
        <w:t>• стойки для обводки мячей - 14</w:t>
      </w:r>
      <w:r w:rsidRPr="00C62BC7">
        <w:rPr>
          <w:rFonts w:ascii="Times New Roman" w:eastAsia="Times New Roman" w:hAnsi="Times New Roman"/>
          <w:sz w:val="28"/>
          <w:szCs w:val="28"/>
        </w:rPr>
        <w:t xml:space="preserve"> штук;</w:t>
      </w:r>
      <w:r w:rsidRPr="00C62BC7">
        <w:rPr>
          <w:rFonts w:ascii="Times New Roman" w:eastAsia="Times New Roman" w:hAnsi="Times New Roman"/>
          <w:sz w:val="28"/>
          <w:szCs w:val="28"/>
        </w:rPr>
        <w:br/>
        <w:t>• стойки для подвески мячей- 2 штуки;</w:t>
      </w:r>
      <w:r w:rsidRPr="00C62BC7">
        <w:rPr>
          <w:rFonts w:ascii="Times New Roman" w:eastAsia="Times New Roman" w:hAnsi="Times New Roman"/>
          <w:sz w:val="28"/>
          <w:szCs w:val="28"/>
        </w:rPr>
        <w:br/>
        <w:t>• переносные мишени</w:t>
      </w:r>
      <w:r>
        <w:rPr>
          <w:rFonts w:ascii="Times New Roman" w:eastAsia="Times New Roman" w:hAnsi="Times New Roman"/>
          <w:sz w:val="28"/>
          <w:szCs w:val="28"/>
        </w:rPr>
        <w:t xml:space="preserve"> </w:t>
      </w:r>
      <w:r w:rsidRPr="00C62BC7">
        <w:rPr>
          <w:rFonts w:ascii="Times New Roman" w:eastAsia="Times New Roman" w:hAnsi="Times New Roman"/>
          <w:sz w:val="28"/>
          <w:szCs w:val="28"/>
        </w:rPr>
        <w:t>- 2 штуки;</w:t>
      </w:r>
      <w:r w:rsidRPr="00C62BC7">
        <w:rPr>
          <w:rFonts w:ascii="Times New Roman" w:eastAsia="Times New Roman" w:hAnsi="Times New Roman"/>
          <w:sz w:val="28"/>
          <w:szCs w:val="28"/>
        </w:rPr>
        <w:br/>
        <w:t>• переносные ворота</w:t>
      </w:r>
      <w:r w:rsidR="00F67475">
        <w:rPr>
          <w:rFonts w:ascii="Times New Roman" w:eastAsia="Times New Roman" w:hAnsi="Times New Roman"/>
          <w:sz w:val="28"/>
          <w:szCs w:val="28"/>
        </w:rPr>
        <w:t xml:space="preserve"> – 2</w:t>
      </w:r>
      <w:r>
        <w:rPr>
          <w:rFonts w:ascii="Times New Roman" w:eastAsia="Times New Roman" w:hAnsi="Times New Roman"/>
          <w:sz w:val="28"/>
          <w:szCs w:val="28"/>
        </w:rPr>
        <w:t xml:space="preserve"> штуки</w:t>
      </w:r>
      <w:r w:rsidRPr="00C62BC7">
        <w:rPr>
          <w:rFonts w:ascii="Times New Roman" w:eastAsia="Times New Roman" w:hAnsi="Times New Roman"/>
          <w:sz w:val="28"/>
          <w:szCs w:val="28"/>
        </w:rPr>
        <w:t>;</w:t>
      </w:r>
      <w:r w:rsidRPr="00C62BC7">
        <w:rPr>
          <w:rFonts w:ascii="Times New Roman" w:eastAsia="Times New Roman" w:hAnsi="Times New Roman"/>
          <w:sz w:val="28"/>
          <w:szCs w:val="28"/>
        </w:rPr>
        <w:br/>
        <w:t>• маты гимнастические</w:t>
      </w:r>
      <w:r>
        <w:rPr>
          <w:rFonts w:ascii="Times New Roman" w:eastAsia="Times New Roman" w:hAnsi="Times New Roman"/>
          <w:sz w:val="28"/>
          <w:szCs w:val="28"/>
        </w:rPr>
        <w:t xml:space="preserve"> – 10 штук</w:t>
      </w:r>
      <w:r w:rsidRPr="00C62BC7">
        <w:rPr>
          <w:rFonts w:ascii="Times New Roman" w:eastAsia="Times New Roman" w:hAnsi="Times New Roman"/>
          <w:sz w:val="28"/>
          <w:szCs w:val="28"/>
        </w:rPr>
        <w:t>;</w:t>
      </w:r>
      <w:r w:rsidRPr="00C62BC7">
        <w:rPr>
          <w:rFonts w:ascii="Times New Roman" w:eastAsia="Times New Roman" w:hAnsi="Times New Roman"/>
          <w:sz w:val="28"/>
          <w:szCs w:val="28"/>
        </w:rPr>
        <w:br/>
        <w:t>• скакалки</w:t>
      </w:r>
      <w:r>
        <w:rPr>
          <w:rFonts w:ascii="Times New Roman" w:eastAsia="Times New Roman" w:hAnsi="Times New Roman"/>
          <w:sz w:val="28"/>
          <w:szCs w:val="28"/>
        </w:rPr>
        <w:t xml:space="preserve"> </w:t>
      </w:r>
      <w:r w:rsidR="008C1C90">
        <w:rPr>
          <w:rFonts w:ascii="Times New Roman" w:eastAsia="Times New Roman" w:hAnsi="Times New Roman"/>
          <w:sz w:val="28"/>
          <w:szCs w:val="28"/>
        </w:rPr>
        <w:t>-14</w:t>
      </w:r>
      <w:r w:rsidRPr="00C62BC7">
        <w:rPr>
          <w:rFonts w:ascii="Times New Roman" w:eastAsia="Times New Roman" w:hAnsi="Times New Roman"/>
          <w:sz w:val="28"/>
          <w:szCs w:val="28"/>
        </w:rPr>
        <w:t xml:space="preserve"> штук;</w:t>
      </w:r>
      <w:r w:rsidRPr="00C62BC7">
        <w:rPr>
          <w:rFonts w:ascii="Times New Roman" w:eastAsia="Times New Roman" w:hAnsi="Times New Roman"/>
          <w:sz w:val="28"/>
          <w:szCs w:val="28"/>
        </w:rPr>
        <w:br/>
        <w:t>• мячи набивные</w:t>
      </w:r>
      <w:r>
        <w:rPr>
          <w:rFonts w:ascii="Times New Roman" w:eastAsia="Times New Roman" w:hAnsi="Times New Roman"/>
          <w:sz w:val="28"/>
          <w:szCs w:val="28"/>
        </w:rPr>
        <w:t xml:space="preserve"> – 10 штук</w:t>
      </w:r>
      <w:r w:rsidRPr="00C62BC7">
        <w:rPr>
          <w:rFonts w:ascii="Times New Roman" w:eastAsia="Times New Roman" w:hAnsi="Times New Roman"/>
          <w:sz w:val="28"/>
          <w:szCs w:val="28"/>
        </w:rPr>
        <w:t>;</w:t>
      </w:r>
      <w:r w:rsidRPr="00C62BC7">
        <w:rPr>
          <w:rFonts w:ascii="Times New Roman" w:eastAsia="Times New Roman" w:hAnsi="Times New Roman"/>
          <w:sz w:val="28"/>
          <w:szCs w:val="28"/>
        </w:rPr>
        <w:br/>
        <w:t>• форма спортивная (майки, трусы, гетры и обувь);</w:t>
      </w:r>
      <w:r w:rsidRPr="00C62BC7">
        <w:rPr>
          <w:rFonts w:ascii="Times New Roman" w:eastAsia="Times New Roman" w:hAnsi="Times New Roman"/>
          <w:sz w:val="28"/>
          <w:szCs w:val="28"/>
        </w:rPr>
        <w:br/>
        <w:t>• мячи футбольные</w:t>
      </w:r>
      <w:r>
        <w:rPr>
          <w:rFonts w:ascii="Times New Roman" w:eastAsia="Times New Roman" w:hAnsi="Times New Roman"/>
          <w:sz w:val="28"/>
          <w:szCs w:val="28"/>
        </w:rPr>
        <w:t xml:space="preserve"> - </w:t>
      </w:r>
      <w:r w:rsidR="008C1C90">
        <w:rPr>
          <w:rFonts w:ascii="Times New Roman" w:eastAsia="Times New Roman" w:hAnsi="Times New Roman"/>
          <w:sz w:val="28"/>
          <w:szCs w:val="28"/>
        </w:rPr>
        <w:t>14</w:t>
      </w:r>
      <w:r w:rsidRPr="00C62BC7">
        <w:rPr>
          <w:rFonts w:ascii="Times New Roman" w:eastAsia="Times New Roman" w:hAnsi="Times New Roman"/>
          <w:sz w:val="28"/>
          <w:szCs w:val="28"/>
        </w:rPr>
        <w:t xml:space="preserve"> штук;</w:t>
      </w:r>
      <w:r w:rsidRPr="00C62BC7">
        <w:rPr>
          <w:rFonts w:ascii="Times New Roman" w:eastAsia="Times New Roman" w:hAnsi="Times New Roman"/>
          <w:sz w:val="28"/>
          <w:szCs w:val="28"/>
        </w:rPr>
        <w:br/>
        <w:t>• мячи волейбольные</w:t>
      </w:r>
      <w:r w:rsidR="008C1C90">
        <w:rPr>
          <w:rFonts w:ascii="Times New Roman" w:eastAsia="Times New Roman" w:hAnsi="Times New Roman"/>
          <w:sz w:val="28"/>
          <w:szCs w:val="28"/>
        </w:rPr>
        <w:t xml:space="preserve"> – 14</w:t>
      </w:r>
      <w:r>
        <w:rPr>
          <w:rFonts w:ascii="Times New Roman" w:eastAsia="Times New Roman" w:hAnsi="Times New Roman"/>
          <w:sz w:val="28"/>
          <w:szCs w:val="28"/>
        </w:rPr>
        <w:t xml:space="preserve"> штук;</w:t>
      </w:r>
    </w:p>
    <w:p w:rsidR="00BF2856" w:rsidRPr="006F4004" w:rsidRDefault="00BF2856" w:rsidP="00BF2856">
      <w:pPr>
        <w:pStyle w:val="a7"/>
        <w:numPr>
          <w:ilvl w:val="0"/>
          <w:numId w:val="28"/>
        </w:numPr>
        <w:shd w:val="clear" w:color="auto" w:fill="FFFFFF"/>
        <w:ind w:left="142" w:hanging="142"/>
        <w:contextualSpacing/>
        <w:rPr>
          <w:sz w:val="28"/>
          <w:szCs w:val="28"/>
        </w:rPr>
      </w:pPr>
      <w:r w:rsidRPr="006F4004">
        <w:rPr>
          <w:sz w:val="28"/>
          <w:szCs w:val="28"/>
        </w:rPr>
        <w:t xml:space="preserve"> мячи баскетбольные –</w:t>
      </w:r>
      <w:r w:rsidR="008C1C90">
        <w:rPr>
          <w:sz w:val="28"/>
          <w:szCs w:val="28"/>
        </w:rPr>
        <w:t xml:space="preserve"> 14 </w:t>
      </w:r>
      <w:r w:rsidRPr="006F4004">
        <w:rPr>
          <w:sz w:val="28"/>
          <w:szCs w:val="28"/>
        </w:rPr>
        <w:t>штук;</w:t>
      </w:r>
    </w:p>
    <w:p w:rsidR="00BF2856" w:rsidRDefault="00BF2856" w:rsidP="00BF2856">
      <w:pPr>
        <w:shd w:val="clear" w:color="auto" w:fill="FFFFFF"/>
        <w:spacing w:after="0" w:line="240" w:lineRule="auto"/>
        <w:rPr>
          <w:rFonts w:ascii="Times New Roman" w:eastAsia="Times New Roman" w:hAnsi="Times New Roman"/>
          <w:sz w:val="28"/>
          <w:szCs w:val="28"/>
        </w:rPr>
      </w:pPr>
      <w:r w:rsidRPr="00C62BC7">
        <w:rPr>
          <w:rFonts w:ascii="Times New Roman" w:eastAsia="Times New Roman" w:hAnsi="Times New Roman"/>
          <w:sz w:val="28"/>
          <w:szCs w:val="28"/>
        </w:rPr>
        <w:t>• гири</w:t>
      </w:r>
      <w:r>
        <w:rPr>
          <w:rFonts w:ascii="Times New Roman" w:eastAsia="Times New Roman" w:hAnsi="Times New Roman"/>
          <w:sz w:val="28"/>
          <w:szCs w:val="28"/>
        </w:rPr>
        <w:t xml:space="preserve"> – 4 штуки;</w:t>
      </w:r>
    </w:p>
    <w:p w:rsidR="00BF2856" w:rsidRPr="006F4004" w:rsidRDefault="00BF2856" w:rsidP="00BF2856">
      <w:pPr>
        <w:pStyle w:val="a7"/>
        <w:numPr>
          <w:ilvl w:val="0"/>
          <w:numId w:val="28"/>
        </w:numPr>
        <w:shd w:val="clear" w:color="auto" w:fill="FFFFFF"/>
        <w:ind w:left="142" w:hanging="142"/>
        <w:contextualSpacing/>
        <w:rPr>
          <w:sz w:val="28"/>
          <w:szCs w:val="28"/>
        </w:rPr>
      </w:pPr>
      <w:r>
        <w:rPr>
          <w:sz w:val="28"/>
          <w:szCs w:val="28"/>
        </w:rPr>
        <w:t>гантели – 6 штук.</w:t>
      </w:r>
    </w:p>
    <w:p w:rsidR="00BF2856" w:rsidRPr="00C62BC7" w:rsidRDefault="00BF2856" w:rsidP="00BF2856">
      <w:pPr>
        <w:shd w:val="clear" w:color="auto" w:fill="FFFFFF"/>
        <w:spacing w:after="0" w:line="240" w:lineRule="auto"/>
        <w:rPr>
          <w:rFonts w:ascii="Times New Roman" w:eastAsia="Times New Roman" w:hAnsi="Times New Roman"/>
          <w:sz w:val="28"/>
          <w:szCs w:val="28"/>
        </w:rPr>
      </w:pPr>
      <w:r w:rsidRPr="00C62BC7">
        <w:rPr>
          <w:rFonts w:ascii="Times New Roman" w:eastAsia="Times New Roman" w:hAnsi="Times New Roman"/>
          <w:sz w:val="28"/>
          <w:szCs w:val="28"/>
        </w:rPr>
        <w:t>Секундомер, свисток, рулетка, динамометр.</w:t>
      </w:r>
    </w:p>
    <w:p w:rsidR="00BF2856" w:rsidRPr="00C62BC7" w:rsidRDefault="00BF2856" w:rsidP="00BF2856">
      <w:pPr>
        <w:shd w:val="clear" w:color="auto" w:fill="FFFFFF"/>
        <w:spacing w:after="0" w:line="240" w:lineRule="auto"/>
        <w:ind w:firstLine="708"/>
        <w:jc w:val="both"/>
        <w:rPr>
          <w:rFonts w:ascii="Times New Roman" w:eastAsia="Times New Roman" w:hAnsi="Times New Roman"/>
          <w:sz w:val="28"/>
          <w:szCs w:val="28"/>
        </w:rPr>
      </w:pPr>
      <w:r w:rsidRPr="00C62BC7">
        <w:rPr>
          <w:rFonts w:ascii="Times New Roman" w:eastAsia="Times New Roman" w:hAnsi="Times New Roman"/>
          <w:iCs/>
          <w:sz w:val="28"/>
          <w:szCs w:val="28"/>
        </w:rPr>
        <w:t>Информационное обеспечение: </w:t>
      </w:r>
      <w:r w:rsidRPr="00C62BC7">
        <w:rPr>
          <w:rFonts w:ascii="Times New Roman" w:eastAsia="Times New Roman" w:hAnsi="Times New Roman"/>
          <w:sz w:val="28"/>
          <w:szCs w:val="28"/>
        </w:rPr>
        <w:t>аудио, видео - источники.</w:t>
      </w:r>
    </w:p>
    <w:p w:rsidR="00BF2856" w:rsidRPr="00C62BC7" w:rsidRDefault="00BF2856" w:rsidP="00BF2856">
      <w:pPr>
        <w:shd w:val="clear" w:color="auto" w:fill="FFFFFF"/>
        <w:spacing w:after="0" w:line="240" w:lineRule="auto"/>
        <w:ind w:firstLine="708"/>
        <w:jc w:val="both"/>
        <w:rPr>
          <w:rFonts w:ascii="Times New Roman" w:eastAsia="Times New Roman" w:hAnsi="Times New Roman"/>
          <w:sz w:val="28"/>
          <w:szCs w:val="28"/>
        </w:rPr>
      </w:pPr>
      <w:r w:rsidRPr="00C62BC7">
        <w:rPr>
          <w:rFonts w:ascii="Times New Roman" w:eastAsia="Times New Roman" w:hAnsi="Times New Roman"/>
          <w:iCs/>
          <w:sz w:val="28"/>
          <w:szCs w:val="28"/>
        </w:rPr>
        <w:t>Кадровое обеспечение:</w:t>
      </w:r>
      <w:r>
        <w:rPr>
          <w:rFonts w:ascii="Times New Roman" w:eastAsia="Times New Roman" w:hAnsi="Times New Roman"/>
          <w:sz w:val="28"/>
          <w:szCs w:val="28"/>
        </w:rPr>
        <w:t xml:space="preserve"> программу ведет педагог дополнительного образования </w:t>
      </w:r>
      <w:r w:rsidR="00F67475">
        <w:rPr>
          <w:rFonts w:ascii="Times New Roman" w:eastAsia="Times New Roman" w:hAnsi="Times New Roman"/>
          <w:sz w:val="28"/>
          <w:szCs w:val="28"/>
        </w:rPr>
        <w:t>Кадиров Ахмад Насириддинович,</w:t>
      </w:r>
      <w:r>
        <w:rPr>
          <w:rFonts w:ascii="Times New Roman" w:eastAsia="Times New Roman" w:hAnsi="Times New Roman"/>
          <w:sz w:val="28"/>
          <w:szCs w:val="28"/>
        </w:rPr>
        <w:t xml:space="preserve"> об</w:t>
      </w:r>
      <w:r w:rsidR="00F67475">
        <w:rPr>
          <w:rFonts w:ascii="Times New Roman" w:eastAsia="Times New Roman" w:hAnsi="Times New Roman"/>
          <w:sz w:val="28"/>
          <w:szCs w:val="28"/>
        </w:rPr>
        <w:t>разование педагогическое (среднее</w:t>
      </w:r>
      <w:r>
        <w:rPr>
          <w:rFonts w:ascii="Times New Roman" w:eastAsia="Times New Roman" w:hAnsi="Times New Roman"/>
          <w:sz w:val="28"/>
          <w:szCs w:val="28"/>
        </w:rPr>
        <w:t>)</w:t>
      </w:r>
      <w:r w:rsidRPr="00C62BC7">
        <w:rPr>
          <w:rFonts w:ascii="Times New Roman" w:eastAsia="Times New Roman" w:hAnsi="Times New Roman"/>
          <w:sz w:val="28"/>
          <w:szCs w:val="28"/>
        </w:rPr>
        <w:t>.</w:t>
      </w:r>
    </w:p>
    <w:p w:rsidR="00BF2856" w:rsidRPr="00C62BC7" w:rsidRDefault="00BF2856" w:rsidP="00BF2856">
      <w:pPr>
        <w:shd w:val="clear" w:color="auto" w:fill="FFFFFF"/>
        <w:spacing w:after="0" w:line="240" w:lineRule="auto"/>
        <w:rPr>
          <w:rFonts w:ascii="Times New Roman" w:eastAsia="Times New Roman" w:hAnsi="Times New Roman"/>
          <w:sz w:val="28"/>
          <w:szCs w:val="28"/>
        </w:rPr>
      </w:pPr>
    </w:p>
    <w:p w:rsidR="00BF2856" w:rsidRPr="00C62BC7" w:rsidRDefault="00BF2856" w:rsidP="00BF2856">
      <w:pPr>
        <w:shd w:val="clear" w:color="auto" w:fill="FFFFFF"/>
        <w:spacing w:after="0" w:line="240" w:lineRule="auto"/>
        <w:jc w:val="center"/>
        <w:rPr>
          <w:rFonts w:ascii="Times New Roman" w:eastAsia="Times New Roman" w:hAnsi="Times New Roman"/>
          <w:sz w:val="28"/>
          <w:szCs w:val="28"/>
        </w:rPr>
      </w:pPr>
      <w:r>
        <w:rPr>
          <w:rFonts w:ascii="Times New Roman" w:eastAsia="Times New Roman" w:hAnsi="Times New Roman"/>
          <w:b/>
          <w:bCs/>
          <w:sz w:val="28"/>
          <w:szCs w:val="28"/>
        </w:rPr>
        <w:t>6. ФОРМЫ АТТЕСТАЦИИ И КОНТРОЛЯ</w:t>
      </w:r>
    </w:p>
    <w:p w:rsidR="00BF2856" w:rsidRPr="00C62BC7" w:rsidRDefault="00BF2856" w:rsidP="00BF2856">
      <w:pPr>
        <w:shd w:val="clear" w:color="auto" w:fill="FFFFFF"/>
        <w:spacing w:after="0" w:line="240" w:lineRule="auto"/>
        <w:rPr>
          <w:rFonts w:ascii="Times New Roman" w:eastAsia="Times New Roman" w:hAnsi="Times New Roman"/>
          <w:sz w:val="28"/>
          <w:szCs w:val="28"/>
        </w:rPr>
      </w:pPr>
    </w:p>
    <w:tbl>
      <w:tblPr>
        <w:tblW w:w="9465" w:type="dxa"/>
        <w:shd w:val="clear" w:color="auto" w:fill="FFFFFF"/>
        <w:tblCellMar>
          <w:top w:w="105" w:type="dxa"/>
          <w:left w:w="105" w:type="dxa"/>
          <w:bottom w:w="105" w:type="dxa"/>
          <w:right w:w="105" w:type="dxa"/>
        </w:tblCellMar>
        <w:tblLook w:val="04A0" w:firstRow="1" w:lastRow="0" w:firstColumn="1" w:lastColumn="0" w:noHBand="0" w:noVBand="1"/>
      </w:tblPr>
      <w:tblGrid>
        <w:gridCol w:w="1557"/>
        <w:gridCol w:w="1920"/>
        <w:gridCol w:w="2392"/>
        <w:gridCol w:w="3596"/>
      </w:tblGrid>
      <w:tr w:rsidR="00BF2856" w:rsidRPr="00C62BC7" w:rsidTr="00BC4300">
        <w:trPr>
          <w:trHeight w:val="510"/>
        </w:trPr>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2856" w:rsidRPr="00C62BC7" w:rsidRDefault="00BF2856" w:rsidP="00BC4300">
            <w:pPr>
              <w:spacing w:after="0" w:line="240" w:lineRule="auto"/>
              <w:jc w:val="center"/>
              <w:rPr>
                <w:rFonts w:ascii="Times New Roman" w:eastAsia="Times New Roman" w:hAnsi="Times New Roman"/>
                <w:sz w:val="28"/>
                <w:szCs w:val="28"/>
              </w:rPr>
            </w:pPr>
            <w:r w:rsidRPr="00C62BC7">
              <w:rPr>
                <w:rFonts w:ascii="Times New Roman" w:eastAsia="Times New Roman" w:hAnsi="Times New Roman"/>
                <w:b/>
                <w:bCs/>
                <w:sz w:val="28"/>
                <w:szCs w:val="28"/>
              </w:rPr>
              <w:t>Сроки контроля</w:t>
            </w:r>
          </w:p>
          <w:p w:rsidR="00BF2856" w:rsidRPr="00C62BC7" w:rsidRDefault="00BF2856" w:rsidP="00BC4300">
            <w:pPr>
              <w:spacing w:after="0" w:line="240" w:lineRule="auto"/>
              <w:jc w:val="center"/>
              <w:rPr>
                <w:rFonts w:ascii="Times New Roman" w:eastAsia="Times New Roman" w:hAnsi="Times New Roman"/>
                <w:sz w:val="28"/>
                <w:szCs w:val="28"/>
              </w:rPr>
            </w:pPr>
          </w:p>
        </w:tc>
        <w:tc>
          <w:tcPr>
            <w:tcW w:w="1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2856" w:rsidRPr="00C62BC7" w:rsidRDefault="00BF2856" w:rsidP="00BC4300">
            <w:pPr>
              <w:spacing w:after="0" w:line="240" w:lineRule="auto"/>
              <w:jc w:val="center"/>
              <w:rPr>
                <w:rFonts w:ascii="Times New Roman" w:eastAsia="Times New Roman" w:hAnsi="Times New Roman"/>
                <w:sz w:val="28"/>
                <w:szCs w:val="28"/>
              </w:rPr>
            </w:pPr>
            <w:r w:rsidRPr="00C62BC7">
              <w:rPr>
                <w:rFonts w:ascii="Times New Roman" w:eastAsia="Times New Roman" w:hAnsi="Times New Roman"/>
                <w:b/>
                <w:bCs/>
                <w:sz w:val="28"/>
                <w:szCs w:val="28"/>
              </w:rPr>
              <w:t>Вид контроля</w:t>
            </w:r>
          </w:p>
          <w:p w:rsidR="00BF2856" w:rsidRPr="00C62BC7" w:rsidRDefault="00BF2856" w:rsidP="00BC4300">
            <w:pPr>
              <w:spacing w:after="0" w:line="240" w:lineRule="auto"/>
              <w:jc w:val="center"/>
              <w:rPr>
                <w:rFonts w:ascii="Times New Roman" w:eastAsia="Times New Roman" w:hAnsi="Times New Roman"/>
                <w:sz w:val="28"/>
                <w:szCs w:val="28"/>
              </w:rPr>
            </w:pPr>
          </w:p>
        </w:tc>
        <w:tc>
          <w:tcPr>
            <w:tcW w:w="23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2856" w:rsidRPr="00C62BC7" w:rsidRDefault="00BF2856" w:rsidP="00BC4300">
            <w:pPr>
              <w:spacing w:after="0" w:line="240" w:lineRule="auto"/>
              <w:jc w:val="center"/>
              <w:rPr>
                <w:rFonts w:ascii="Times New Roman" w:eastAsia="Times New Roman" w:hAnsi="Times New Roman"/>
                <w:sz w:val="28"/>
                <w:szCs w:val="28"/>
              </w:rPr>
            </w:pPr>
            <w:r w:rsidRPr="00C62BC7">
              <w:rPr>
                <w:rFonts w:ascii="Times New Roman" w:eastAsia="Times New Roman" w:hAnsi="Times New Roman"/>
                <w:b/>
                <w:bCs/>
                <w:sz w:val="28"/>
                <w:szCs w:val="28"/>
              </w:rPr>
              <w:t>Форма контроля</w:t>
            </w:r>
          </w:p>
        </w:tc>
        <w:tc>
          <w:tcPr>
            <w:tcW w:w="3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2856" w:rsidRPr="00C62BC7" w:rsidRDefault="00BF2856" w:rsidP="00BC4300">
            <w:pPr>
              <w:spacing w:after="0" w:line="240" w:lineRule="auto"/>
              <w:jc w:val="center"/>
              <w:rPr>
                <w:rFonts w:ascii="Times New Roman" w:eastAsia="Times New Roman" w:hAnsi="Times New Roman"/>
                <w:sz w:val="28"/>
                <w:szCs w:val="28"/>
              </w:rPr>
            </w:pPr>
            <w:r w:rsidRPr="00C62BC7">
              <w:rPr>
                <w:rFonts w:ascii="Times New Roman" w:eastAsia="Times New Roman" w:hAnsi="Times New Roman"/>
                <w:b/>
                <w:bCs/>
                <w:sz w:val="28"/>
                <w:szCs w:val="28"/>
              </w:rPr>
              <w:t>Необходимый инструментарий</w:t>
            </w:r>
          </w:p>
        </w:tc>
      </w:tr>
      <w:tr w:rsidR="00BF2856" w:rsidRPr="00C62BC7" w:rsidTr="00BC4300">
        <w:trPr>
          <w:trHeight w:val="300"/>
        </w:trPr>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2856" w:rsidRPr="00C62BC7" w:rsidRDefault="00BF2856" w:rsidP="00BC4300">
            <w:pPr>
              <w:spacing w:after="0" w:line="240" w:lineRule="auto"/>
              <w:rPr>
                <w:rFonts w:ascii="Times New Roman" w:eastAsia="Times New Roman" w:hAnsi="Times New Roman"/>
                <w:sz w:val="28"/>
                <w:szCs w:val="28"/>
              </w:rPr>
            </w:pPr>
            <w:r>
              <w:rPr>
                <w:rFonts w:ascii="Times New Roman" w:eastAsia="Times New Roman" w:hAnsi="Times New Roman"/>
                <w:sz w:val="28"/>
                <w:szCs w:val="28"/>
              </w:rPr>
              <w:t>Сентябрь</w:t>
            </w:r>
          </w:p>
        </w:tc>
        <w:tc>
          <w:tcPr>
            <w:tcW w:w="1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2856" w:rsidRPr="00C62BC7" w:rsidRDefault="00BF2856" w:rsidP="00BC4300">
            <w:pPr>
              <w:spacing w:after="0" w:line="240" w:lineRule="auto"/>
              <w:rPr>
                <w:rFonts w:ascii="Times New Roman" w:eastAsia="Times New Roman" w:hAnsi="Times New Roman"/>
                <w:sz w:val="28"/>
                <w:szCs w:val="28"/>
              </w:rPr>
            </w:pPr>
            <w:r>
              <w:rPr>
                <w:rFonts w:ascii="Times New Roman" w:eastAsia="Times New Roman" w:hAnsi="Times New Roman"/>
                <w:sz w:val="28"/>
                <w:szCs w:val="28"/>
              </w:rPr>
              <w:t>Текущий</w:t>
            </w:r>
          </w:p>
        </w:tc>
        <w:tc>
          <w:tcPr>
            <w:tcW w:w="23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2856" w:rsidRPr="00C62BC7" w:rsidRDefault="00BF2856" w:rsidP="00BC4300">
            <w:pPr>
              <w:spacing w:after="0" w:line="240" w:lineRule="auto"/>
              <w:rPr>
                <w:rFonts w:ascii="Times New Roman" w:eastAsia="Times New Roman" w:hAnsi="Times New Roman"/>
                <w:sz w:val="28"/>
                <w:szCs w:val="28"/>
              </w:rPr>
            </w:pPr>
            <w:r w:rsidRPr="00C62BC7">
              <w:rPr>
                <w:rFonts w:ascii="Times New Roman" w:eastAsia="Times New Roman" w:hAnsi="Times New Roman"/>
                <w:sz w:val="28"/>
                <w:szCs w:val="28"/>
              </w:rPr>
              <w:t xml:space="preserve">Наблюдение, </w:t>
            </w:r>
            <w:r w:rsidRPr="00C62BC7">
              <w:rPr>
                <w:rFonts w:ascii="Times New Roman" w:eastAsia="Times New Roman" w:hAnsi="Times New Roman"/>
                <w:sz w:val="28"/>
                <w:szCs w:val="28"/>
              </w:rPr>
              <w:lastRenderedPageBreak/>
              <w:t>нормативы</w:t>
            </w:r>
          </w:p>
        </w:tc>
        <w:tc>
          <w:tcPr>
            <w:tcW w:w="3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2856" w:rsidRPr="00C62BC7" w:rsidRDefault="00BF2856" w:rsidP="00BC4300">
            <w:pPr>
              <w:spacing w:after="0" w:line="240" w:lineRule="auto"/>
              <w:rPr>
                <w:rFonts w:ascii="Times New Roman" w:eastAsia="Times New Roman" w:hAnsi="Times New Roman"/>
                <w:sz w:val="28"/>
                <w:szCs w:val="28"/>
              </w:rPr>
            </w:pPr>
            <w:r w:rsidRPr="00C62BC7">
              <w:rPr>
                <w:rFonts w:ascii="Times New Roman" w:eastAsia="Times New Roman" w:hAnsi="Times New Roman"/>
                <w:sz w:val="28"/>
                <w:szCs w:val="28"/>
              </w:rPr>
              <w:lastRenderedPageBreak/>
              <w:t xml:space="preserve">Секундомер, рулетка, </w:t>
            </w:r>
            <w:r w:rsidRPr="00C62BC7">
              <w:rPr>
                <w:rFonts w:ascii="Times New Roman" w:eastAsia="Times New Roman" w:hAnsi="Times New Roman"/>
                <w:sz w:val="28"/>
                <w:szCs w:val="28"/>
              </w:rPr>
              <w:lastRenderedPageBreak/>
              <w:t xml:space="preserve">свисток, </w:t>
            </w:r>
            <w:r w:rsidR="00F67475" w:rsidRPr="00C62BC7">
              <w:rPr>
                <w:rFonts w:ascii="Times New Roman" w:eastAsia="Times New Roman" w:hAnsi="Times New Roman"/>
                <w:sz w:val="28"/>
                <w:szCs w:val="28"/>
              </w:rPr>
              <w:t>футбольные</w:t>
            </w:r>
            <w:r w:rsidR="00F67475">
              <w:rPr>
                <w:rFonts w:ascii="Times New Roman" w:eastAsia="Times New Roman" w:hAnsi="Times New Roman"/>
                <w:sz w:val="28"/>
                <w:szCs w:val="28"/>
              </w:rPr>
              <w:t>, баскетбольные</w:t>
            </w:r>
            <w:r w:rsidR="00751801">
              <w:rPr>
                <w:rFonts w:ascii="Times New Roman" w:eastAsia="Times New Roman" w:hAnsi="Times New Roman"/>
                <w:sz w:val="28"/>
                <w:szCs w:val="28"/>
              </w:rPr>
              <w:t xml:space="preserve"> и волейбольные</w:t>
            </w:r>
            <w:r w:rsidR="00F67475">
              <w:rPr>
                <w:rFonts w:ascii="Times New Roman" w:eastAsia="Times New Roman" w:hAnsi="Times New Roman"/>
                <w:sz w:val="28"/>
                <w:szCs w:val="28"/>
              </w:rPr>
              <w:t xml:space="preserve"> </w:t>
            </w:r>
            <w:r w:rsidR="00F67475" w:rsidRPr="00C62BC7">
              <w:rPr>
                <w:rFonts w:ascii="Times New Roman" w:eastAsia="Times New Roman" w:hAnsi="Times New Roman"/>
                <w:sz w:val="28"/>
                <w:szCs w:val="28"/>
              </w:rPr>
              <w:t>мячи</w:t>
            </w:r>
          </w:p>
        </w:tc>
      </w:tr>
      <w:tr w:rsidR="00BF2856" w:rsidRPr="00C62BC7" w:rsidTr="00BC4300">
        <w:trPr>
          <w:trHeight w:val="210"/>
        </w:trPr>
        <w:tc>
          <w:tcPr>
            <w:tcW w:w="15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2856" w:rsidRPr="009217CD" w:rsidRDefault="00BF2856" w:rsidP="00BC4300">
            <w:pPr>
              <w:spacing w:after="0" w:line="240" w:lineRule="auto"/>
              <w:rPr>
                <w:rFonts w:ascii="Times New Roman" w:eastAsia="Times New Roman" w:hAnsi="Times New Roman"/>
                <w:sz w:val="28"/>
                <w:szCs w:val="28"/>
              </w:rPr>
            </w:pPr>
            <w:r>
              <w:rPr>
                <w:rFonts w:ascii="Times New Roman" w:eastAsia="Times New Roman" w:hAnsi="Times New Roman"/>
                <w:sz w:val="28"/>
                <w:szCs w:val="28"/>
              </w:rPr>
              <w:lastRenderedPageBreak/>
              <w:t>Май</w:t>
            </w:r>
          </w:p>
        </w:tc>
        <w:tc>
          <w:tcPr>
            <w:tcW w:w="1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2856" w:rsidRPr="00163788" w:rsidRDefault="00BF2856" w:rsidP="00BC4300">
            <w:pPr>
              <w:spacing w:after="0" w:line="240" w:lineRule="auto"/>
              <w:rPr>
                <w:rFonts w:ascii="Times New Roman" w:eastAsia="Times New Roman" w:hAnsi="Times New Roman"/>
                <w:sz w:val="28"/>
                <w:szCs w:val="28"/>
                <w:highlight w:val="yellow"/>
              </w:rPr>
            </w:pPr>
            <w:r w:rsidRPr="009217CD">
              <w:rPr>
                <w:rFonts w:ascii="Times New Roman" w:eastAsia="Times New Roman" w:hAnsi="Times New Roman"/>
                <w:sz w:val="28"/>
                <w:szCs w:val="28"/>
              </w:rPr>
              <w:t>Итоговый</w:t>
            </w:r>
          </w:p>
        </w:tc>
        <w:tc>
          <w:tcPr>
            <w:tcW w:w="23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2856" w:rsidRPr="00C62BC7" w:rsidRDefault="00BF2856" w:rsidP="00BC4300">
            <w:pPr>
              <w:spacing w:after="0" w:line="240" w:lineRule="auto"/>
              <w:rPr>
                <w:rFonts w:ascii="Times New Roman" w:eastAsia="Times New Roman" w:hAnsi="Times New Roman"/>
                <w:sz w:val="28"/>
                <w:szCs w:val="28"/>
              </w:rPr>
            </w:pPr>
            <w:r w:rsidRPr="00C62BC7">
              <w:rPr>
                <w:rFonts w:ascii="Times New Roman" w:eastAsia="Times New Roman" w:hAnsi="Times New Roman"/>
                <w:sz w:val="28"/>
                <w:szCs w:val="28"/>
              </w:rPr>
              <w:t>Практические задания</w:t>
            </w:r>
          </w:p>
        </w:tc>
        <w:tc>
          <w:tcPr>
            <w:tcW w:w="35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2856" w:rsidRPr="00C62BC7" w:rsidRDefault="00BF2856" w:rsidP="00BC4300">
            <w:pPr>
              <w:spacing w:after="0" w:line="240" w:lineRule="auto"/>
              <w:rPr>
                <w:rFonts w:ascii="Times New Roman" w:eastAsia="Times New Roman" w:hAnsi="Times New Roman"/>
                <w:sz w:val="28"/>
                <w:szCs w:val="28"/>
              </w:rPr>
            </w:pPr>
            <w:r w:rsidRPr="00C62BC7">
              <w:rPr>
                <w:rFonts w:ascii="Times New Roman" w:eastAsia="Times New Roman" w:hAnsi="Times New Roman"/>
                <w:sz w:val="28"/>
                <w:szCs w:val="28"/>
              </w:rPr>
              <w:t xml:space="preserve">Секундомер, рулетка, свисток, </w:t>
            </w:r>
            <w:r w:rsidR="00751801" w:rsidRPr="00C62BC7">
              <w:rPr>
                <w:rFonts w:ascii="Times New Roman" w:eastAsia="Times New Roman" w:hAnsi="Times New Roman"/>
                <w:sz w:val="28"/>
                <w:szCs w:val="28"/>
              </w:rPr>
              <w:t>футбольные</w:t>
            </w:r>
            <w:r w:rsidR="00751801">
              <w:rPr>
                <w:rFonts w:ascii="Times New Roman" w:eastAsia="Times New Roman" w:hAnsi="Times New Roman"/>
                <w:sz w:val="28"/>
                <w:szCs w:val="28"/>
              </w:rPr>
              <w:t xml:space="preserve">, баскетбольные и волейбольные </w:t>
            </w:r>
            <w:r w:rsidR="00751801" w:rsidRPr="00C62BC7">
              <w:rPr>
                <w:rFonts w:ascii="Times New Roman" w:eastAsia="Times New Roman" w:hAnsi="Times New Roman"/>
                <w:sz w:val="28"/>
                <w:szCs w:val="28"/>
              </w:rPr>
              <w:t>мячи</w:t>
            </w:r>
            <w:r w:rsidRPr="00C62BC7">
              <w:rPr>
                <w:rFonts w:ascii="Times New Roman" w:eastAsia="Times New Roman" w:hAnsi="Times New Roman"/>
                <w:sz w:val="28"/>
                <w:szCs w:val="28"/>
              </w:rPr>
              <w:t>, фишки</w:t>
            </w:r>
          </w:p>
        </w:tc>
      </w:tr>
    </w:tbl>
    <w:p w:rsidR="00BF2856" w:rsidRDefault="00BF2856" w:rsidP="00BF2856">
      <w:pPr>
        <w:shd w:val="clear" w:color="auto" w:fill="FFFFFF"/>
        <w:spacing w:after="0" w:line="240" w:lineRule="auto"/>
        <w:jc w:val="both"/>
        <w:rPr>
          <w:rFonts w:ascii="Times New Roman" w:eastAsia="Times New Roman" w:hAnsi="Times New Roman"/>
          <w:b/>
          <w:bCs/>
          <w:sz w:val="28"/>
          <w:szCs w:val="28"/>
        </w:rPr>
      </w:pPr>
    </w:p>
    <w:p w:rsidR="00BF2856" w:rsidRPr="00C62BC7" w:rsidRDefault="00BF2856" w:rsidP="00BF2856">
      <w:pPr>
        <w:shd w:val="clear" w:color="auto" w:fill="FFFFFF"/>
        <w:spacing w:after="0" w:line="240" w:lineRule="auto"/>
        <w:ind w:firstLine="708"/>
        <w:jc w:val="both"/>
        <w:rPr>
          <w:rFonts w:ascii="Times New Roman" w:eastAsia="Times New Roman" w:hAnsi="Times New Roman"/>
          <w:sz w:val="28"/>
          <w:szCs w:val="28"/>
        </w:rPr>
      </w:pPr>
      <w:r>
        <w:rPr>
          <w:rFonts w:ascii="Times New Roman" w:eastAsia="Times New Roman" w:hAnsi="Times New Roman"/>
          <w:b/>
          <w:bCs/>
          <w:sz w:val="28"/>
          <w:szCs w:val="28"/>
        </w:rPr>
        <w:t>И</w:t>
      </w:r>
      <w:r w:rsidRPr="00C62BC7">
        <w:rPr>
          <w:rFonts w:ascii="Times New Roman" w:eastAsia="Times New Roman" w:hAnsi="Times New Roman"/>
          <w:b/>
          <w:bCs/>
          <w:sz w:val="28"/>
          <w:szCs w:val="28"/>
        </w:rPr>
        <w:t xml:space="preserve">тоговый </w:t>
      </w:r>
      <w:r w:rsidR="00751801" w:rsidRPr="00C62BC7">
        <w:rPr>
          <w:rFonts w:ascii="Times New Roman" w:eastAsia="Times New Roman" w:hAnsi="Times New Roman"/>
          <w:b/>
          <w:bCs/>
          <w:sz w:val="28"/>
          <w:szCs w:val="28"/>
        </w:rPr>
        <w:t>контроль</w:t>
      </w:r>
      <w:r w:rsidR="00751801" w:rsidRPr="00C62BC7">
        <w:rPr>
          <w:rFonts w:ascii="Times New Roman" w:eastAsia="Times New Roman" w:hAnsi="Times New Roman"/>
          <w:sz w:val="28"/>
          <w:szCs w:val="28"/>
        </w:rPr>
        <w:t> по</w:t>
      </w:r>
      <w:r w:rsidRPr="00C62BC7">
        <w:rPr>
          <w:rFonts w:ascii="Times New Roman" w:eastAsia="Times New Roman" w:hAnsi="Times New Roman"/>
          <w:sz w:val="28"/>
          <w:szCs w:val="28"/>
        </w:rPr>
        <w:t xml:space="preserve"> оценке уровня подготовленности и овладения специальными навыками обучающиеся сдают учебные и контрольные нормативы;</w:t>
      </w:r>
    </w:p>
    <w:p w:rsidR="00BF2856" w:rsidRPr="00C62BC7" w:rsidRDefault="00BF2856" w:rsidP="00BF2856">
      <w:pPr>
        <w:shd w:val="clear" w:color="auto" w:fill="FFFFFF"/>
        <w:spacing w:after="0" w:line="240" w:lineRule="auto"/>
        <w:jc w:val="both"/>
        <w:rPr>
          <w:rFonts w:ascii="Times New Roman" w:eastAsia="Times New Roman" w:hAnsi="Times New Roman"/>
          <w:sz w:val="28"/>
          <w:szCs w:val="28"/>
        </w:rPr>
      </w:pPr>
      <w:r w:rsidRPr="00C62BC7">
        <w:rPr>
          <w:rFonts w:ascii="Times New Roman" w:eastAsia="Times New Roman" w:hAnsi="Times New Roman"/>
          <w:sz w:val="28"/>
          <w:szCs w:val="28"/>
        </w:rPr>
        <w:t>- выступление на соревнованиях разного уровня;</w:t>
      </w:r>
    </w:p>
    <w:p w:rsidR="00BF2856" w:rsidRPr="00C62BC7" w:rsidRDefault="00BF2856" w:rsidP="00BF2856">
      <w:pPr>
        <w:shd w:val="clear" w:color="auto" w:fill="FFFFFF"/>
        <w:tabs>
          <w:tab w:val="left" w:pos="142"/>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C62BC7">
        <w:rPr>
          <w:rFonts w:ascii="Times New Roman" w:eastAsia="Times New Roman" w:hAnsi="Times New Roman"/>
          <w:sz w:val="28"/>
          <w:szCs w:val="28"/>
        </w:rPr>
        <w:t>участие в соревнованиях между учебными группами;</w:t>
      </w:r>
      <w:r w:rsidRPr="00C62BC7">
        <w:rPr>
          <w:rFonts w:ascii="Times New Roman" w:eastAsia="Times New Roman" w:hAnsi="Times New Roman"/>
          <w:sz w:val="28"/>
          <w:szCs w:val="28"/>
        </w:rPr>
        <w:br/>
        <w:t>- участие в товарищеских играх.</w:t>
      </w:r>
    </w:p>
    <w:p w:rsidR="00BF2856" w:rsidRPr="00C62BC7" w:rsidRDefault="00BF2856" w:rsidP="00BF2856">
      <w:pPr>
        <w:shd w:val="clear" w:color="auto" w:fill="FFFFFF"/>
        <w:spacing w:after="0" w:line="240" w:lineRule="auto"/>
        <w:ind w:firstLine="708"/>
        <w:jc w:val="both"/>
        <w:rPr>
          <w:rFonts w:ascii="Times New Roman" w:eastAsia="Times New Roman" w:hAnsi="Times New Roman"/>
          <w:sz w:val="28"/>
          <w:szCs w:val="28"/>
        </w:rPr>
      </w:pPr>
      <w:r w:rsidRPr="00C62BC7">
        <w:rPr>
          <w:rFonts w:ascii="Times New Roman" w:eastAsia="Times New Roman" w:hAnsi="Times New Roman"/>
          <w:sz w:val="28"/>
          <w:szCs w:val="28"/>
        </w:rPr>
        <w:t>Показательные игры, уч</w:t>
      </w:r>
      <w:r>
        <w:rPr>
          <w:rFonts w:ascii="Times New Roman" w:eastAsia="Times New Roman" w:hAnsi="Times New Roman"/>
          <w:sz w:val="28"/>
          <w:szCs w:val="28"/>
        </w:rPr>
        <w:t>астие в спортивных праздниках</w:t>
      </w:r>
      <w:r w:rsidRPr="00C62BC7">
        <w:rPr>
          <w:rFonts w:ascii="Times New Roman" w:eastAsia="Times New Roman" w:hAnsi="Times New Roman"/>
          <w:sz w:val="28"/>
          <w:szCs w:val="28"/>
        </w:rPr>
        <w:t xml:space="preserve">, участие в </w:t>
      </w:r>
      <w:r>
        <w:rPr>
          <w:rFonts w:ascii="Times New Roman" w:eastAsia="Times New Roman" w:hAnsi="Times New Roman"/>
          <w:sz w:val="28"/>
          <w:szCs w:val="28"/>
        </w:rPr>
        <w:t>муниципальных</w:t>
      </w:r>
      <w:r w:rsidRPr="00C62BC7">
        <w:rPr>
          <w:rFonts w:ascii="Times New Roman" w:eastAsia="Times New Roman" w:hAnsi="Times New Roman"/>
          <w:sz w:val="28"/>
          <w:szCs w:val="28"/>
        </w:rPr>
        <w:t xml:space="preserve"> соревнованиях, также проводятся показательные тренировки, которые проводятся в форме отчета о проделанной работе перед родителями и администрац</w:t>
      </w:r>
      <w:r>
        <w:rPr>
          <w:rFonts w:ascii="Times New Roman" w:eastAsia="Times New Roman" w:hAnsi="Times New Roman"/>
          <w:sz w:val="28"/>
          <w:szCs w:val="28"/>
        </w:rPr>
        <w:t>ией</w:t>
      </w:r>
      <w:r w:rsidRPr="00C62BC7">
        <w:rPr>
          <w:rFonts w:ascii="Times New Roman" w:eastAsia="Times New Roman" w:hAnsi="Times New Roman"/>
          <w:sz w:val="28"/>
          <w:szCs w:val="28"/>
        </w:rPr>
        <w:t>. Их цель – заинтересовать родителей проводимой работой с детьми и привлечь их к участию в ней. После занятия проводится беседа с родителями, в которой разбираются успехи и достижения каждого учащегося.</w:t>
      </w:r>
    </w:p>
    <w:p w:rsidR="00BF2856" w:rsidRPr="00C62BC7" w:rsidRDefault="00BF2856" w:rsidP="00BF2856">
      <w:pPr>
        <w:shd w:val="clear" w:color="auto" w:fill="FFFFFF"/>
        <w:spacing w:after="0" w:line="240" w:lineRule="auto"/>
        <w:rPr>
          <w:rFonts w:ascii="Times New Roman" w:eastAsia="Times New Roman" w:hAnsi="Times New Roman"/>
          <w:sz w:val="28"/>
          <w:szCs w:val="28"/>
        </w:rPr>
      </w:pPr>
    </w:p>
    <w:p w:rsidR="00BF2856" w:rsidRPr="00C62BC7" w:rsidRDefault="00BF2856" w:rsidP="00BF2856">
      <w:pPr>
        <w:shd w:val="clear" w:color="auto" w:fill="FFFFFF"/>
        <w:spacing w:after="0" w:line="240" w:lineRule="auto"/>
        <w:jc w:val="center"/>
        <w:rPr>
          <w:rFonts w:ascii="Times New Roman" w:eastAsia="Times New Roman" w:hAnsi="Times New Roman"/>
          <w:sz w:val="28"/>
          <w:szCs w:val="28"/>
        </w:rPr>
      </w:pPr>
      <w:r>
        <w:rPr>
          <w:rFonts w:ascii="Times New Roman" w:eastAsia="Times New Roman" w:hAnsi="Times New Roman"/>
          <w:b/>
          <w:bCs/>
          <w:sz w:val="28"/>
          <w:szCs w:val="28"/>
        </w:rPr>
        <w:t>7. МЕТОДИЧЕСКИЕ МАТЕРИАЛЫ</w:t>
      </w:r>
    </w:p>
    <w:p w:rsidR="00BF2856" w:rsidRPr="00C62BC7" w:rsidRDefault="00BF2856" w:rsidP="00BF2856">
      <w:pPr>
        <w:shd w:val="clear" w:color="auto" w:fill="FFFFFF"/>
        <w:spacing w:after="0" w:line="240" w:lineRule="auto"/>
        <w:rPr>
          <w:rFonts w:ascii="Times New Roman" w:eastAsia="Times New Roman" w:hAnsi="Times New Roman"/>
          <w:sz w:val="28"/>
          <w:szCs w:val="28"/>
        </w:rPr>
      </w:pPr>
    </w:p>
    <w:p w:rsidR="00BF2856" w:rsidRPr="00C62BC7" w:rsidRDefault="00BF2856" w:rsidP="00BF2856">
      <w:pPr>
        <w:shd w:val="clear" w:color="auto" w:fill="FFFFFF"/>
        <w:spacing w:after="0" w:line="240" w:lineRule="auto"/>
        <w:ind w:firstLine="708"/>
        <w:jc w:val="both"/>
        <w:rPr>
          <w:rFonts w:ascii="Times New Roman" w:eastAsia="Times New Roman" w:hAnsi="Times New Roman"/>
          <w:sz w:val="28"/>
          <w:szCs w:val="28"/>
        </w:rPr>
      </w:pPr>
      <w:r w:rsidRPr="00C62BC7">
        <w:rPr>
          <w:rFonts w:ascii="Times New Roman" w:eastAsia="Times New Roman" w:hAnsi="Times New Roman"/>
          <w:sz w:val="28"/>
          <w:szCs w:val="28"/>
        </w:rPr>
        <w:t>Занятия по программе «</w:t>
      </w:r>
      <w:r w:rsidR="00B11B9B">
        <w:rPr>
          <w:rFonts w:ascii="Times New Roman" w:eastAsia="Times New Roman" w:hAnsi="Times New Roman"/>
          <w:sz w:val="28"/>
          <w:szCs w:val="28"/>
        </w:rPr>
        <w:t>С</w:t>
      </w:r>
      <w:r w:rsidR="00751801">
        <w:rPr>
          <w:rFonts w:ascii="Times New Roman" w:eastAsia="Times New Roman" w:hAnsi="Times New Roman"/>
          <w:sz w:val="28"/>
          <w:szCs w:val="28"/>
        </w:rPr>
        <w:t>портивные игры</w:t>
      </w:r>
      <w:r w:rsidRPr="00C62BC7">
        <w:rPr>
          <w:rFonts w:ascii="Times New Roman" w:eastAsia="Times New Roman" w:hAnsi="Times New Roman"/>
          <w:sz w:val="28"/>
          <w:szCs w:val="28"/>
        </w:rPr>
        <w:t xml:space="preserve">» предусматривают изучение теоретического материала, проведение практических занятий по </w:t>
      </w:r>
      <w:r w:rsidR="00751801">
        <w:rPr>
          <w:rFonts w:ascii="Times New Roman" w:eastAsia="Times New Roman" w:hAnsi="Times New Roman"/>
          <w:sz w:val="28"/>
          <w:szCs w:val="28"/>
        </w:rPr>
        <w:t>спортивным играм</w:t>
      </w:r>
      <w:r w:rsidRPr="00C62BC7">
        <w:rPr>
          <w:rFonts w:ascii="Times New Roman" w:eastAsia="Times New Roman" w:hAnsi="Times New Roman"/>
          <w:sz w:val="28"/>
          <w:szCs w:val="28"/>
        </w:rPr>
        <w:t xml:space="preserve"> с игровыми элементами.</w:t>
      </w:r>
    </w:p>
    <w:p w:rsidR="00BF2856" w:rsidRPr="009217CD" w:rsidRDefault="00BF2856" w:rsidP="00BF2856">
      <w:pPr>
        <w:shd w:val="clear" w:color="auto" w:fill="FFFFFF"/>
        <w:spacing w:after="0" w:line="240" w:lineRule="auto"/>
        <w:jc w:val="both"/>
        <w:rPr>
          <w:rFonts w:ascii="Times New Roman" w:eastAsia="Times New Roman" w:hAnsi="Times New Roman"/>
          <w:sz w:val="28"/>
          <w:szCs w:val="28"/>
        </w:rPr>
      </w:pPr>
      <w:r w:rsidRPr="009217CD">
        <w:rPr>
          <w:rFonts w:ascii="Times New Roman" w:eastAsia="Times New Roman" w:hAnsi="Times New Roman"/>
          <w:sz w:val="28"/>
          <w:szCs w:val="28"/>
        </w:rPr>
        <w:t>Данная программа осуществляет 3 исключительно важные функции:</w:t>
      </w:r>
    </w:p>
    <w:p w:rsidR="00BF2856" w:rsidRPr="009217CD" w:rsidRDefault="00BF2856" w:rsidP="00BF2856">
      <w:pPr>
        <w:shd w:val="clear" w:color="auto" w:fill="FFFFFF"/>
        <w:spacing w:after="0" w:line="240" w:lineRule="auto"/>
        <w:jc w:val="both"/>
        <w:rPr>
          <w:rFonts w:ascii="Times New Roman" w:eastAsia="Times New Roman" w:hAnsi="Times New Roman"/>
          <w:sz w:val="28"/>
          <w:szCs w:val="28"/>
        </w:rPr>
      </w:pPr>
      <w:r w:rsidRPr="009217CD">
        <w:rPr>
          <w:rFonts w:ascii="Times New Roman" w:eastAsia="Times New Roman" w:hAnsi="Times New Roman"/>
          <w:sz w:val="28"/>
          <w:szCs w:val="28"/>
        </w:rPr>
        <w:t>• создает эмоционально значимую среду для развития ребёнка и переживания им «ситуации успеха»;</w:t>
      </w:r>
    </w:p>
    <w:p w:rsidR="00BF2856" w:rsidRPr="009217CD" w:rsidRDefault="00BF2856" w:rsidP="00BF2856">
      <w:pPr>
        <w:shd w:val="clear" w:color="auto" w:fill="FFFFFF"/>
        <w:spacing w:after="0" w:line="240" w:lineRule="auto"/>
        <w:jc w:val="both"/>
        <w:rPr>
          <w:rFonts w:ascii="Times New Roman" w:eastAsia="Times New Roman" w:hAnsi="Times New Roman"/>
          <w:sz w:val="28"/>
          <w:szCs w:val="28"/>
        </w:rPr>
      </w:pPr>
      <w:r w:rsidRPr="009217CD">
        <w:rPr>
          <w:rFonts w:ascii="Times New Roman" w:eastAsia="Times New Roman" w:hAnsi="Times New Roman"/>
          <w:sz w:val="28"/>
          <w:szCs w:val="28"/>
        </w:rPr>
        <w:t>• способствует осознанию и дифференциации личностно - значимых интересов личности;</w:t>
      </w:r>
    </w:p>
    <w:p w:rsidR="00BF2856" w:rsidRPr="00C62BC7" w:rsidRDefault="00BF2856" w:rsidP="00BF2856">
      <w:pPr>
        <w:shd w:val="clear" w:color="auto" w:fill="FFFFFF"/>
        <w:spacing w:after="0" w:line="240" w:lineRule="auto"/>
        <w:jc w:val="both"/>
        <w:rPr>
          <w:rFonts w:ascii="Times New Roman" w:eastAsia="Times New Roman" w:hAnsi="Times New Roman"/>
          <w:sz w:val="28"/>
          <w:szCs w:val="28"/>
        </w:rPr>
      </w:pPr>
      <w:r w:rsidRPr="009217CD">
        <w:rPr>
          <w:rFonts w:ascii="Times New Roman" w:eastAsia="Times New Roman" w:hAnsi="Times New Roman"/>
          <w:sz w:val="28"/>
          <w:szCs w:val="28"/>
        </w:rPr>
        <w:t>• выполняет защитную функцию по отношению к личности, компенсируя ограниченные возможности индивидуального развития детей в условиях общеобразовательной школы реализацией личностного потенциала в условиях дополнительного образования.</w:t>
      </w:r>
    </w:p>
    <w:p w:rsidR="00BF2856" w:rsidRPr="00323DCF" w:rsidRDefault="00BF2856" w:rsidP="00BF2856">
      <w:pPr>
        <w:shd w:val="clear" w:color="auto" w:fill="FFFFFF"/>
        <w:spacing w:after="0" w:line="240" w:lineRule="auto"/>
        <w:ind w:firstLine="708"/>
        <w:jc w:val="both"/>
        <w:rPr>
          <w:rFonts w:ascii="Times New Roman" w:eastAsia="Times New Roman" w:hAnsi="Times New Roman"/>
          <w:sz w:val="28"/>
          <w:szCs w:val="28"/>
        </w:rPr>
      </w:pPr>
      <w:r w:rsidRPr="00323DCF">
        <w:rPr>
          <w:rFonts w:ascii="Times New Roman" w:eastAsia="Times New Roman" w:hAnsi="Times New Roman"/>
          <w:sz w:val="28"/>
          <w:szCs w:val="28"/>
        </w:rPr>
        <w:t>Методы и формы обучения.</w:t>
      </w:r>
      <w:r w:rsidRPr="00323DCF">
        <w:rPr>
          <w:rFonts w:ascii="Times New Roman" w:eastAsia="Times New Roman" w:hAnsi="Times New Roman"/>
          <w:b/>
          <w:bCs/>
          <w:sz w:val="28"/>
          <w:szCs w:val="28"/>
        </w:rPr>
        <w:t> </w:t>
      </w:r>
      <w:r w:rsidRPr="00323DCF">
        <w:rPr>
          <w:rFonts w:ascii="Times New Roman" w:eastAsia="Times New Roman" w:hAnsi="Times New Roman"/>
          <w:sz w:val="28"/>
          <w:szCs w:val="28"/>
        </w:rPr>
        <w:t>Занятия проводятся на основе общих методических принципов. Используются методы наглядности (показ упражнения, демонстрация наглядных пособий), игровой и соревновательный. При изучении общеразвивающих упражнений, комплексов и игр показ должен быть целостным и образцовым, а объяснение – элементарным и простым.</w:t>
      </w:r>
    </w:p>
    <w:p w:rsidR="00BF2856" w:rsidRPr="00323DCF" w:rsidRDefault="00BF2856" w:rsidP="00BF2856">
      <w:pPr>
        <w:shd w:val="clear" w:color="auto" w:fill="FFFFFF"/>
        <w:spacing w:after="0" w:line="240" w:lineRule="auto"/>
        <w:rPr>
          <w:rFonts w:ascii="Times New Roman" w:eastAsia="Times New Roman" w:hAnsi="Times New Roman"/>
          <w:sz w:val="28"/>
          <w:szCs w:val="28"/>
        </w:rPr>
      </w:pPr>
      <w:r w:rsidRPr="00323DCF">
        <w:rPr>
          <w:rFonts w:ascii="Times New Roman" w:eastAsia="Times New Roman" w:hAnsi="Times New Roman"/>
          <w:iCs/>
          <w:sz w:val="28"/>
          <w:szCs w:val="28"/>
        </w:rPr>
        <w:t>Методы обучения на занятиях:</w:t>
      </w:r>
      <w:r w:rsidRPr="00C62BC7">
        <w:rPr>
          <w:rFonts w:ascii="Times New Roman" w:eastAsia="Times New Roman" w:hAnsi="Times New Roman"/>
          <w:i/>
          <w:iCs/>
          <w:sz w:val="28"/>
          <w:szCs w:val="28"/>
        </w:rPr>
        <w:br/>
      </w:r>
      <w:r w:rsidRPr="00C62BC7">
        <w:rPr>
          <w:rFonts w:ascii="Times New Roman" w:eastAsia="Times New Roman" w:hAnsi="Times New Roman"/>
          <w:sz w:val="28"/>
          <w:szCs w:val="28"/>
        </w:rPr>
        <w:t>• Словесный - объяснение терминов, новых понятий.</w:t>
      </w:r>
      <w:r w:rsidRPr="00C62BC7">
        <w:rPr>
          <w:rFonts w:ascii="Times New Roman" w:eastAsia="Times New Roman" w:hAnsi="Times New Roman"/>
          <w:sz w:val="28"/>
          <w:szCs w:val="28"/>
        </w:rPr>
        <w:br/>
        <w:t>• Наглядный - показ педагогом пра</w:t>
      </w:r>
      <w:r>
        <w:rPr>
          <w:rFonts w:ascii="Times New Roman" w:eastAsia="Times New Roman" w:hAnsi="Times New Roman"/>
          <w:sz w:val="28"/>
          <w:szCs w:val="28"/>
        </w:rPr>
        <w:t xml:space="preserve">вильного выполнения упражнений, </w:t>
      </w:r>
      <w:r w:rsidRPr="00C62BC7">
        <w:rPr>
          <w:rFonts w:ascii="Times New Roman" w:eastAsia="Times New Roman" w:hAnsi="Times New Roman"/>
          <w:sz w:val="28"/>
          <w:szCs w:val="28"/>
        </w:rPr>
        <w:lastRenderedPageBreak/>
        <w:t>демонстрация фото и видео материалов.</w:t>
      </w:r>
      <w:r w:rsidRPr="00C62BC7">
        <w:rPr>
          <w:rFonts w:ascii="Times New Roman" w:eastAsia="Times New Roman" w:hAnsi="Times New Roman"/>
          <w:sz w:val="28"/>
          <w:szCs w:val="28"/>
        </w:rPr>
        <w:br/>
        <w:t>• Практический - выполнение обучающимися практических заданий и упражнений.</w:t>
      </w:r>
      <w:r w:rsidRPr="00C62BC7">
        <w:rPr>
          <w:rFonts w:ascii="Times New Roman" w:eastAsia="Times New Roman" w:hAnsi="Times New Roman"/>
          <w:sz w:val="28"/>
          <w:szCs w:val="28"/>
        </w:rPr>
        <w:br/>
        <w:t>• Игровой - активизирующие внимание, улучшающие эмоциональное состояние обучающихся.</w:t>
      </w:r>
      <w:r w:rsidRPr="00C62BC7">
        <w:rPr>
          <w:rFonts w:ascii="Times New Roman" w:eastAsia="Times New Roman" w:hAnsi="Times New Roman"/>
          <w:sz w:val="28"/>
          <w:szCs w:val="28"/>
        </w:rPr>
        <w:br/>
      </w:r>
      <w:r>
        <w:rPr>
          <w:rFonts w:ascii="Times New Roman" w:eastAsia="Times New Roman" w:hAnsi="Times New Roman"/>
          <w:sz w:val="28"/>
          <w:szCs w:val="28"/>
        </w:rPr>
        <w:t xml:space="preserve">           </w:t>
      </w:r>
      <w:r w:rsidRPr="00323DCF">
        <w:rPr>
          <w:rFonts w:ascii="Times New Roman" w:eastAsia="Times New Roman" w:hAnsi="Times New Roman"/>
          <w:sz w:val="28"/>
          <w:szCs w:val="28"/>
        </w:rPr>
        <w:t>Формы занятий:</w:t>
      </w:r>
    </w:p>
    <w:p w:rsidR="00BF2856" w:rsidRPr="00C62BC7" w:rsidRDefault="00BF2856" w:rsidP="00BF2856">
      <w:pPr>
        <w:shd w:val="clear" w:color="auto" w:fill="FFFFFF"/>
        <w:spacing w:after="0" w:line="240" w:lineRule="auto"/>
        <w:jc w:val="both"/>
        <w:rPr>
          <w:rFonts w:ascii="Times New Roman" w:eastAsia="Times New Roman" w:hAnsi="Times New Roman"/>
          <w:sz w:val="28"/>
          <w:szCs w:val="28"/>
        </w:rPr>
      </w:pPr>
      <w:r w:rsidRPr="00C62BC7">
        <w:rPr>
          <w:rFonts w:ascii="Times New Roman" w:eastAsia="Times New Roman" w:hAnsi="Times New Roman"/>
          <w:sz w:val="28"/>
          <w:szCs w:val="28"/>
        </w:rPr>
        <w:t>- групповые и индивидуальные формы занятий – теоретические, практические, комбинированные. Комбинированная форма используется чаще и включает теоретическую: беседу, инструктаж, просмотр иллюстраций, практическую части: ОФП и игры, занятия оздоровительной направленности, праздники, соревнования, эстафеты, домашние задания.</w:t>
      </w:r>
    </w:p>
    <w:p w:rsidR="00BF2856" w:rsidRDefault="00BF2856" w:rsidP="00BF2856">
      <w:pPr>
        <w:shd w:val="clear" w:color="auto" w:fill="FFFFFF"/>
        <w:spacing w:after="0" w:line="240" w:lineRule="auto"/>
        <w:ind w:firstLine="708"/>
        <w:jc w:val="both"/>
        <w:rPr>
          <w:rFonts w:ascii="Times New Roman" w:eastAsia="Times New Roman" w:hAnsi="Times New Roman"/>
          <w:sz w:val="28"/>
          <w:szCs w:val="28"/>
        </w:rPr>
      </w:pPr>
      <w:r w:rsidRPr="00323DCF">
        <w:rPr>
          <w:rFonts w:ascii="Times New Roman" w:eastAsia="Times New Roman" w:hAnsi="Times New Roman"/>
          <w:sz w:val="28"/>
          <w:szCs w:val="28"/>
        </w:rPr>
        <w:t>Основы знаний:</w:t>
      </w:r>
      <w:r w:rsidRPr="00C62BC7">
        <w:rPr>
          <w:rFonts w:ascii="Times New Roman" w:eastAsia="Times New Roman" w:hAnsi="Times New Roman"/>
          <w:sz w:val="28"/>
          <w:szCs w:val="28"/>
        </w:rPr>
        <w:t> </w:t>
      </w:r>
    </w:p>
    <w:p w:rsidR="00BF2856" w:rsidRPr="00C62BC7" w:rsidRDefault="00BF2856" w:rsidP="00BF2856">
      <w:pPr>
        <w:shd w:val="clear" w:color="auto" w:fill="FFFFFF"/>
        <w:spacing w:after="0" w:line="240" w:lineRule="auto"/>
        <w:ind w:firstLine="708"/>
        <w:jc w:val="both"/>
        <w:rPr>
          <w:rFonts w:ascii="Times New Roman" w:eastAsia="Times New Roman" w:hAnsi="Times New Roman"/>
          <w:sz w:val="28"/>
          <w:szCs w:val="28"/>
        </w:rPr>
      </w:pPr>
      <w:r w:rsidRPr="00C62BC7">
        <w:rPr>
          <w:rFonts w:ascii="Times New Roman" w:eastAsia="Times New Roman" w:hAnsi="Times New Roman"/>
          <w:sz w:val="28"/>
          <w:szCs w:val="28"/>
        </w:rPr>
        <w:t>Понятие о физической культуре. Развитие физической культуры в современном обществе. Физическая культура и спорт в системе общего и дополнительного образования. Двигательный режим дня. Самостоятельные занятия физической культурой и спортом. Правила проведения соревнований. Основы техники безопасности и правил безопасного поведения на занятиях в секции. Основы знаний о физических упражнениях. Гигиенические требования к спортивной одежде. Правила личной гигиены и здорового образа жизни. Утренняя гимнастика.  Солнце, воздух и вода наши лучшие друзья! Значение и способы закаливания. Правила спортивных иг</w:t>
      </w:r>
      <w:r w:rsidR="00751801">
        <w:rPr>
          <w:rFonts w:ascii="Times New Roman" w:eastAsia="Times New Roman" w:hAnsi="Times New Roman"/>
          <w:sz w:val="28"/>
          <w:szCs w:val="28"/>
        </w:rPr>
        <w:t>р: Баскетбол, Волейбол,</w:t>
      </w:r>
      <w:r w:rsidRPr="00C62BC7">
        <w:rPr>
          <w:rFonts w:ascii="Times New Roman" w:eastAsia="Times New Roman" w:hAnsi="Times New Roman"/>
          <w:sz w:val="28"/>
          <w:szCs w:val="28"/>
        </w:rPr>
        <w:t xml:space="preserve"> Футбол. Правила самоконтроля. Правила страховки и самостраховки. Питание – необходимое условие для жизни человека. Вредные привычки.</w:t>
      </w:r>
    </w:p>
    <w:p w:rsidR="00BF2856" w:rsidRPr="00C62BC7" w:rsidRDefault="00BF2856" w:rsidP="00BF2856">
      <w:pPr>
        <w:shd w:val="clear" w:color="auto" w:fill="FFFFFF"/>
        <w:spacing w:after="0" w:line="240" w:lineRule="auto"/>
        <w:rPr>
          <w:rFonts w:ascii="Times New Roman" w:eastAsia="Times New Roman" w:hAnsi="Times New Roman"/>
          <w:sz w:val="28"/>
          <w:szCs w:val="28"/>
        </w:rPr>
      </w:pPr>
    </w:p>
    <w:p w:rsidR="00801EB4" w:rsidRPr="00751801" w:rsidRDefault="00BF2856" w:rsidP="00751801">
      <w:pPr>
        <w:shd w:val="clear" w:color="auto" w:fill="FFFFFF"/>
        <w:spacing w:after="0" w:line="240" w:lineRule="auto"/>
        <w:jc w:val="center"/>
        <w:rPr>
          <w:rFonts w:ascii="Times New Roman" w:eastAsia="Times New Roman" w:hAnsi="Times New Roman"/>
          <w:sz w:val="28"/>
          <w:szCs w:val="28"/>
        </w:rPr>
      </w:pPr>
      <w:r>
        <w:rPr>
          <w:rFonts w:ascii="Times New Roman" w:eastAsia="Times New Roman" w:hAnsi="Times New Roman"/>
          <w:b/>
          <w:bCs/>
          <w:sz w:val="28"/>
          <w:szCs w:val="28"/>
        </w:rPr>
        <w:t>8. СПИСОК ИСПОЛЬЗОВАННОЙ ЛИТЕРАТУРЫ</w:t>
      </w:r>
    </w:p>
    <w:p w:rsidR="001F602E" w:rsidRDefault="001F602E" w:rsidP="001F602E">
      <w:pPr>
        <w:spacing w:after="0" w:line="240" w:lineRule="auto"/>
        <w:rPr>
          <w:rFonts w:ascii="Times New Roman" w:eastAsia="Times New Roman" w:hAnsi="Times New Roman"/>
          <w:b/>
          <w:sz w:val="28"/>
          <w:szCs w:val="28"/>
          <w:lang w:eastAsia="ru-RU"/>
        </w:rPr>
      </w:pPr>
    </w:p>
    <w:p w:rsidR="001F602E" w:rsidRPr="0003249F" w:rsidRDefault="001F602E" w:rsidP="001F602E">
      <w:pPr>
        <w:spacing w:after="0" w:line="240" w:lineRule="auto"/>
        <w:rPr>
          <w:rFonts w:ascii="Times New Roman" w:eastAsia="Times New Roman" w:hAnsi="Times New Roman"/>
          <w:sz w:val="28"/>
          <w:szCs w:val="28"/>
          <w:lang w:eastAsia="ru-RU"/>
        </w:rPr>
      </w:pPr>
      <w:r w:rsidRPr="0003249F">
        <w:rPr>
          <w:rFonts w:ascii="Times New Roman" w:eastAsia="Times New Roman" w:hAnsi="Times New Roman"/>
          <w:sz w:val="28"/>
          <w:szCs w:val="28"/>
          <w:lang w:eastAsia="ru-RU"/>
        </w:rPr>
        <w:t>1.Типовое положение об образовательном учреждении дополнительного образования для детей, постановление Правительства РФ от 7 марта 1995г. №233</w:t>
      </w:r>
    </w:p>
    <w:p w:rsidR="001F602E" w:rsidRPr="0003249F" w:rsidRDefault="001F602E" w:rsidP="001F6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sz w:val="28"/>
          <w:szCs w:val="28"/>
        </w:rPr>
      </w:pPr>
      <w:r w:rsidRPr="0003249F">
        <w:rPr>
          <w:rFonts w:ascii="Times New Roman" w:eastAsia="Times New Roman" w:hAnsi="Times New Roman"/>
          <w:sz w:val="28"/>
          <w:szCs w:val="28"/>
        </w:rPr>
        <w:t>2.Физическая культура: Образовательная программа для учащихся средней общеобразовательной школы /  Н.И.Алексеев, В.З.Афанасьев, А.И.Бессуднов и др.; под ред. А.П.Матвеева.- М.:Радио и связь, 1995.</w:t>
      </w:r>
    </w:p>
    <w:p w:rsidR="001F602E" w:rsidRPr="0003249F" w:rsidRDefault="001F602E" w:rsidP="001F602E">
      <w:pPr>
        <w:spacing w:after="120" w:line="240" w:lineRule="atLeast"/>
        <w:rPr>
          <w:rFonts w:ascii="Times New Roman" w:eastAsia="Times New Roman" w:hAnsi="Times New Roman"/>
          <w:sz w:val="28"/>
          <w:szCs w:val="28"/>
          <w:lang w:eastAsia="ru-RU"/>
        </w:rPr>
      </w:pPr>
      <w:r w:rsidRPr="0003249F">
        <w:rPr>
          <w:rFonts w:ascii="Times New Roman" w:eastAsia="Times New Roman" w:hAnsi="Times New Roman"/>
          <w:sz w:val="28"/>
          <w:szCs w:val="28"/>
          <w:lang w:eastAsia="ru-RU"/>
        </w:rPr>
        <w:t xml:space="preserve">3.Типовая программа для внешкольных учреждений и образовательных школ  И.А. Водянникова, под редакцией С.М.Зверева, 1986 год </w:t>
      </w:r>
    </w:p>
    <w:p w:rsidR="001F602E" w:rsidRPr="0003249F" w:rsidRDefault="001F602E" w:rsidP="001F602E">
      <w:pPr>
        <w:spacing w:after="120" w:line="240" w:lineRule="atLeast"/>
        <w:rPr>
          <w:rFonts w:ascii="Times New Roman" w:eastAsia="Times New Roman" w:hAnsi="Times New Roman"/>
          <w:sz w:val="28"/>
          <w:szCs w:val="28"/>
          <w:lang w:eastAsia="ru-RU"/>
        </w:rPr>
      </w:pPr>
      <w:r w:rsidRPr="0003249F">
        <w:rPr>
          <w:rFonts w:ascii="Times New Roman" w:eastAsia="Times New Roman" w:hAnsi="Times New Roman"/>
          <w:sz w:val="28"/>
          <w:szCs w:val="28"/>
          <w:lang w:eastAsia="ru-RU"/>
        </w:rPr>
        <w:t>4.Примерная программа по баскетболу для детско-юношеских школ, 2004 год.</w:t>
      </w:r>
    </w:p>
    <w:p w:rsidR="001F602E" w:rsidRPr="001F602E" w:rsidRDefault="001F602E" w:rsidP="001F602E">
      <w:pPr>
        <w:spacing w:after="0" w:line="240" w:lineRule="auto"/>
        <w:rPr>
          <w:rFonts w:ascii="Times New Roman" w:eastAsia="Times New Roman" w:hAnsi="Times New Roman"/>
          <w:b/>
          <w:sz w:val="28"/>
          <w:szCs w:val="28"/>
          <w:lang w:eastAsia="ru-RU"/>
        </w:rPr>
      </w:pPr>
    </w:p>
    <w:sectPr w:rsidR="001F602E" w:rsidRPr="001F602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906" w:rsidRDefault="00B46906" w:rsidP="00D06CC9">
      <w:pPr>
        <w:spacing w:after="0" w:line="240" w:lineRule="auto"/>
      </w:pPr>
      <w:r>
        <w:separator/>
      </w:r>
    </w:p>
  </w:endnote>
  <w:endnote w:type="continuationSeparator" w:id="0">
    <w:p w:rsidR="00B46906" w:rsidRDefault="00B46906" w:rsidP="00D0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906" w:rsidRDefault="00B46906" w:rsidP="00D06CC9">
      <w:pPr>
        <w:spacing w:after="0" w:line="240" w:lineRule="auto"/>
      </w:pPr>
      <w:r>
        <w:separator/>
      </w:r>
    </w:p>
  </w:footnote>
  <w:footnote w:type="continuationSeparator" w:id="0">
    <w:p w:rsidR="00B46906" w:rsidRDefault="00B46906" w:rsidP="00D06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019D04EC"/>
    <w:multiLevelType w:val="multilevel"/>
    <w:tmpl w:val="1D84A95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4C7092"/>
    <w:multiLevelType w:val="multilevel"/>
    <w:tmpl w:val="D1462B4C"/>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C47692"/>
    <w:multiLevelType w:val="hybridMultilevel"/>
    <w:tmpl w:val="5E1E2A66"/>
    <w:lvl w:ilvl="0" w:tplc="93AA88F6">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8662E2"/>
    <w:multiLevelType w:val="multilevel"/>
    <w:tmpl w:val="6504C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842E25"/>
    <w:multiLevelType w:val="multilevel"/>
    <w:tmpl w:val="F544BD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82A1BFE"/>
    <w:multiLevelType w:val="multilevel"/>
    <w:tmpl w:val="44BC7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674030"/>
    <w:multiLevelType w:val="multilevel"/>
    <w:tmpl w:val="8914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8F76D6"/>
    <w:multiLevelType w:val="hybridMultilevel"/>
    <w:tmpl w:val="66F41AC8"/>
    <w:lvl w:ilvl="0" w:tplc="04190001">
      <w:start w:val="1"/>
      <w:numFmt w:val="bullet"/>
      <w:lvlText w:val=""/>
      <w:lvlJc w:val="left"/>
      <w:pPr>
        <w:tabs>
          <w:tab w:val="num" w:pos="1070"/>
        </w:tabs>
        <w:ind w:left="1070" w:hanging="360"/>
      </w:pPr>
      <w:rPr>
        <w:rFonts w:ascii="Symbol" w:hAnsi="Symbol" w:cs="Symbol" w:hint="default"/>
      </w:rPr>
    </w:lvl>
    <w:lvl w:ilvl="1" w:tplc="04190003">
      <w:start w:val="1"/>
      <w:numFmt w:val="bullet"/>
      <w:lvlText w:val="o"/>
      <w:lvlJc w:val="left"/>
      <w:pPr>
        <w:tabs>
          <w:tab w:val="num" w:pos="1867"/>
        </w:tabs>
        <w:ind w:left="1867" w:hanging="360"/>
      </w:pPr>
      <w:rPr>
        <w:rFonts w:ascii="Courier New" w:hAnsi="Courier New" w:cs="Courier New" w:hint="default"/>
      </w:rPr>
    </w:lvl>
    <w:lvl w:ilvl="2" w:tplc="04190005">
      <w:start w:val="1"/>
      <w:numFmt w:val="bullet"/>
      <w:lvlText w:val=""/>
      <w:lvlJc w:val="left"/>
      <w:pPr>
        <w:tabs>
          <w:tab w:val="num" w:pos="2587"/>
        </w:tabs>
        <w:ind w:left="2587" w:hanging="360"/>
      </w:pPr>
      <w:rPr>
        <w:rFonts w:ascii="Wingdings" w:hAnsi="Wingdings" w:cs="Wingdings" w:hint="default"/>
      </w:rPr>
    </w:lvl>
    <w:lvl w:ilvl="3" w:tplc="04190001">
      <w:start w:val="1"/>
      <w:numFmt w:val="bullet"/>
      <w:lvlText w:val=""/>
      <w:lvlJc w:val="left"/>
      <w:pPr>
        <w:tabs>
          <w:tab w:val="num" w:pos="3307"/>
        </w:tabs>
        <w:ind w:left="3307" w:hanging="360"/>
      </w:pPr>
      <w:rPr>
        <w:rFonts w:ascii="Symbol" w:hAnsi="Symbol" w:cs="Symbol" w:hint="default"/>
      </w:rPr>
    </w:lvl>
    <w:lvl w:ilvl="4" w:tplc="04190003">
      <w:start w:val="1"/>
      <w:numFmt w:val="bullet"/>
      <w:lvlText w:val="o"/>
      <w:lvlJc w:val="left"/>
      <w:pPr>
        <w:tabs>
          <w:tab w:val="num" w:pos="4027"/>
        </w:tabs>
        <w:ind w:left="4027" w:hanging="360"/>
      </w:pPr>
      <w:rPr>
        <w:rFonts w:ascii="Courier New" w:hAnsi="Courier New" w:cs="Courier New" w:hint="default"/>
      </w:rPr>
    </w:lvl>
    <w:lvl w:ilvl="5" w:tplc="04190005">
      <w:start w:val="1"/>
      <w:numFmt w:val="bullet"/>
      <w:lvlText w:val=""/>
      <w:lvlJc w:val="left"/>
      <w:pPr>
        <w:tabs>
          <w:tab w:val="num" w:pos="4747"/>
        </w:tabs>
        <w:ind w:left="4747" w:hanging="360"/>
      </w:pPr>
      <w:rPr>
        <w:rFonts w:ascii="Wingdings" w:hAnsi="Wingdings" w:cs="Wingdings" w:hint="default"/>
      </w:rPr>
    </w:lvl>
    <w:lvl w:ilvl="6" w:tplc="04190001">
      <w:start w:val="1"/>
      <w:numFmt w:val="bullet"/>
      <w:lvlText w:val=""/>
      <w:lvlJc w:val="left"/>
      <w:pPr>
        <w:tabs>
          <w:tab w:val="num" w:pos="5467"/>
        </w:tabs>
        <w:ind w:left="5467" w:hanging="360"/>
      </w:pPr>
      <w:rPr>
        <w:rFonts w:ascii="Symbol" w:hAnsi="Symbol" w:cs="Symbol" w:hint="default"/>
      </w:rPr>
    </w:lvl>
    <w:lvl w:ilvl="7" w:tplc="04190003">
      <w:start w:val="1"/>
      <w:numFmt w:val="bullet"/>
      <w:lvlText w:val="o"/>
      <w:lvlJc w:val="left"/>
      <w:pPr>
        <w:tabs>
          <w:tab w:val="num" w:pos="6187"/>
        </w:tabs>
        <w:ind w:left="6187" w:hanging="360"/>
      </w:pPr>
      <w:rPr>
        <w:rFonts w:ascii="Courier New" w:hAnsi="Courier New" w:cs="Courier New" w:hint="default"/>
      </w:rPr>
    </w:lvl>
    <w:lvl w:ilvl="8" w:tplc="04190005">
      <w:start w:val="1"/>
      <w:numFmt w:val="bullet"/>
      <w:lvlText w:val=""/>
      <w:lvlJc w:val="left"/>
      <w:pPr>
        <w:tabs>
          <w:tab w:val="num" w:pos="6907"/>
        </w:tabs>
        <w:ind w:left="6907" w:hanging="360"/>
      </w:pPr>
      <w:rPr>
        <w:rFonts w:ascii="Wingdings" w:hAnsi="Wingdings" w:cs="Wingdings" w:hint="default"/>
      </w:rPr>
    </w:lvl>
  </w:abstractNum>
  <w:abstractNum w:abstractNumId="9">
    <w:nsid w:val="338C35B6"/>
    <w:multiLevelType w:val="hybridMultilevel"/>
    <w:tmpl w:val="6B564FE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nsid w:val="345F6385"/>
    <w:multiLevelType w:val="multilevel"/>
    <w:tmpl w:val="65C6FD2E"/>
    <w:lvl w:ilvl="0">
      <w:start w:val="1"/>
      <w:numFmt w:val="decimal"/>
      <w:lvlText w:val="%1."/>
      <w:lvlJc w:val="left"/>
      <w:pPr>
        <w:tabs>
          <w:tab w:val="num" w:pos="495"/>
        </w:tabs>
        <w:ind w:left="495" w:hanging="495"/>
      </w:pPr>
    </w:lvl>
    <w:lvl w:ilvl="1">
      <w:start w:val="1"/>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11">
    <w:nsid w:val="360B0C2F"/>
    <w:multiLevelType w:val="hybridMultilevel"/>
    <w:tmpl w:val="2154FC4C"/>
    <w:lvl w:ilvl="0" w:tplc="61768336">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BD0512E"/>
    <w:multiLevelType w:val="multilevel"/>
    <w:tmpl w:val="CC66EA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DC14B81"/>
    <w:multiLevelType w:val="multilevel"/>
    <w:tmpl w:val="BD98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C14D08"/>
    <w:multiLevelType w:val="multilevel"/>
    <w:tmpl w:val="B6B843CC"/>
    <w:lvl w:ilvl="0">
      <w:start w:val="1"/>
      <w:numFmt w:val="decimal"/>
      <w:lvlText w:val="%1."/>
      <w:lvlJc w:val="left"/>
      <w:pPr>
        <w:ind w:left="360" w:hanging="360"/>
      </w:pPr>
      <w:rPr>
        <w:rFonts w:hint="default"/>
        <w:b/>
      </w:rPr>
    </w:lvl>
    <w:lvl w:ilvl="1">
      <w:start w:val="3"/>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5">
    <w:nsid w:val="3EEE6764"/>
    <w:multiLevelType w:val="hybridMultilevel"/>
    <w:tmpl w:val="7D4C608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6">
    <w:nsid w:val="42F45E48"/>
    <w:multiLevelType w:val="multilevel"/>
    <w:tmpl w:val="6480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406A13"/>
    <w:multiLevelType w:val="multilevel"/>
    <w:tmpl w:val="5B76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DF47F5"/>
    <w:multiLevelType w:val="multilevel"/>
    <w:tmpl w:val="70AC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8E539A"/>
    <w:multiLevelType w:val="hybridMultilevel"/>
    <w:tmpl w:val="03B6D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7C2EEE"/>
    <w:multiLevelType w:val="multilevel"/>
    <w:tmpl w:val="1362EA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DA382A"/>
    <w:multiLevelType w:val="multilevel"/>
    <w:tmpl w:val="C4F8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0F1F9C"/>
    <w:multiLevelType w:val="multilevel"/>
    <w:tmpl w:val="BE7C3D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0D5D97"/>
    <w:multiLevelType w:val="hybridMultilevel"/>
    <w:tmpl w:val="36FEFE90"/>
    <w:lvl w:ilvl="0" w:tplc="0419000F">
      <w:start w:val="1"/>
      <w:numFmt w:val="decimal"/>
      <w:lvlText w:val="%1."/>
      <w:lvlJc w:val="left"/>
      <w:pPr>
        <w:tabs>
          <w:tab w:val="num" w:pos="720"/>
        </w:tabs>
        <w:ind w:left="720" w:hanging="360"/>
      </w:pPr>
    </w:lvl>
    <w:lvl w:ilvl="1" w:tplc="8342FD40">
      <w:start w:val="2"/>
      <w:numFmt w:val="decimal"/>
      <w:lvlText w:val="%2)"/>
      <w:lvlJc w:val="left"/>
      <w:pPr>
        <w:tabs>
          <w:tab w:val="num" w:pos="1800"/>
        </w:tabs>
        <w:ind w:left="1800" w:hanging="72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675448F3"/>
    <w:multiLevelType w:val="multilevel"/>
    <w:tmpl w:val="D2BC18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7DA530C"/>
    <w:multiLevelType w:val="multilevel"/>
    <w:tmpl w:val="8F5C5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A1E3EBB"/>
    <w:multiLevelType w:val="hybridMultilevel"/>
    <w:tmpl w:val="A192F1B8"/>
    <w:lvl w:ilvl="0" w:tplc="04190001">
      <w:start w:val="1"/>
      <w:numFmt w:val="bullet"/>
      <w:lvlText w:val=""/>
      <w:lvlJc w:val="left"/>
      <w:pPr>
        <w:tabs>
          <w:tab w:val="num" w:pos="1147"/>
        </w:tabs>
        <w:ind w:left="1147" w:hanging="360"/>
      </w:pPr>
      <w:rPr>
        <w:rFonts w:ascii="Symbol" w:hAnsi="Symbol" w:cs="Symbol" w:hint="default"/>
      </w:rPr>
    </w:lvl>
    <w:lvl w:ilvl="1" w:tplc="04190003">
      <w:start w:val="1"/>
      <w:numFmt w:val="bullet"/>
      <w:lvlText w:val="o"/>
      <w:lvlJc w:val="left"/>
      <w:pPr>
        <w:tabs>
          <w:tab w:val="num" w:pos="1867"/>
        </w:tabs>
        <w:ind w:left="1867" w:hanging="360"/>
      </w:pPr>
      <w:rPr>
        <w:rFonts w:ascii="Courier New" w:hAnsi="Courier New" w:cs="Courier New" w:hint="default"/>
      </w:rPr>
    </w:lvl>
    <w:lvl w:ilvl="2" w:tplc="04190005">
      <w:start w:val="1"/>
      <w:numFmt w:val="bullet"/>
      <w:lvlText w:val=""/>
      <w:lvlJc w:val="left"/>
      <w:pPr>
        <w:tabs>
          <w:tab w:val="num" w:pos="2587"/>
        </w:tabs>
        <w:ind w:left="2587" w:hanging="360"/>
      </w:pPr>
      <w:rPr>
        <w:rFonts w:ascii="Wingdings" w:hAnsi="Wingdings" w:cs="Wingdings" w:hint="default"/>
      </w:rPr>
    </w:lvl>
    <w:lvl w:ilvl="3" w:tplc="04190001">
      <w:start w:val="1"/>
      <w:numFmt w:val="bullet"/>
      <w:lvlText w:val=""/>
      <w:lvlJc w:val="left"/>
      <w:pPr>
        <w:tabs>
          <w:tab w:val="num" w:pos="3307"/>
        </w:tabs>
        <w:ind w:left="3307" w:hanging="360"/>
      </w:pPr>
      <w:rPr>
        <w:rFonts w:ascii="Symbol" w:hAnsi="Symbol" w:cs="Symbol" w:hint="default"/>
      </w:rPr>
    </w:lvl>
    <w:lvl w:ilvl="4" w:tplc="04190003">
      <w:start w:val="1"/>
      <w:numFmt w:val="bullet"/>
      <w:lvlText w:val="o"/>
      <w:lvlJc w:val="left"/>
      <w:pPr>
        <w:tabs>
          <w:tab w:val="num" w:pos="4027"/>
        </w:tabs>
        <w:ind w:left="4027" w:hanging="360"/>
      </w:pPr>
      <w:rPr>
        <w:rFonts w:ascii="Courier New" w:hAnsi="Courier New" w:cs="Courier New" w:hint="default"/>
      </w:rPr>
    </w:lvl>
    <w:lvl w:ilvl="5" w:tplc="04190005">
      <w:start w:val="1"/>
      <w:numFmt w:val="bullet"/>
      <w:lvlText w:val=""/>
      <w:lvlJc w:val="left"/>
      <w:pPr>
        <w:tabs>
          <w:tab w:val="num" w:pos="4747"/>
        </w:tabs>
        <w:ind w:left="4747" w:hanging="360"/>
      </w:pPr>
      <w:rPr>
        <w:rFonts w:ascii="Wingdings" w:hAnsi="Wingdings" w:cs="Wingdings" w:hint="default"/>
      </w:rPr>
    </w:lvl>
    <w:lvl w:ilvl="6" w:tplc="04190001">
      <w:start w:val="1"/>
      <w:numFmt w:val="bullet"/>
      <w:lvlText w:val=""/>
      <w:lvlJc w:val="left"/>
      <w:pPr>
        <w:tabs>
          <w:tab w:val="num" w:pos="5467"/>
        </w:tabs>
        <w:ind w:left="5467" w:hanging="360"/>
      </w:pPr>
      <w:rPr>
        <w:rFonts w:ascii="Symbol" w:hAnsi="Symbol" w:cs="Symbol" w:hint="default"/>
      </w:rPr>
    </w:lvl>
    <w:lvl w:ilvl="7" w:tplc="04190003">
      <w:start w:val="1"/>
      <w:numFmt w:val="bullet"/>
      <w:lvlText w:val="o"/>
      <w:lvlJc w:val="left"/>
      <w:pPr>
        <w:tabs>
          <w:tab w:val="num" w:pos="6187"/>
        </w:tabs>
        <w:ind w:left="6187" w:hanging="360"/>
      </w:pPr>
      <w:rPr>
        <w:rFonts w:ascii="Courier New" w:hAnsi="Courier New" w:cs="Courier New" w:hint="default"/>
      </w:rPr>
    </w:lvl>
    <w:lvl w:ilvl="8" w:tplc="04190005">
      <w:start w:val="1"/>
      <w:numFmt w:val="bullet"/>
      <w:lvlText w:val=""/>
      <w:lvlJc w:val="left"/>
      <w:pPr>
        <w:tabs>
          <w:tab w:val="num" w:pos="6907"/>
        </w:tabs>
        <w:ind w:left="6907" w:hanging="360"/>
      </w:pPr>
      <w:rPr>
        <w:rFonts w:ascii="Wingdings" w:hAnsi="Wingdings" w:cs="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4"/>
  </w:num>
  <w:num w:numId="5">
    <w:abstractNumId w:val="20"/>
  </w:num>
  <w:num w:numId="6">
    <w:abstractNumId w:val="1"/>
  </w:num>
  <w:num w:numId="7">
    <w:abstractNumId w:val="2"/>
  </w:num>
  <w:num w:numId="8">
    <w:abstractNumId w:val="7"/>
  </w:num>
  <w:num w:numId="9">
    <w:abstractNumId w:val="16"/>
  </w:num>
  <w:num w:numId="10">
    <w:abstractNumId w:val="13"/>
  </w:num>
  <w:num w:numId="11">
    <w:abstractNumId w:val="17"/>
  </w:num>
  <w:num w:numId="12">
    <w:abstractNumId w:val="18"/>
  </w:num>
  <w:num w:numId="13">
    <w:abstractNumId w:val="4"/>
  </w:num>
  <w:num w:numId="14">
    <w:abstractNumId w:val="21"/>
  </w:num>
  <w:num w:numId="15">
    <w:abstractNumId w:val="25"/>
  </w:num>
  <w:num w:numId="16">
    <w:abstractNumId w:val="6"/>
  </w:num>
  <w:num w:numId="17">
    <w:abstractNumId w:val="22"/>
  </w:num>
  <w:num w:numId="18">
    <w:abstractNumId w:val="9"/>
  </w:num>
  <w:num w:numId="19">
    <w:abstractNumId w:val="8"/>
  </w:num>
  <w:num w:numId="20">
    <w:abstractNumId w:val="26"/>
  </w:num>
  <w:num w:numId="21">
    <w:abstractNumId w:val="15"/>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9"/>
  </w:num>
  <w:num w:numId="26">
    <w:abstractNumId w:val="14"/>
  </w:num>
  <w:num w:numId="27">
    <w:abstractNumId w:val="11"/>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EB4"/>
    <w:rsid w:val="00006E6E"/>
    <w:rsid w:val="0003384E"/>
    <w:rsid w:val="0005239B"/>
    <w:rsid w:val="00072E3B"/>
    <w:rsid w:val="00083B90"/>
    <w:rsid w:val="000A00C1"/>
    <w:rsid w:val="00113715"/>
    <w:rsid w:val="00174048"/>
    <w:rsid w:val="0019043D"/>
    <w:rsid w:val="001D7319"/>
    <w:rsid w:val="001F602E"/>
    <w:rsid w:val="00270C92"/>
    <w:rsid w:val="002F3F17"/>
    <w:rsid w:val="00337D95"/>
    <w:rsid w:val="00426184"/>
    <w:rsid w:val="00445D7D"/>
    <w:rsid w:val="00454A5F"/>
    <w:rsid w:val="004821EA"/>
    <w:rsid w:val="004C2242"/>
    <w:rsid w:val="004C37CC"/>
    <w:rsid w:val="004D4830"/>
    <w:rsid w:val="005145B4"/>
    <w:rsid w:val="00562C0B"/>
    <w:rsid w:val="005A31CE"/>
    <w:rsid w:val="005A782A"/>
    <w:rsid w:val="005B72D4"/>
    <w:rsid w:val="00625BE3"/>
    <w:rsid w:val="00663551"/>
    <w:rsid w:val="00681ADA"/>
    <w:rsid w:val="006D132D"/>
    <w:rsid w:val="00703238"/>
    <w:rsid w:val="007124B9"/>
    <w:rsid w:val="007210C7"/>
    <w:rsid w:val="00737CD0"/>
    <w:rsid w:val="00751801"/>
    <w:rsid w:val="00777EE2"/>
    <w:rsid w:val="007C1925"/>
    <w:rsid w:val="007F1089"/>
    <w:rsid w:val="00801EB4"/>
    <w:rsid w:val="008060D1"/>
    <w:rsid w:val="00856E07"/>
    <w:rsid w:val="008C1C90"/>
    <w:rsid w:val="00941D4C"/>
    <w:rsid w:val="00943A39"/>
    <w:rsid w:val="0099280B"/>
    <w:rsid w:val="00A44892"/>
    <w:rsid w:val="00AA6400"/>
    <w:rsid w:val="00AF5523"/>
    <w:rsid w:val="00B11B9B"/>
    <w:rsid w:val="00B46906"/>
    <w:rsid w:val="00B63590"/>
    <w:rsid w:val="00BA5C03"/>
    <w:rsid w:val="00BF2856"/>
    <w:rsid w:val="00CA46B3"/>
    <w:rsid w:val="00CB1A55"/>
    <w:rsid w:val="00D06CC9"/>
    <w:rsid w:val="00D149D8"/>
    <w:rsid w:val="00D23EB3"/>
    <w:rsid w:val="00D25F11"/>
    <w:rsid w:val="00D53B5D"/>
    <w:rsid w:val="00D610F7"/>
    <w:rsid w:val="00D66C54"/>
    <w:rsid w:val="00D91AD5"/>
    <w:rsid w:val="00E136BF"/>
    <w:rsid w:val="00E177D5"/>
    <w:rsid w:val="00E2575A"/>
    <w:rsid w:val="00E334DF"/>
    <w:rsid w:val="00E34702"/>
    <w:rsid w:val="00E40D8C"/>
    <w:rsid w:val="00EA56DD"/>
    <w:rsid w:val="00EB6757"/>
    <w:rsid w:val="00EC129B"/>
    <w:rsid w:val="00F477DB"/>
    <w:rsid w:val="00F54EC8"/>
    <w:rsid w:val="00F67475"/>
    <w:rsid w:val="00F719EC"/>
    <w:rsid w:val="00F84E2E"/>
    <w:rsid w:val="00FC0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EB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qFormat/>
    <w:rsid w:val="00801EB4"/>
    <w:pPr>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uiPriority w:val="99"/>
    <w:rsid w:val="00801EB4"/>
    <w:rPr>
      <w:rFonts w:ascii="Times New Roman" w:hAnsi="Times New Roman"/>
      <w:sz w:val="26"/>
    </w:rPr>
  </w:style>
  <w:style w:type="character" w:customStyle="1" w:styleId="a4">
    <w:name w:val="Без интервала Знак"/>
    <w:aliases w:val="основа Знак"/>
    <w:link w:val="a3"/>
    <w:locked/>
    <w:rsid w:val="00801EB4"/>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737CD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Подпись к таблице (2)_"/>
    <w:link w:val="21"/>
    <w:rsid w:val="004821EA"/>
    <w:rPr>
      <w:b/>
      <w:bCs/>
      <w:sz w:val="27"/>
      <w:szCs w:val="27"/>
      <w:shd w:val="clear" w:color="auto" w:fill="FFFFFF"/>
    </w:rPr>
  </w:style>
  <w:style w:type="paragraph" w:customStyle="1" w:styleId="21">
    <w:name w:val="Подпись к таблице (2)1"/>
    <w:basedOn w:val="a"/>
    <w:link w:val="2"/>
    <w:rsid w:val="004821EA"/>
    <w:pPr>
      <w:widowControl w:val="0"/>
      <w:shd w:val="clear" w:color="auto" w:fill="FFFFFF"/>
      <w:spacing w:after="0" w:line="240" w:lineRule="atLeast"/>
    </w:pPr>
    <w:rPr>
      <w:rFonts w:asciiTheme="minorHAnsi" w:eastAsiaTheme="minorHAnsi" w:hAnsiTheme="minorHAnsi" w:cstheme="minorBidi"/>
      <w:b/>
      <w:bCs/>
      <w:sz w:val="27"/>
      <w:szCs w:val="27"/>
    </w:rPr>
  </w:style>
  <w:style w:type="character" w:customStyle="1" w:styleId="c117">
    <w:name w:val="c117"/>
    <w:basedOn w:val="a0"/>
    <w:rsid w:val="00EC129B"/>
  </w:style>
  <w:style w:type="character" w:customStyle="1" w:styleId="c2">
    <w:name w:val="c2"/>
    <w:basedOn w:val="a0"/>
    <w:rsid w:val="00EC129B"/>
  </w:style>
  <w:style w:type="paragraph" w:customStyle="1" w:styleId="c26">
    <w:name w:val="c26"/>
    <w:basedOn w:val="a"/>
    <w:rsid w:val="00EC12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1">
    <w:name w:val="c31"/>
    <w:basedOn w:val="a0"/>
    <w:rsid w:val="00EC129B"/>
  </w:style>
  <w:style w:type="paragraph" w:customStyle="1" w:styleId="a6">
    <w:name w:val="Стиль"/>
    <w:uiPriority w:val="99"/>
    <w:rsid w:val="007F108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7">
    <w:name w:val="List Paragraph"/>
    <w:basedOn w:val="a"/>
    <w:uiPriority w:val="34"/>
    <w:qFormat/>
    <w:rsid w:val="007F1089"/>
    <w:pPr>
      <w:spacing w:after="0" w:line="240" w:lineRule="auto"/>
      <w:ind w:left="720"/>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D149D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149D8"/>
    <w:rPr>
      <w:rFonts w:ascii="Segoe UI" w:eastAsia="Calibri" w:hAnsi="Segoe UI" w:cs="Segoe UI"/>
      <w:sz w:val="18"/>
      <w:szCs w:val="18"/>
    </w:rPr>
  </w:style>
  <w:style w:type="character" w:customStyle="1" w:styleId="c6">
    <w:name w:val="c6"/>
    <w:basedOn w:val="a0"/>
    <w:rsid w:val="00CB1A55"/>
  </w:style>
  <w:style w:type="paragraph" w:styleId="aa">
    <w:name w:val="header"/>
    <w:basedOn w:val="a"/>
    <w:link w:val="ab"/>
    <w:uiPriority w:val="99"/>
    <w:unhideWhenUsed/>
    <w:rsid w:val="00D06CC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06CC9"/>
    <w:rPr>
      <w:rFonts w:ascii="Calibri" w:eastAsia="Calibri" w:hAnsi="Calibri" w:cs="Times New Roman"/>
    </w:rPr>
  </w:style>
  <w:style w:type="paragraph" w:styleId="ac">
    <w:name w:val="footer"/>
    <w:basedOn w:val="a"/>
    <w:link w:val="ad"/>
    <w:uiPriority w:val="99"/>
    <w:unhideWhenUsed/>
    <w:rsid w:val="00D06CC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06CC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EB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qFormat/>
    <w:rsid w:val="00801EB4"/>
    <w:pPr>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uiPriority w:val="99"/>
    <w:rsid w:val="00801EB4"/>
    <w:rPr>
      <w:rFonts w:ascii="Times New Roman" w:hAnsi="Times New Roman"/>
      <w:sz w:val="26"/>
    </w:rPr>
  </w:style>
  <w:style w:type="character" w:customStyle="1" w:styleId="a4">
    <w:name w:val="Без интервала Знак"/>
    <w:aliases w:val="основа Знак"/>
    <w:link w:val="a3"/>
    <w:locked/>
    <w:rsid w:val="00801EB4"/>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737CD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Подпись к таблице (2)_"/>
    <w:link w:val="21"/>
    <w:rsid w:val="004821EA"/>
    <w:rPr>
      <w:b/>
      <w:bCs/>
      <w:sz w:val="27"/>
      <w:szCs w:val="27"/>
      <w:shd w:val="clear" w:color="auto" w:fill="FFFFFF"/>
    </w:rPr>
  </w:style>
  <w:style w:type="paragraph" w:customStyle="1" w:styleId="21">
    <w:name w:val="Подпись к таблице (2)1"/>
    <w:basedOn w:val="a"/>
    <w:link w:val="2"/>
    <w:rsid w:val="004821EA"/>
    <w:pPr>
      <w:widowControl w:val="0"/>
      <w:shd w:val="clear" w:color="auto" w:fill="FFFFFF"/>
      <w:spacing w:after="0" w:line="240" w:lineRule="atLeast"/>
    </w:pPr>
    <w:rPr>
      <w:rFonts w:asciiTheme="minorHAnsi" w:eastAsiaTheme="minorHAnsi" w:hAnsiTheme="minorHAnsi" w:cstheme="minorBidi"/>
      <w:b/>
      <w:bCs/>
      <w:sz w:val="27"/>
      <w:szCs w:val="27"/>
    </w:rPr>
  </w:style>
  <w:style w:type="character" w:customStyle="1" w:styleId="c117">
    <w:name w:val="c117"/>
    <w:basedOn w:val="a0"/>
    <w:rsid w:val="00EC129B"/>
  </w:style>
  <w:style w:type="character" w:customStyle="1" w:styleId="c2">
    <w:name w:val="c2"/>
    <w:basedOn w:val="a0"/>
    <w:rsid w:val="00EC129B"/>
  </w:style>
  <w:style w:type="paragraph" w:customStyle="1" w:styleId="c26">
    <w:name w:val="c26"/>
    <w:basedOn w:val="a"/>
    <w:rsid w:val="00EC12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1">
    <w:name w:val="c31"/>
    <w:basedOn w:val="a0"/>
    <w:rsid w:val="00EC129B"/>
  </w:style>
  <w:style w:type="paragraph" w:customStyle="1" w:styleId="a6">
    <w:name w:val="Стиль"/>
    <w:uiPriority w:val="99"/>
    <w:rsid w:val="007F108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7">
    <w:name w:val="List Paragraph"/>
    <w:basedOn w:val="a"/>
    <w:uiPriority w:val="34"/>
    <w:qFormat/>
    <w:rsid w:val="007F1089"/>
    <w:pPr>
      <w:spacing w:after="0" w:line="240" w:lineRule="auto"/>
      <w:ind w:left="720"/>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D149D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149D8"/>
    <w:rPr>
      <w:rFonts w:ascii="Segoe UI" w:eastAsia="Calibri" w:hAnsi="Segoe UI" w:cs="Segoe UI"/>
      <w:sz w:val="18"/>
      <w:szCs w:val="18"/>
    </w:rPr>
  </w:style>
  <w:style w:type="character" w:customStyle="1" w:styleId="c6">
    <w:name w:val="c6"/>
    <w:basedOn w:val="a0"/>
    <w:rsid w:val="00CB1A55"/>
  </w:style>
  <w:style w:type="paragraph" w:styleId="aa">
    <w:name w:val="header"/>
    <w:basedOn w:val="a"/>
    <w:link w:val="ab"/>
    <w:uiPriority w:val="99"/>
    <w:unhideWhenUsed/>
    <w:rsid w:val="00D06CC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06CC9"/>
    <w:rPr>
      <w:rFonts w:ascii="Calibri" w:eastAsia="Calibri" w:hAnsi="Calibri" w:cs="Times New Roman"/>
    </w:rPr>
  </w:style>
  <w:style w:type="paragraph" w:styleId="ac">
    <w:name w:val="footer"/>
    <w:basedOn w:val="a"/>
    <w:link w:val="ad"/>
    <w:uiPriority w:val="99"/>
    <w:unhideWhenUsed/>
    <w:rsid w:val="00D06CC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06CC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89460">
      <w:bodyDiv w:val="1"/>
      <w:marLeft w:val="0"/>
      <w:marRight w:val="0"/>
      <w:marTop w:val="0"/>
      <w:marBottom w:val="0"/>
      <w:divBdr>
        <w:top w:val="none" w:sz="0" w:space="0" w:color="auto"/>
        <w:left w:val="none" w:sz="0" w:space="0" w:color="auto"/>
        <w:bottom w:val="none" w:sz="0" w:space="0" w:color="auto"/>
        <w:right w:val="none" w:sz="0" w:space="0" w:color="auto"/>
      </w:divBdr>
    </w:div>
    <w:div w:id="281038955">
      <w:bodyDiv w:val="1"/>
      <w:marLeft w:val="0"/>
      <w:marRight w:val="0"/>
      <w:marTop w:val="0"/>
      <w:marBottom w:val="0"/>
      <w:divBdr>
        <w:top w:val="none" w:sz="0" w:space="0" w:color="auto"/>
        <w:left w:val="none" w:sz="0" w:space="0" w:color="auto"/>
        <w:bottom w:val="none" w:sz="0" w:space="0" w:color="auto"/>
        <w:right w:val="none" w:sz="0" w:space="0" w:color="auto"/>
      </w:divBdr>
    </w:div>
    <w:div w:id="429544924">
      <w:bodyDiv w:val="1"/>
      <w:marLeft w:val="0"/>
      <w:marRight w:val="0"/>
      <w:marTop w:val="0"/>
      <w:marBottom w:val="0"/>
      <w:divBdr>
        <w:top w:val="none" w:sz="0" w:space="0" w:color="auto"/>
        <w:left w:val="none" w:sz="0" w:space="0" w:color="auto"/>
        <w:bottom w:val="none" w:sz="0" w:space="0" w:color="auto"/>
        <w:right w:val="none" w:sz="0" w:space="0" w:color="auto"/>
      </w:divBdr>
    </w:div>
    <w:div w:id="576742815">
      <w:bodyDiv w:val="1"/>
      <w:marLeft w:val="0"/>
      <w:marRight w:val="0"/>
      <w:marTop w:val="0"/>
      <w:marBottom w:val="0"/>
      <w:divBdr>
        <w:top w:val="none" w:sz="0" w:space="0" w:color="auto"/>
        <w:left w:val="none" w:sz="0" w:space="0" w:color="auto"/>
        <w:bottom w:val="none" w:sz="0" w:space="0" w:color="auto"/>
        <w:right w:val="none" w:sz="0" w:space="0" w:color="auto"/>
      </w:divBdr>
    </w:div>
    <w:div w:id="738865830">
      <w:bodyDiv w:val="1"/>
      <w:marLeft w:val="0"/>
      <w:marRight w:val="0"/>
      <w:marTop w:val="0"/>
      <w:marBottom w:val="0"/>
      <w:divBdr>
        <w:top w:val="none" w:sz="0" w:space="0" w:color="auto"/>
        <w:left w:val="none" w:sz="0" w:space="0" w:color="auto"/>
        <w:bottom w:val="none" w:sz="0" w:space="0" w:color="auto"/>
        <w:right w:val="none" w:sz="0" w:space="0" w:color="auto"/>
      </w:divBdr>
    </w:div>
    <w:div w:id="1044672493">
      <w:bodyDiv w:val="1"/>
      <w:marLeft w:val="0"/>
      <w:marRight w:val="0"/>
      <w:marTop w:val="0"/>
      <w:marBottom w:val="0"/>
      <w:divBdr>
        <w:top w:val="none" w:sz="0" w:space="0" w:color="auto"/>
        <w:left w:val="none" w:sz="0" w:space="0" w:color="auto"/>
        <w:bottom w:val="none" w:sz="0" w:space="0" w:color="auto"/>
        <w:right w:val="none" w:sz="0" w:space="0" w:color="auto"/>
      </w:divBdr>
    </w:div>
    <w:div w:id="1216114213">
      <w:bodyDiv w:val="1"/>
      <w:marLeft w:val="0"/>
      <w:marRight w:val="0"/>
      <w:marTop w:val="0"/>
      <w:marBottom w:val="0"/>
      <w:divBdr>
        <w:top w:val="none" w:sz="0" w:space="0" w:color="auto"/>
        <w:left w:val="none" w:sz="0" w:space="0" w:color="auto"/>
        <w:bottom w:val="none" w:sz="0" w:space="0" w:color="auto"/>
        <w:right w:val="none" w:sz="0" w:space="0" w:color="auto"/>
      </w:divBdr>
    </w:div>
    <w:div w:id="1308823752">
      <w:bodyDiv w:val="1"/>
      <w:marLeft w:val="0"/>
      <w:marRight w:val="0"/>
      <w:marTop w:val="0"/>
      <w:marBottom w:val="0"/>
      <w:divBdr>
        <w:top w:val="none" w:sz="0" w:space="0" w:color="auto"/>
        <w:left w:val="none" w:sz="0" w:space="0" w:color="auto"/>
        <w:bottom w:val="none" w:sz="0" w:space="0" w:color="auto"/>
        <w:right w:val="none" w:sz="0" w:space="0" w:color="auto"/>
      </w:divBdr>
    </w:div>
    <w:div w:id="1471050926">
      <w:bodyDiv w:val="1"/>
      <w:marLeft w:val="0"/>
      <w:marRight w:val="0"/>
      <w:marTop w:val="0"/>
      <w:marBottom w:val="0"/>
      <w:divBdr>
        <w:top w:val="none" w:sz="0" w:space="0" w:color="auto"/>
        <w:left w:val="none" w:sz="0" w:space="0" w:color="auto"/>
        <w:bottom w:val="none" w:sz="0" w:space="0" w:color="auto"/>
        <w:right w:val="none" w:sz="0" w:space="0" w:color="auto"/>
      </w:divBdr>
    </w:div>
    <w:div w:id="1684699545">
      <w:bodyDiv w:val="1"/>
      <w:marLeft w:val="0"/>
      <w:marRight w:val="0"/>
      <w:marTop w:val="0"/>
      <w:marBottom w:val="0"/>
      <w:divBdr>
        <w:top w:val="none" w:sz="0" w:space="0" w:color="auto"/>
        <w:left w:val="none" w:sz="0" w:space="0" w:color="auto"/>
        <w:bottom w:val="none" w:sz="0" w:space="0" w:color="auto"/>
        <w:right w:val="none" w:sz="0" w:space="0" w:color="auto"/>
      </w:divBdr>
    </w:div>
    <w:div w:id="1996303559">
      <w:bodyDiv w:val="1"/>
      <w:marLeft w:val="0"/>
      <w:marRight w:val="0"/>
      <w:marTop w:val="0"/>
      <w:marBottom w:val="0"/>
      <w:divBdr>
        <w:top w:val="none" w:sz="0" w:space="0" w:color="auto"/>
        <w:left w:val="none" w:sz="0" w:space="0" w:color="auto"/>
        <w:bottom w:val="none" w:sz="0" w:space="0" w:color="auto"/>
        <w:right w:val="none" w:sz="0" w:space="0" w:color="auto"/>
      </w:divBdr>
    </w:div>
    <w:div w:id="2008248123">
      <w:bodyDiv w:val="1"/>
      <w:marLeft w:val="0"/>
      <w:marRight w:val="0"/>
      <w:marTop w:val="0"/>
      <w:marBottom w:val="0"/>
      <w:divBdr>
        <w:top w:val="none" w:sz="0" w:space="0" w:color="auto"/>
        <w:left w:val="none" w:sz="0" w:space="0" w:color="auto"/>
        <w:bottom w:val="none" w:sz="0" w:space="0" w:color="auto"/>
        <w:right w:val="none" w:sz="0" w:space="0" w:color="auto"/>
      </w:divBdr>
    </w:div>
    <w:div w:id="210051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4D998-DA81-483F-AA26-6F79B4576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Pages>
  <Words>3297</Words>
  <Characters>18795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 1</dc:creator>
  <cp:keywords/>
  <dc:description/>
  <cp:lastModifiedBy>Пользователь Windows</cp:lastModifiedBy>
  <cp:revision>45</cp:revision>
  <cp:lastPrinted>2023-09-29T03:23:00Z</cp:lastPrinted>
  <dcterms:created xsi:type="dcterms:W3CDTF">2020-11-09T11:15:00Z</dcterms:created>
  <dcterms:modified xsi:type="dcterms:W3CDTF">2023-10-27T04:42:00Z</dcterms:modified>
</cp:coreProperties>
</file>